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4297C" w14:textId="5A083508" w:rsidR="00CB3626" w:rsidRPr="00CB3626" w:rsidRDefault="00CB3626" w:rsidP="002F076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B3626">
        <w:rPr>
          <w:rFonts w:asciiTheme="majorBidi" w:hAnsiTheme="majorBidi" w:cstheme="majorBidi"/>
          <w:b/>
          <w:bCs/>
          <w:sz w:val="24"/>
          <w:szCs w:val="24"/>
        </w:rPr>
        <w:t>Prompts for the role-play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3626" w:rsidRPr="003766E5" w14:paraId="3FCFE7E9" w14:textId="77777777" w:rsidTr="002E0857">
        <w:tc>
          <w:tcPr>
            <w:tcW w:w="4508" w:type="dxa"/>
          </w:tcPr>
          <w:p w14:paraId="393835FE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C7C10BD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 xml:space="preserve">You will play the role of a ticket seller in a British town. </w:t>
            </w:r>
          </w:p>
          <w:p w14:paraId="7E9AF6BA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I will play the role of a tourist who wants to buy tickets for a special event.  I will call you and ask questions about the event and the tickets.</w:t>
            </w:r>
          </w:p>
          <w:p w14:paraId="19F83622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4173DE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0406EA5D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will play the role of my friend.</w:t>
            </w:r>
          </w:p>
          <w:p w14:paraId="185995AE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 xml:space="preserve">While in a British town, I need to do some shopping, so I go to the city’s largest mall. At the entrance I run into you. You have been to this mall many times. I will ask several questions to get information to help the shopping trip. </w:t>
            </w:r>
          </w:p>
        </w:tc>
      </w:tr>
      <w:tr w:rsidR="00CB3626" w:rsidRPr="003766E5" w14:paraId="27AC859D" w14:textId="77777777" w:rsidTr="002E0857">
        <w:tc>
          <w:tcPr>
            <w:tcW w:w="4508" w:type="dxa"/>
          </w:tcPr>
          <w:p w14:paraId="2600BC39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14:paraId="0541A3BD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will play the role of a customer representative.</w:t>
            </w:r>
          </w:p>
          <w:p w14:paraId="423332A5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 xml:space="preserve">I want to order a number of clothing items from the online catalogue you work for, but my internet is not working. I will call your company to find out the information I need to order the merchandise on the phone. </w:t>
            </w:r>
          </w:p>
        </w:tc>
        <w:tc>
          <w:tcPr>
            <w:tcW w:w="4508" w:type="dxa"/>
          </w:tcPr>
          <w:p w14:paraId="412ACB7E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21CD7BAA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will play the role of my friend.</w:t>
            </w:r>
          </w:p>
          <w:p w14:paraId="630DE8E5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 xml:space="preserve">While in a British town, I attend an annual music festival. At the festival, I run into you. You have been to this festival many times before. I will ask you several questions to find out everything I need to know to make my day at the festival fun and enjoyable. </w:t>
            </w:r>
          </w:p>
        </w:tc>
      </w:tr>
      <w:tr w:rsidR="00CB3626" w:rsidRPr="003766E5" w14:paraId="4EE14E19" w14:textId="77777777" w:rsidTr="002E0857">
        <w:tc>
          <w:tcPr>
            <w:tcW w:w="4508" w:type="dxa"/>
          </w:tcPr>
          <w:p w14:paraId="208EAB82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1C565B0B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will play the role of an estate agent.</w:t>
            </w:r>
          </w:p>
          <w:p w14:paraId="37EF6D0B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I want to move to a British town. I will call you to get information about possible properties to rent.</w:t>
            </w:r>
          </w:p>
          <w:p w14:paraId="773713BD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6FD2436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14:paraId="0862EA7C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will play the role of my son’s teacher in a British school.</w:t>
            </w:r>
          </w:p>
          <w:p w14:paraId="55CA59BB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 xml:space="preserve">I am going to meet you to discuss my son’s future at the school. I will ask you questions about the school, and you will ask me questions to find out about my son. </w:t>
            </w:r>
          </w:p>
        </w:tc>
      </w:tr>
      <w:tr w:rsidR="00CB3626" w:rsidRPr="003766E5" w14:paraId="73AE356B" w14:textId="77777777" w:rsidTr="002E0857">
        <w:tc>
          <w:tcPr>
            <w:tcW w:w="4508" w:type="dxa"/>
          </w:tcPr>
          <w:p w14:paraId="347DF5E4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5F4EF961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will play the role of an employee in a visitor information centre in a British town.</w:t>
            </w:r>
          </w:p>
          <w:p w14:paraId="73C1D800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I am visiting the town for the first time. I will ask you several questions to get all of the information I need to make my visit a success.</w:t>
            </w:r>
          </w:p>
        </w:tc>
        <w:tc>
          <w:tcPr>
            <w:tcW w:w="4508" w:type="dxa"/>
          </w:tcPr>
          <w:p w14:paraId="6E886910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14:paraId="02338EC4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will play the role of my friend.</w:t>
            </w:r>
          </w:p>
          <w:p w14:paraId="0EF8A3BD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have just got a new cell phone. I also need a new phone and like the look of yours. I will ask you several questions to get more information about your new phone.</w:t>
            </w:r>
          </w:p>
        </w:tc>
      </w:tr>
      <w:tr w:rsidR="00CB3626" w:rsidRPr="003766E5" w14:paraId="469A37CC" w14:textId="77777777" w:rsidTr="002E0857">
        <w:tc>
          <w:tcPr>
            <w:tcW w:w="4508" w:type="dxa"/>
          </w:tcPr>
          <w:p w14:paraId="7D443DB5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14:paraId="3E004210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are taking a train and you will play the role of the person sitting next to me on the train.</w:t>
            </w:r>
          </w:p>
          <w:p w14:paraId="2AF33CA6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I notice you are reading a new book. The title is one that I am also interested in. We are going to introduce ourselves, and then I will ask you several questions to find out more about the book.</w:t>
            </w:r>
          </w:p>
        </w:tc>
        <w:tc>
          <w:tcPr>
            <w:tcW w:w="4508" w:type="dxa"/>
          </w:tcPr>
          <w:p w14:paraId="506A882B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14:paraId="21F6A7A0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You will play the role of my neighbour.</w:t>
            </w:r>
          </w:p>
          <w:p w14:paraId="0E895BFA" w14:textId="77777777" w:rsidR="00CB3626" w:rsidRPr="003766E5" w:rsidRDefault="00CB3626" w:rsidP="002E085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6E5">
              <w:rPr>
                <w:rFonts w:asciiTheme="majorBidi" w:hAnsiTheme="majorBidi" w:cstheme="majorBidi"/>
                <w:sz w:val="24"/>
                <w:szCs w:val="24"/>
              </w:rPr>
              <w:t>I meet you in the elevator, and we introduce yourselves. Then I will ask you several questions about living in the apartment building, the neighbourhood, and the city in general.</w:t>
            </w:r>
          </w:p>
        </w:tc>
      </w:tr>
    </w:tbl>
    <w:p w14:paraId="255B6CDF" w14:textId="77777777" w:rsidR="00CB3626" w:rsidRDefault="00CB3626" w:rsidP="00CB3626">
      <w:pPr>
        <w:spacing w:after="0" w:line="240" w:lineRule="auto"/>
      </w:pPr>
    </w:p>
    <w:p w14:paraId="3F6C5FBC" w14:textId="77777777" w:rsidR="00CB3626" w:rsidRDefault="00CB3626" w:rsidP="00CB3626">
      <w:pPr>
        <w:spacing w:after="0" w:line="240" w:lineRule="auto"/>
      </w:pPr>
    </w:p>
    <w:p w14:paraId="3BA17608" w14:textId="77777777" w:rsidR="00CB3626" w:rsidRPr="00AD3897" w:rsidRDefault="00CB3626" w:rsidP="00CB362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A8DE741" w14:textId="77777777" w:rsidR="001B0433" w:rsidRDefault="001B0433"/>
    <w:sectPr w:rsidR="001B0433" w:rsidSect="0081174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4C53A" w14:textId="77777777" w:rsidR="0081174B" w:rsidRDefault="0081174B">
      <w:pPr>
        <w:spacing w:after="0" w:line="240" w:lineRule="auto"/>
      </w:pPr>
      <w:r>
        <w:separator/>
      </w:r>
    </w:p>
  </w:endnote>
  <w:endnote w:type="continuationSeparator" w:id="0">
    <w:p w14:paraId="3F970FF9" w14:textId="77777777" w:rsidR="0081174B" w:rsidRDefault="0081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75C4F" w14:textId="77777777" w:rsidR="0081174B" w:rsidRDefault="0081174B">
      <w:pPr>
        <w:spacing w:after="0" w:line="240" w:lineRule="auto"/>
      </w:pPr>
      <w:r>
        <w:separator/>
      </w:r>
    </w:p>
  </w:footnote>
  <w:footnote w:type="continuationSeparator" w:id="0">
    <w:p w14:paraId="1814CF0A" w14:textId="77777777" w:rsidR="0081174B" w:rsidRDefault="0081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7525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39D65E" w14:textId="77777777" w:rsidR="00CB3626" w:rsidRDefault="00CB36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1963D" w14:textId="77777777" w:rsidR="00CB3626" w:rsidRDefault="00CB3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26"/>
    <w:rsid w:val="000910A4"/>
    <w:rsid w:val="000E43BF"/>
    <w:rsid w:val="00117C30"/>
    <w:rsid w:val="001B0433"/>
    <w:rsid w:val="002248AA"/>
    <w:rsid w:val="002D498B"/>
    <w:rsid w:val="002F0762"/>
    <w:rsid w:val="006B0CA6"/>
    <w:rsid w:val="007D645E"/>
    <w:rsid w:val="0081174B"/>
    <w:rsid w:val="00877FE3"/>
    <w:rsid w:val="008B5307"/>
    <w:rsid w:val="009109CB"/>
    <w:rsid w:val="00AA5A21"/>
    <w:rsid w:val="00B31F5A"/>
    <w:rsid w:val="00CB3626"/>
    <w:rsid w:val="00EC70DF"/>
    <w:rsid w:val="00FD2310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2FDBE"/>
  <w15:chartTrackingRefBased/>
  <w15:docId w15:val="{FC68D034-CBF9-4857-8B76-ECED9E1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6"/>
    <w:rPr>
      <w:kern w:val="0"/>
      <w14:ligatures w14:val="none"/>
    </w:rPr>
  </w:style>
  <w:style w:type="table" w:styleId="TableGrid">
    <w:name w:val="Table Grid"/>
    <w:basedOn w:val="TableNormal"/>
    <w:uiPriority w:val="59"/>
    <w:qFormat/>
    <w:rsid w:val="00CB36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530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5307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 Ding (PGR)</dc:creator>
  <cp:keywords/>
  <dc:description/>
  <cp:lastModifiedBy>Miaomiao Ding (PGR)</cp:lastModifiedBy>
  <cp:revision>4</cp:revision>
  <dcterms:created xsi:type="dcterms:W3CDTF">2024-01-06T07:07:00Z</dcterms:created>
  <dcterms:modified xsi:type="dcterms:W3CDTF">2024-04-05T09:04:00Z</dcterms:modified>
</cp:coreProperties>
</file>