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F1785A" w14:textId="1C674E78" w:rsidR="00366B8C" w:rsidRPr="00646828" w:rsidRDefault="00D63980" w:rsidP="00646828">
      <w:pPr>
        <w:spacing w:line="240" w:lineRule="auto"/>
        <w:jc w:val="center"/>
        <w:rPr>
          <w:rFonts w:ascii="Times New Roman" w:hAnsi="Times New Roman" w:cs="Times New Roman"/>
          <w:sz w:val="24"/>
          <w:szCs w:val="24"/>
        </w:rPr>
      </w:pPr>
      <w:r w:rsidRPr="00646828">
        <w:rPr>
          <w:rFonts w:ascii="Times New Roman" w:hAnsi="Times New Roman" w:cs="Times New Roman"/>
          <w:sz w:val="24"/>
          <w:szCs w:val="24"/>
        </w:rPr>
        <w:t xml:space="preserve">Template </w:t>
      </w:r>
      <w:r w:rsidR="002326E8">
        <w:rPr>
          <w:rFonts w:ascii="Times New Roman" w:hAnsi="Times New Roman" w:cs="Times New Roman"/>
          <w:sz w:val="24"/>
          <w:szCs w:val="24"/>
        </w:rPr>
        <w:t>script for i</w:t>
      </w:r>
      <w:r w:rsidRPr="00646828">
        <w:rPr>
          <w:rFonts w:ascii="Times New Roman" w:hAnsi="Times New Roman" w:cs="Times New Roman"/>
          <w:sz w:val="24"/>
          <w:szCs w:val="24"/>
        </w:rPr>
        <w:t>nstructional video</w:t>
      </w:r>
    </w:p>
    <w:p w14:paraId="44A2F7C0" w14:textId="5797E582" w:rsidR="00366B8C" w:rsidRPr="00646828" w:rsidRDefault="00366B8C" w:rsidP="00646828">
      <w:pPr>
        <w:spacing w:line="240" w:lineRule="auto"/>
        <w:rPr>
          <w:rFonts w:ascii="Times New Roman" w:hAnsi="Times New Roman" w:cs="Times New Roman"/>
          <w:sz w:val="24"/>
          <w:szCs w:val="24"/>
        </w:rPr>
      </w:pPr>
      <w:r w:rsidRPr="002326E8">
        <w:rPr>
          <w:rFonts w:ascii="Times New Roman" w:hAnsi="Times New Roman" w:cs="Times New Roman"/>
          <w:b/>
          <w:bCs/>
          <w:sz w:val="24"/>
          <w:szCs w:val="24"/>
        </w:rPr>
        <w:t>Intro</w:t>
      </w:r>
      <w:r w:rsidR="002326E8" w:rsidRPr="002326E8">
        <w:rPr>
          <w:rFonts w:ascii="Times New Roman" w:hAnsi="Times New Roman" w:cs="Times New Roman"/>
          <w:b/>
          <w:bCs/>
          <w:sz w:val="24"/>
          <w:szCs w:val="24"/>
        </w:rPr>
        <w:t>duction</w:t>
      </w:r>
      <w:r w:rsidRPr="002326E8">
        <w:rPr>
          <w:rFonts w:ascii="Times New Roman" w:hAnsi="Times New Roman" w:cs="Times New Roman"/>
          <w:b/>
          <w:bCs/>
          <w:sz w:val="24"/>
          <w:szCs w:val="24"/>
        </w:rPr>
        <w:t>:</w:t>
      </w:r>
      <w:r w:rsidRPr="00646828">
        <w:rPr>
          <w:rFonts w:ascii="Times New Roman" w:hAnsi="Times New Roman" w:cs="Times New Roman"/>
          <w:sz w:val="24"/>
          <w:szCs w:val="24"/>
        </w:rPr>
        <w:t xml:space="preserve"> </w:t>
      </w:r>
      <w:r w:rsidR="003E32C7" w:rsidRPr="00646828">
        <w:rPr>
          <w:rFonts w:ascii="Times New Roman" w:hAnsi="Times New Roman" w:cs="Times New Roman"/>
          <w:sz w:val="24"/>
          <w:szCs w:val="24"/>
        </w:rPr>
        <w:t xml:space="preserve">Emergent cardiac </w:t>
      </w:r>
      <w:proofErr w:type="spellStart"/>
      <w:r w:rsidR="003E32C7" w:rsidRPr="00646828">
        <w:rPr>
          <w:rFonts w:ascii="Times New Roman" w:hAnsi="Times New Roman" w:cs="Times New Roman"/>
          <w:sz w:val="24"/>
          <w:szCs w:val="24"/>
        </w:rPr>
        <w:t>resternotomy</w:t>
      </w:r>
      <w:proofErr w:type="spellEnd"/>
      <w:r w:rsidR="003E32C7" w:rsidRPr="00646828">
        <w:rPr>
          <w:rFonts w:ascii="Times New Roman" w:hAnsi="Times New Roman" w:cs="Times New Roman"/>
          <w:sz w:val="24"/>
          <w:szCs w:val="24"/>
        </w:rPr>
        <w:t xml:space="preserve"> is performed in 0.8-2.7% of all adult patients who have undergone cardiac surgery.</w:t>
      </w:r>
      <w:r w:rsidR="003E32C7" w:rsidRPr="00646828">
        <w:rPr>
          <w:rFonts w:ascii="Times New Roman" w:hAnsi="Times New Roman" w:cs="Times New Roman"/>
          <w:sz w:val="24"/>
          <w:szCs w:val="24"/>
          <w:vertAlign w:val="superscript"/>
        </w:rPr>
        <w:t>1</w:t>
      </w:r>
      <w:r w:rsidR="003E32C7" w:rsidRPr="00646828">
        <w:rPr>
          <w:rFonts w:ascii="Times New Roman" w:hAnsi="Times New Roman" w:cs="Times New Roman"/>
          <w:sz w:val="24"/>
          <w:szCs w:val="24"/>
        </w:rPr>
        <w:t xml:space="preserve"> The number of emergent cardiac </w:t>
      </w:r>
      <w:proofErr w:type="spellStart"/>
      <w:r w:rsidR="003E32C7" w:rsidRPr="00646828">
        <w:rPr>
          <w:rFonts w:ascii="Times New Roman" w:hAnsi="Times New Roman" w:cs="Times New Roman"/>
          <w:sz w:val="24"/>
          <w:szCs w:val="24"/>
        </w:rPr>
        <w:t>resternotomies</w:t>
      </w:r>
      <w:proofErr w:type="spellEnd"/>
      <w:r w:rsidR="003E32C7" w:rsidRPr="00646828">
        <w:rPr>
          <w:rFonts w:ascii="Times New Roman" w:hAnsi="Times New Roman" w:cs="Times New Roman"/>
          <w:sz w:val="24"/>
          <w:szCs w:val="24"/>
        </w:rPr>
        <w:t xml:space="preserve"> performed in the pediatric cardiac surgical population is not well known. but</w:t>
      </w:r>
      <w:r w:rsidRPr="00646828">
        <w:rPr>
          <w:rFonts w:ascii="Times New Roman" w:hAnsi="Times New Roman" w:cs="Times New Roman"/>
          <w:sz w:val="24"/>
          <w:szCs w:val="24"/>
        </w:rPr>
        <w:t xml:space="preserve"> time to </w:t>
      </w:r>
      <w:proofErr w:type="spellStart"/>
      <w:r w:rsidRPr="00646828">
        <w:rPr>
          <w:rFonts w:ascii="Times New Roman" w:hAnsi="Times New Roman" w:cs="Times New Roman"/>
          <w:sz w:val="24"/>
          <w:szCs w:val="24"/>
        </w:rPr>
        <w:t>resternotomy</w:t>
      </w:r>
      <w:proofErr w:type="spellEnd"/>
      <w:r w:rsidRPr="00646828">
        <w:rPr>
          <w:rFonts w:ascii="Times New Roman" w:hAnsi="Times New Roman" w:cs="Times New Roman"/>
          <w:sz w:val="24"/>
          <w:szCs w:val="24"/>
        </w:rPr>
        <w:t xml:space="preserve"> is </w:t>
      </w:r>
      <w:r w:rsidR="003E32C7" w:rsidRPr="00646828">
        <w:rPr>
          <w:rFonts w:ascii="Times New Roman" w:hAnsi="Times New Roman" w:cs="Times New Roman"/>
          <w:sz w:val="24"/>
          <w:szCs w:val="24"/>
        </w:rPr>
        <w:t>very</w:t>
      </w:r>
      <w:r w:rsidRPr="00646828">
        <w:rPr>
          <w:rFonts w:ascii="Times New Roman" w:hAnsi="Times New Roman" w:cs="Times New Roman"/>
          <w:sz w:val="24"/>
          <w:szCs w:val="24"/>
        </w:rPr>
        <w:t xml:space="preserve"> important</w:t>
      </w:r>
      <w:r w:rsidR="003E32C7" w:rsidRPr="00646828">
        <w:rPr>
          <w:rFonts w:ascii="Times New Roman" w:hAnsi="Times New Roman" w:cs="Times New Roman"/>
          <w:sz w:val="24"/>
          <w:szCs w:val="24"/>
        </w:rPr>
        <w:t>.</w:t>
      </w:r>
    </w:p>
    <w:p w14:paraId="3E9FF6E4" w14:textId="7C1A4696" w:rsidR="00646828" w:rsidRDefault="00366B8C" w:rsidP="00646828">
      <w:pPr>
        <w:spacing w:line="240" w:lineRule="auto"/>
        <w:rPr>
          <w:rFonts w:ascii="Times New Roman" w:hAnsi="Times New Roman" w:cs="Times New Roman"/>
          <w:sz w:val="24"/>
          <w:szCs w:val="24"/>
        </w:rPr>
      </w:pPr>
      <w:r w:rsidRPr="00646828">
        <w:rPr>
          <w:rFonts w:ascii="Times New Roman" w:hAnsi="Times New Roman" w:cs="Times New Roman"/>
          <w:sz w:val="24"/>
          <w:szCs w:val="24"/>
        </w:rPr>
        <w:t>To make this process easier we have developed this educational tool to identify key roles that need to be performed</w:t>
      </w:r>
      <w:r w:rsidR="00646828">
        <w:rPr>
          <w:rFonts w:ascii="Times New Roman" w:hAnsi="Times New Roman" w:cs="Times New Roman"/>
          <w:sz w:val="24"/>
          <w:szCs w:val="24"/>
        </w:rPr>
        <w:t xml:space="preserve">. We will review each individual role then demonstrate the actual procedure of </w:t>
      </w:r>
      <w:proofErr w:type="spellStart"/>
      <w:r w:rsidR="00646828">
        <w:rPr>
          <w:rFonts w:ascii="Times New Roman" w:hAnsi="Times New Roman" w:cs="Times New Roman"/>
          <w:sz w:val="24"/>
          <w:szCs w:val="24"/>
        </w:rPr>
        <w:t>resternotomy</w:t>
      </w:r>
      <w:proofErr w:type="spellEnd"/>
      <w:r w:rsidR="00646828">
        <w:rPr>
          <w:rFonts w:ascii="Times New Roman" w:hAnsi="Times New Roman" w:cs="Times New Roman"/>
          <w:sz w:val="24"/>
          <w:szCs w:val="24"/>
        </w:rPr>
        <w:t xml:space="preserve"> in this video. The goal of this intervention is for our team to practice this high-acuity clinical situation. Although </w:t>
      </w:r>
      <w:proofErr w:type="spellStart"/>
      <w:r w:rsidR="00646828">
        <w:rPr>
          <w:rFonts w:ascii="Times New Roman" w:hAnsi="Times New Roman" w:cs="Times New Roman"/>
          <w:sz w:val="24"/>
          <w:szCs w:val="24"/>
        </w:rPr>
        <w:t>resternotomy</w:t>
      </w:r>
      <w:proofErr w:type="spellEnd"/>
      <w:r w:rsidR="00646828">
        <w:rPr>
          <w:rFonts w:ascii="Times New Roman" w:hAnsi="Times New Roman" w:cs="Times New Roman"/>
          <w:sz w:val="24"/>
          <w:szCs w:val="24"/>
        </w:rPr>
        <w:t xml:space="preserve"> happens infrequently and most interventions will occur when the surgical team is readily available you may be asked to perform one of these roles until they arrive. In addition, many standard code roles are critical for effective team performance. </w:t>
      </w:r>
    </w:p>
    <w:p w14:paraId="170E8845" w14:textId="4C04BA56" w:rsidR="00646828" w:rsidRPr="002326E8" w:rsidRDefault="00646828" w:rsidP="00646828">
      <w:pPr>
        <w:spacing w:line="240" w:lineRule="auto"/>
        <w:rPr>
          <w:rFonts w:ascii="Times New Roman" w:hAnsi="Times New Roman" w:cs="Times New Roman"/>
          <w:b/>
          <w:bCs/>
          <w:sz w:val="24"/>
          <w:szCs w:val="24"/>
        </w:rPr>
      </w:pPr>
      <w:r w:rsidRPr="002326E8">
        <w:rPr>
          <w:rFonts w:ascii="Times New Roman" w:hAnsi="Times New Roman" w:cs="Times New Roman"/>
          <w:b/>
          <w:bCs/>
          <w:sz w:val="24"/>
          <w:szCs w:val="24"/>
        </w:rPr>
        <w:t>The first role is:</w:t>
      </w:r>
    </w:p>
    <w:p w14:paraId="1748A091" w14:textId="77777777" w:rsidR="00646828" w:rsidRDefault="00366B8C" w:rsidP="00646828">
      <w:pPr>
        <w:pStyle w:val="ListParagraph"/>
        <w:numPr>
          <w:ilvl w:val="0"/>
          <w:numId w:val="1"/>
        </w:numPr>
        <w:spacing w:line="240" w:lineRule="auto"/>
        <w:rPr>
          <w:rFonts w:ascii="Times New Roman" w:hAnsi="Times New Roman" w:cs="Times New Roman"/>
          <w:sz w:val="24"/>
          <w:szCs w:val="24"/>
        </w:rPr>
      </w:pPr>
      <w:r w:rsidRPr="002326E8">
        <w:rPr>
          <w:rFonts w:ascii="Times New Roman" w:hAnsi="Times New Roman" w:cs="Times New Roman"/>
          <w:b/>
          <w:bCs/>
          <w:sz w:val="24"/>
          <w:szCs w:val="24"/>
        </w:rPr>
        <w:t>Code Cart</w:t>
      </w:r>
      <w:r w:rsidRPr="002326E8">
        <w:rPr>
          <w:rFonts w:ascii="Times New Roman" w:hAnsi="Times New Roman" w:cs="Times New Roman"/>
          <w:sz w:val="24"/>
          <w:szCs w:val="24"/>
        </w:rPr>
        <w:t xml:space="preserve"> </w:t>
      </w:r>
      <w:r w:rsidRPr="00646828">
        <w:rPr>
          <w:rFonts w:ascii="Times New Roman" w:hAnsi="Times New Roman" w:cs="Times New Roman"/>
          <w:sz w:val="24"/>
          <w:szCs w:val="24"/>
        </w:rPr>
        <w:br/>
        <w:t>Review responsibilities (bring code cart to room, draw up epinephrine, calcium chloride, prepare epi</w:t>
      </w:r>
      <w:r w:rsidR="00646828" w:rsidRPr="00646828">
        <w:rPr>
          <w:rFonts w:ascii="Times New Roman" w:hAnsi="Times New Roman" w:cs="Times New Roman"/>
          <w:sz w:val="24"/>
          <w:szCs w:val="24"/>
        </w:rPr>
        <w:t>nephrine</w:t>
      </w:r>
      <w:r w:rsidRPr="00646828">
        <w:rPr>
          <w:rFonts w:ascii="Times New Roman" w:hAnsi="Times New Roman" w:cs="Times New Roman"/>
          <w:sz w:val="24"/>
          <w:szCs w:val="24"/>
        </w:rPr>
        <w:t xml:space="preserve"> drip)</w:t>
      </w:r>
    </w:p>
    <w:p w14:paraId="5D442F57" w14:textId="77777777" w:rsidR="00646828" w:rsidRDefault="00646828" w:rsidP="00646828">
      <w:pPr>
        <w:pStyle w:val="ListParagraph"/>
        <w:spacing w:line="240" w:lineRule="auto"/>
        <w:rPr>
          <w:rFonts w:ascii="Times New Roman" w:hAnsi="Times New Roman" w:cs="Times New Roman"/>
          <w:sz w:val="24"/>
          <w:szCs w:val="24"/>
        </w:rPr>
      </w:pPr>
    </w:p>
    <w:p w14:paraId="144C7538" w14:textId="0D572892" w:rsidR="00366B8C" w:rsidRPr="002326E8" w:rsidRDefault="00366B8C" w:rsidP="00646828">
      <w:pPr>
        <w:pStyle w:val="ListParagraph"/>
        <w:numPr>
          <w:ilvl w:val="0"/>
          <w:numId w:val="1"/>
        </w:numPr>
        <w:spacing w:line="240" w:lineRule="auto"/>
        <w:rPr>
          <w:rFonts w:ascii="Times New Roman" w:hAnsi="Times New Roman" w:cs="Times New Roman"/>
          <w:b/>
          <w:bCs/>
          <w:sz w:val="24"/>
          <w:szCs w:val="24"/>
        </w:rPr>
      </w:pPr>
      <w:r w:rsidRPr="002326E8">
        <w:rPr>
          <w:rFonts w:ascii="Times New Roman" w:hAnsi="Times New Roman" w:cs="Times New Roman"/>
          <w:b/>
          <w:bCs/>
          <w:sz w:val="24"/>
          <w:szCs w:val="24"/>
        </w:rPr>
        <w:t>Omnicell runner</w:t>
      </w:r>
      <w:r w:rsidR="00646828" w:rsidRPr="002326E8">
        <w:rPr>
          <w:rFonts w:ascii="Times New Roman" w:hAnsi="Times New Roman" w:cs="Times New Roman"/>
          <w:b/>
          <w:bCs/>
          <w:sz w:val="24"/>
          <w:szCs w:val="24"/>
        </w:rPr>
        <w:tab/>
      </w:r>
      <w:r w:rsidR="00646828" w:rsidRPr="002326E8">
        <w:rPr>
          <w:rFonts w:ascii="Times New Roman" w:hAnsi="Times New Roman" w:cs="Times New Roman"/>
          <w:b/>
          <w:bCs/>
          <w:sz w:val="24"/>
          <w:szCs w:val="24"/>
        </w:rPr>
        <w:tab/>
      </w:r>
      <w:r w:rsidR="00646828" w:rsidRPr="002326E8">
        <w:rPr>
          <w:rFonts w:ascii="Times New Roman" w:hAnsi="Times New Roman" w:cs="Times New Roman"/>
          <w:b/>
          <w:bCs/>
          <w:sz w:val="24"/>
          <w:szCs w:val="24"/>
        </w:rPr>
        <w:tab/>
      </w:r>
      <w:r w:rsidR="00646828" w:rsidRPr="002326E8">
        <w:rPr>
          <w:rFonts w:ascii="Times New Roman" w:hAnsi="Times New Roman" w:cs="Times New Roman"/>
          <w:b/>
          <w:bCs/>
          <w:sz w:val="24"/>
          <w:szCs w:val="24"/>
        </w:rPr>
        <w:tab/>
      </w:r>
      <w:r w:rsidR="00646828" w:rsidRPr="002326E8">
        <w:rPr>
          <w:rFonts w:ascii="Times New Roman" w:hAnsi="Times New Roman" w:cs="Times New Roman"/>
          <w:b/>
          <w:bCs/>
          <w:sz w:val="24"/>
          <w:szCs w:val="24"/>
        </w:rPr>
        <w:tab/>
      </w:r>
      <w:r w:rsidR="00646828" w:rsidRPr="002326E8">
        <w:rPr>
          <w:rFonts w:ascii="Times New Roman" w:hAnsi="Times New Roman" w:cs="Times New Roman"/>
          <w:b/>
          <w:bCs/>
          <w:sz w:val="24"/>
          <w:szCs w:val="24"/>
        </w:rPr>
        <w:tab/>
      </w:r>
      <w:r w:rsidR="00646828" w:rsidRPr="002326E8">
        <w:rPr>
          <w:rFonts w:ascii="Times New Roman" w:hAnsi="Times New Roman" w:cs="Times New Roman"/>
          <w:b/>
          <w:bCs/>
          <w:sz w:val="24"/>
          <w:szCs w:val="24"/>
        </w:rPr>
        <w:tab/>
      </w:r>
      <w:r w:rsidR="00646828" w:rsidRPr="002326E8">
        <w:rPr>
          <w:rFonts w:ascii="Times New Roman" w:hAnsi="Times New Roman" w:cs="Times New Roman"/>
          <w:b/>
          <w:bCs/>
          <w:sz w:val="24"/>
          <w:szCs w:val="24"/>
        </w:rPr>
        <w:tab/>
      </w:r>
      <w:r w:rsidR="00646828" w:rsidRPr="002326E8">
        <w:rPr>
          <w:rFonts w:ascii="Times New Roman" w:hAnsi="Times New Roman" w:cs="Times New Roman"/>
          <w:b/>
          <w:bCs/>
          <w:sz w:val="24"/>
          <w:szCs w:val="24"/>
        </w:rPr>
        <w:tab/>
      </w:r>
      <w:r w:rsidR="00646828" w:rsidRPr="002326E8">
        <w:rPr>
          <w:rFonts w:ascii="Times New Roman" w:hAnsi="Times New Roman" w:cs="Times New Roman"/>
          <w:b/>
          <w:bCs/>
          <w:sz w:val="24"/>
          <w:szCs w:val="24"/>
        </w:rPr>
        <w:tab/>
      </w:r>
    </w:p>
    <w:p w14:paraId="178E1827" w14:textId="77777777" w:rsidR="00646828" w:rsidRDefault="00366B8C" w:rsidP="00646828">
      <w:pPr>
        <w:pStyle w:val="ListParagraph"/>
        <w:spacing w:line="240" w:lineRule="auto"/>
        <w:rPr>
          <w:rFonts w:ascii="Times New Roman" w:hAnsi="Times New Roman" w:cs="Times New Roman"/>
          <w:sz w:val="24"/>
          <w:szCs w:val="24"/>
        </w:rPr>
      </w:pPr>
      <w:r w:rsidRPr="00646828">
        <w:rPr>
          <w:rFonts w:ascii="Times New Roman" w:hAnsi="Times New Roman" w:cs="Times New Roman"/>
          <w:sz w:val="24"/>
          <w:szCs w:val="24"/>
        </w:rPr>
        <w:t xml:space="preserve">Review responsibilities (bring fentanyl, versed rocuronium, 3-4 bottles of 5% albumin and </w:t>
      </w:r>
      <w:proofErr w:type="spellStart"/>
      <w:r w:rsidRPr="00646828">
        <w:rPr>
          <w:rFonts w:ascii="Times New Roman" w:hAnsi="Times New Roman" w:cs="Times New Roman"/>
          <w:sz w:val="24"/>
          <w:szCs w:val="24"/>
        </w:rPr>
        <w:t>hemotaps</w:t>
      </w:r>
      <w:proofErr w:type="spellEnd"/>
      <w:r w:rsidRPr="00646828">
        <w:rPr>
          <w:rFonts w:ascii="Times New Roman" w:hAnsi="Times New Roman" w:cs="Times New Roman"/>
          <w:sz w:val="24"/>
          <w:szCs w:val="24"/>
        </w:rPr>
        <w:t>, Sodium bicarbonate</w:t>
      </w:r>
      <w:r w:rsidR="00646828">
        <w:rPr>
          <w:rFonts w:ascii="Times New Roman" w:hAnsi="Times New Roman" w:cs="Times New Roman"/>
          <w:sz w:val="24"/>
          <w:szCs w:val="24"/>
        </w:rPr>
        <w:t xml:space="preserve"> and calcium)</w:t>
      </w:r>
    </w:p>
    <w:p w14:paraId="0111B401" w14:textId="77777777" w:rsidR="00646828" w:rsidRDefault="00646828" w:rsidP="00646828">
      <w:pPr>
        <w:pStyle w:val="ListParagraph"/>
        <w:spacing w:line="240" w:lineRule="auto"/>
        <w:rPr>
          <w:rFonts w:ascii="Times New Roman" w:hAnsi="Times New Roman" w:cs="Times New Roman"/>
          <w:sz w:val="24"/>
          <w:szCs w:val="24"/>
        </w:rPr>
      </w:pPr>
    </w:p>
    <w:p w14:paraId="429F8B54" w14:textId="0A778557" w:rsidR="00366B8C" w:rsidRPr="002326E8" w:rsidRDefault="00366B8C" w:rsidP="00646828">
      <w:pPr>
        <w:pStyle w:val="ListParagraph"/>
        <w:numPr>
          <w:ilvl w:val="0"/>
          <w:numId w:val="1"/>
        </w:numPr>
        <w:spacing w:line="240" w:lineRule="auto"/>
        <w:rPr>
          <w:rFonts w:ascii="Times New Roman" w:hAnsi="Times New Roman" w:cs="Times New Roman"/>
          <w:b/>
          <w:bCs/>
          <w:sz w:val="24"/>
          <w:szCs w:val="24"/>
        </w:rPr>
      </w:pPr>
      <w:r w:rsidRPr="002326E8">
        <w:rPr>
          <w:rFonts w:ascii="Times New Roman" w:hAnsi="Times New Roman" w:cs="Times New Roman"/>
          <w:b/>
          <w:bCs/>
          <w:sz w:val="24"/>
          <w:szCs w:val="24"/>
        </w:rPr>
        <w:t>Cardiac cart</w:t>
      </w:r>
    </w:p>
    <w:p w14:paraId="7DB0F69F" w14:textId="06A744E1" w:rsidR="00366B8C" w:rsidRPr="00646828" w:rsidRDefault="00366B8C" w:rsidP="00646828">
      <w:pPr>
        <w:pStyle w:val="ListParagraph"/>
        <w:spacing w:line="240" w:lineRule="auto"/>
        <w:ind w:left="0" w:firstLine="720"/>
        <w:rPr>
          <w:rFonts w:ascii="Times New Roman" w:hAnsi="Times New Roman" w:cs="Times New Roman"/>
          <w:sz w:val="24"/>
          <w:szCs w:val="24"/>
        </w:rPr>
      </w:pPr>
      <w:r w:rsidRPr="00646828">
        <w:rPr>
          <w:rFonts w:ascii="Times New Roman" w:hAnsi="Times New Roman" w:cs="Times New Roman"/>
          <w:sz w:val="24"/>
          <w:szCs w:val="24"/>
        </w:rPr>
        <w:t>Review responsibilities: bring cart and 2 bedside tables to the room</w:t>
      </w:r>
      <w:r w:rsidR="00646828">
        <w:rPr>
          <w:rFonts w:ascii="Times New Roman" w:hAnsi="Times New Roman" w:cs="Times New Roman"/>
          <w:sz w:val="24"/>
          <w:szCs w:val="24"/>
        </w:rPr>
        <w:t xml:space="preserve"> (can delegate this)</w:t>
      </w:r>
    </w:p>
    <w:p w14:paraId="4B09C9CB" w14:textId="7A9ACF88" w:rsidR="00366B8C" w:rsidRPr="00646828" w:rsidRDefault="00366B8C" w:rsidP="00646828">
      <w:pPr>
        <w:pStyle w:val="ListParagraph"/>
        <w:spacing w:line="240" w:lineRule="auto"/>
        <w:rPr>
          <w:rFonts w:ascii="Times New Roman" w:hAnsi="Times New Roman" w:cs="Times New Roman"/>
          <w:sz w:val="24"/>
          <w:szCs w:val="24"/>
        </w:rPr>
      </w:pPr>
      <w:r w:rsidRPr="00646828">
        <w:rPr>
          <w:rFonts w:ascii="Times New Roman" w:hAnsi="Times New Roman" w:cs="Times New Roman"/>
          <w:sz w:val="24"/>
          <w:szCs w:val="24"/>
        </w:rPr>
        <w:t xml:space="preserve">Open prep bag, open </w:t>
      </w:r>
      <w:proofErr w:type="spellStart"/>
      <w:r w:rsidRPr="00646828">
        <w:rPr>
          <w:rFonts w:ascii="Times New Roman" w:hAnsi="Times New Roman" w:cs="Times New Roman"/>
          <w:sz w:val="24"/>
          <w:szCs w:val="24"/>
        </w:rPr>
        <w:t>resternotomy</w:t>
      </w:r>
      <w:proofErr w:type="spellEnd"/>
      <w:r w:rsidRPr="00646828">
        <w:rPr>
          <w:rFonts w:ascii="Times New Roman" w:hAnsi="Times New Roman" w:cs="Times New Roman"/>
          <w:sz w:val="24"/>
          <w:szCs w:val="24"/>
        </w:rPr>
        <w:t xml:space="preserve"> tray sterilely, get sterile gloves/gowns ready, setup sterile suction </w:t>
      </w:r>
    </w:p>
    <w:p w14:paraId="518F43EA" w14:textId="77777777" w:rsidR="00366B8C" w:rsidRPr="002326E8" w:rsidRDefault="00366B8C" w:rsidP="00646828">
      <w:pPr>
        <w:spacing w:line="240" w:lineRule="auto"/>
        <w:rPr>
          <w:rFonts w:ascii="Times New Roman" w:hAnsi="Times New Roman" w:cs="Times New Roman"/>
          <w:b/>
          <w:bCs/>
          <w:sz w:val="24"/>
          <w:szCs w:val="24"/>
        </w:rPr>
      </w:pPr>
      <w:r w:rsidRPr="002326E8">
        <w:rPr>
          <w:rFonts w:ascii="Times New Roman" w:hAnsi="Times New Roman" w:cs="Times New Roman"/>
          <w:b/>
          <w:bCs/>
          <w:sz w:val="24"/>
          <w:szCs w:val="24"/>
        </w:rPr>
        <w:t>Now let’s go over the cart in more detail:</w:t>
      </w:r>
    </w:p>
    <w:p w14:paraId="66D60A60" w14:textId="436EDF9F" w:rsidR="00D63980" w:rsidRPr="002326E8" w:rsidRDefault="002326E8" w:rsidP="002326E8">
      <w:pPr>
        <w:pStyle w:val="ListParagraph"/>
        <w:spacing w:line="240" w:lineRule="auto"/>
        <w:rPr>
          <w:rFonts w:ascii="Times New Roman" w:hAnsi="Times New Roman" w:cs="Times New Roman"/>
          <w:sz w:val="24"/>
          <w:szCs w:val="24"/>
        </w:rPr>
      </w:pPr>
      <w:r w:rsidRPr="002326E8">
        <w:rPr>
          <w:rFonts w:ascii="Times New Roman" w:hAnsi="Times New Roman" w:cs="Times New Roman"/>
          <w:sz w:val="24"/>
          <w:szCs w:val="24"/>
        </w:rPr>
        <w:t>L</w:t>
      </w:r>
      <w:r w:rsidR="00646828" w:rsidRPr="002326E8">
        <w:rPr>
          <w:rFonts w:ascii="Times New Roman" w:hAnsi="Times New Roman" w:cs="Times New Roman"/>
          <w:sz w:val="24"/>
          <w:szCs w:val="24"/>
        </w:rPr>
        <w:t xml:space="preserve">et’s review what is available in each drawer </w:t>
      </w:r>
      <w:r w:rsidR="008D4BB7" w:rsidRPr="002326E8">
        <w:rPr>
          <w:rFonts w:ascii="Times New Roman" w:hAnsi="Times New Roman" w:cs="Times New Roman"/>
          <w:sz w:val="24"/>
          <w:szCs w:val="24"/>
        </w:rPr>
        <w:t>(</w:t>
      </w:r>
      <w:r w:rsidR="003E32C7" w:rsidRPr="002326E8">
        <w:rPr>
          <w:rFonts w:ascii="Times New Roman" w:hAnsi="Times New Roman" w:cs="Times New Roman"/>
          <w:sz w:val="24"/>
          <w:szCs w:val="24"/>
        </w:rPr>
        <w:t>show</w:t>
      </w:r>
      <w:r w:rsidR="008D4BB7" w:rsidRPr="002326E8">
        <w:rPr>
          <w:rFonts w:ascii="Times New Roman" w:hAnsi="Times New Roman" w:cs="Times New Roman"/>
          <w:sz w:val="24"/>
          <w:szCs w:val="24"/>
        </w:rPr>
        <w:t xml:space="preserve"> equipment list</w:t>
      </w:r>
      <w:r w:rsidR="00646828" w:rsidRPr="002326E8">
        <w:rPr>
          <w:rFonts w:ascii="Times New Roman" w:hAnsi="Times New Roman" w:cs="Times New Roman"/>
          <w:sz w:val="24"/>
          <w:szCs w:val="24"/>
        </w:rPr>
        <w:t xml:space="preserve"> and labels for each drawer</w:t>
      </w:r>
      <w:r w:rsidR="008D4BB7" w:rsidRPr="002326E8">
        <w:rPr>
          <w:rFonts w:ascii="Times New Roman" w:hAnsi="Times New Roman" w:cs="Times New Roman"/>
          <w:sz w:val="24"/>
          <w:szCs w:val="24"/>
        </w:rPr>
        <w:t>)</w:t>
      </w:r>
      <w:r w:rsidR="00D63980" w:rsidRPr="002326E8">
        <w:rPr>
          <w:rFonts w:ascii="Times New Roman" w:hAnsi="Times New Roman" w:cs="Times New Roman"/>
          <w:sz w:val="24"/>
          <w:szCs w:val="24"/>
        </w:rPr>
        <w:t xml:space="preserve"> </w:t>
      </w:r>
    </w:p>
    <w:p w14:paraId="3C58FE7C" w14:textId="1D2F2FE2" w:rsidR="008D4BB7" w:rsidRDefault="00646828" w:rsidP="00646828">
      <w:pPr>
        <w:pStyle w:val="ListParagraph"/>
        <w:spacing w:line="240" w:lineRule="auto"/>
        <w:ind w:left="0" w:firstLine="720"/>
        <w:rPr>
          <w:rFonts w:ascii="Times New Roman" w:hAnsi="Times New Roman" w:cs="Times New Roman"/>
          <w:sz w:val="24"/>
          <w:szCs w:val="24"/>
        </w:rPr>
      </w:pPr>
      <w:r>
        <w:rPr>
          <w:rFonts w:ascii="Times New Roman" w:hAnsi="Times New Roman" w:cs="Times New Roman"/>
          <w:sz w:val="24"/>
          <w:szCs w:val="24"/>
        </w:rPr>
        <w:t>These</w:t>
      </w:r>
      <w:r w:rsidR="00D63980" w:rsidRPr="00646828">
        <w:rPr>
          <w:rFonts w:ascii="Times New Roman" w:hAnsi="Times New Roman" w:cs="Times New Roman"/>
          <w:sz w:val="24"/>
          <w:szCs w:val="24"/>
        </w:rPr>
        <w:t xml:space="preserve"> a</w:t>
      </w:r>
      <w:r w:rsidR="008D4BB7" w:rsidRPr="00646828">
        <w:rPr>
          <w:rFonts w:ascii="Times New Roman" w:hAnsi="Times New Roman" w:cs="Times New Roman"/>
          <w:sz w:val="24"/>
          <w:szCs w:val="24"/>
        </w:rPr>
        <w:t>re the most important things</w:t>
      </w:r>
      <w:r w:rsidR="003E32C7" w:rsidRPr="00646828">
        <w:rPr>
          <w:rFonts w:ascii="Times New Roman" w:hAnsi="Times New Roman" w:cs="Times New Roman"/>
          <w:sz w:val="24"/>
          <w:szCs w:val="24"/>
        </w:rPr>
        <w:t xml:space="preserve"> to </w:t>
      </w:r>
      <w:r w:rsidR="002326E8">
        <w:rPr>
          <w:rFonts w:ascii="Times New Roman" w:hAnsi="Times New Roman" w:cs="Times New Roman"/>
          <w:sz w:val="24"/>
          <w:szCs w:val="24"/>
        </w:rPr>
        <w:t>be able to find</w:t>
      </w:r>
      <w:r w:rsidR="003E32C7" w:rsidRPr="00646828">
        <w:rPr>
          <w:rFonts w:ascii="Times New Roman" w:hAnsi="Times New Roman" w:cs="Times New Roman"/>
          <w:sz w:val="24"/>
          <w:szCs w:val="24"/>
        </w:rPr>
        <w:t xml:space="preserve"> in an acute scenario</w:t>
      </w:r>
      <w:r>
        <w:rPr>
          <w:rFonts w:ascii="Times New Roman" w:hAnsi="Times New Roman" w:cs="Times New Roman"/>
          <w:sz w:val="24"/>
          <w:szCs w:val="24"/>
        </w:rPr>
        <w:t>:</w:t>
      </w:r>
      <w:r w:rsidR="008D4BB7" w:rsidRPr="00646828">
        <w:rPr>
          <w:rFonts w:ascii="Times New Roman" w:hAnsi="Times New Roman" w:cs="Times New Roman"/>
          <w:sz w:val="24"/>
          <w:szCs w:val="24"/>
        </w:rPr>
        <w:t xml:space="preserve"> </w:t>
      </w:r>
    </w:p>
    <w:p w14:paraId="7920714D" w14:textId="77777777" w:rsidR="00AB5709" w:rsidRDefault="00AB5709" w:rsidP="00646828">
      <w:pPr>
        <w:pStyle w:val="ListParagraph"/>
        <w:spacing w:line="240" w:lineRule="auto"/>
        <w:ind w:left="0" w:firstLine="720"/>
        <w:rPr>
          <w:rFonts w:ascii="Times New Roman" w:hAnsi="Times New Roman" w:cs="Times New Roman"/>
          <w:sz w:val="24"/>
          <w:szCs w:val="24"/>
        </w:rPr>
      </w:pPr>
    </w:p>
    <w:p w14:paraId="68A5A05C" w14:textId="77777777" w:rsidR="00AB5709" w:rsidRPr="00646828" w:rsidRDefault="00AB5709" w:rsidP="00AB5709">
      <w:pPr>
        <w:pStyle w:val="ListParagraph"/>
        <w:numPr>
          <w:ilvl w:val="0"/>
          <w:numId w:val="4"/>
        </w:numPr>
        <w:spacing w:after="0" w:line="240" w:lineRule="auto"/>
        <w:ind w:left="0" w:firstLine="0"/>
        <w:rPr>
          <w:rFonts w:ascii="Times New Roman" w:eastAsia="StonePrint-Roman" w:hAnsi="Times New Roman" w:cs="Times New Roman"/>
          <w:sz w:val="24"/>
          <w:szCs w:val="24"/>
        </w:rPr>
      </w:pPr>
      <w:r w:rsidRPr="00646828">
        <w:rPr>
          <w:rFonts w:ascii="Times New Roman" w:eastAsia="StonePrint-Roman" w:hAnsi="Times New Roman" w:cs="Times New Roman"/>
          <w:sz w:val="24"/>
          <w:szCs w:val="24"/>
        </w:rPr>
        <w:t>Sterile bag</w:t>
      </w:r>
    </w:p>
    <w:p w14:paraId="3505CD01" w14:textId="6BE37C2E" w:rsidR="00AB5709" w:rsidRPr="00646828" w:rsidRDefault="00AB5709" w:rsidP="00AB5709">
      <w:pPr>
        <w:pStyle w:val="ListParagraph"/>
        <w:numPr>
          <w:ilvl w:val="0"/>
          <w:numId w:val="4"/>
        </w:numPr>
        <w:spacing w:after="0" w:line="240" w:lineRule="auto"/>
        <w:ind w:left="0" w:firstLine="0"/>
        <w:rPr>
          <w:rFonts w:ascii="Times New Roman" w:eastAsia="StonePrint-Roman" w:hAnsi="Times New Roman" w:cs="Times New Roman"/>
          <w:sz w:val="24"/>
          <w:szCs w:val="24"/>
        </w:rPr>
      </w:pPr>
      <w:r w:rsidRPr="00646828">
        <w:rPr>
          <w:rFonts w:ascii="Times New Roman" w:eastAsia="StonePrint-Roman" w:hAnsi="Times New Roman" w:cs="Times New Roman"/>
          <w:sz w:val="24"/>
          <w:szCs w:val="24"/>
        </w:rPr>
        <w:t>Scalpel (</w:t>
      </w:r>
      <w:r>
        <w:rPr>
          <w:rFonts w:ascii="Times New Roman" w:eastAsia="StonePrint-Roman" w:hAnsi="Times New Roman" w:cs="Times New Roman"/>
          <w:sz w:val="24"/>
          <w:szCs w:val="24"/>
        </w:rPr>
        <w:t xml:space="preserve">may be </w:t>
      </w:r>
      <w:r w:rsidRPr="00646828">
        <w:rPr>
          <w:rFonts w:ascii="Times New Roman" w:eastAsia="StonePrint-Roman" w:hAnsi="Times New Roman" w:cs="Times New Roman"/>
          <w:sz w:val="24"/>
          <w:szCs w:val="24"/>
        </w:rPr>
        <w:t>referred to as knife or blade during an emergent procedure)</w:t>
      </w:r>
    </w:p>
    <w:p w14:paraId="3A966233" w14:textId="01E2CB48" w:rsidR="00AB5709" w:rsidRPr="00646828" w:rsidRDefault="00AB5709" w:rsidP="00AB5709">
      <w:pPr>
        <w:pStyle w:val="ListParagraph"/>
        <w:numPr>
          <w:ilvl w:val="0"/>
          <w:numId w:val="4"/>
        </w:numPr>
        <w:spacing w:after="0" w:line="240" w:lineRule="auto"/>
        <w:ind w:left="0" w:firstLine="0"/>
        <w:rPr>
          <w:rFonts w:ascii="Times New Roman" w:eastAsia="StonePrint-Roman" w:hAnsi="Times New Roman" w:cs="Times New Roman"/>
          <w:sz w:val="24"/>
          <w:szCs w:val="24"/>
        </w:rPr>
      </w:pPr>
      <w:r w:rsidRPr="00646828">
        <w:rPr>
          <w:rFonts w:ascii="Times New Roman" w:eastAsia="StonePrint-Roman" w:hAnsi="Times New Roman" w:cs="Times New Roman"/>
          <w:sz w:val="24"/>
          <w:szCs w:val="24"/>
        </w:rPr>
        <w:t>Wire Cutter</w:t>
      </w:r>
    </w:p>
    <w:p w14:paraId="36421944" w14:textId="77777777" w:rsidR="00AB5709" w:rsidRPr="00646828" w:rsidRDefault="00AB5709" w:rsidP="00AB5709">
      <w:pPr>
        <w:pStyle w:val="ListParagraph"/>
        <w:numPr>
          <w:ilvl w:val="0"/>
          <w:numId w:val="4"/>
        </w:numPr>
        <w:spacing w:after="0" w:line="240" w:lineRule="auto"/>
        <w:ind w:left="0" w:firstLine="0"/>
        <w:rPr>
          <w:rFonts w:ascii="Times New Roman" w:eastAsia="StonePrint-Roman" w:hAnsi="Times New Roman" w:cs="Times New Roman"/>
          <w:sz w:val="24"/>
          <w:szCs w:val="24"/>
        </w:rPr>
      </w:pPr>
      <w:r w:rsidRPr="00646828">
        <w:rPr>
          <w:rFonts w:ascii="Times New Roman" w:eastAsia="StonePrint-Roman" w:hAnsi="Times New Roman" w:cs="Times New Roman"/>
          <w:sz w:val="24"/>
          <w:szCs w:val="24"/>
        </w:rPr>
        <w:t>Heavy needle holder</w:t>
      </w:r>
    </w:p>
    <w:p w14:paraId="20D01E45" w14:textId="77777777" w:rsidR="00AB5709" w:rsidRPr="00646828" w:rsidRDefault="00AB5709" w:rsidP="00AB5709">
      <w:pPr>
        <w:pStyle w:val="ListParagraph"/>
        <w:numPr>
          <w:ilvl w:val="0"/>
          <w:numId w:val="4"/>
        </w:numPr>
        <w:spacing w:after="0" w:line="240" w:lineRule="auto"/>
        <w:ind w:left="0" w:firstLine="0"/>
        <w:rPr>
          <w:rFonts w:ascii="Times New Roman" w:eastAsia="StonePrint-Roman" w:hAnsi="Times New Roman" w:cs="Times New Roman"/>
          <w:sz w:val="24"/>
          <w:szCs w:val="24"/>
        </w:rPr>
      </w:pPr>
      <w:r w:rsidRPr="00646828">
        <w:rPr>
          <w:rFonts w:ascii="Times New Roman" w:eastAsia="StonePrint-Roman" w:hAnsi="Times New Roman" w:cs="Times New Roman"/>
          <w:sz w:val="24"/>
          <w:szCs w:val="24"/>
        </w:rPr>
        <w:t>Sternal retractor</w:t>
      </w:r>
    </w:p>
    <w:p w14:paraId="6B260B5D" w14:textId="77777777" w:rsidR="00AB5709" w:rsidRPr="00646828" w:rsidRDefault="00AB5709" w:rsidP="00AB5709">
      <w:pPr>
        <w:pStyle w:val="ListParagraph"/>
        <w:numPr>
          <w:ilvl w:val="0"/>
          <w:numId w:val="4"/>
        </w:numPr>
        <w:spacing w:after="0" w:line="240" w:lineRule="auto"/>
        <w:ind w:left="0" w:firstLine="0"/>
        <w:rPr>
          <w:rFonts w:ascii="Times New Roman" w:eastAsia="StonePrint-Roman" w:hAnsi="Times New Roman" w:cs="Times New Roman"/>
          <w:sz w:val="24"/>
          <w:szCs w:val="24"/>
        </w:rPr>
      </w:pPr>
      <w:r w:rsidRPr="00646828">
        <w:rPr>
          <w:rFonts w:ascii="Times New Roman" w:eastAsia="StonePrint-Roman" w:hAnsi="Times New Roman" w:cs="Times New Roman"/>
          <w:sz w:val="24"/>
          <w:szCs w:val="24"/>
        </w:rPr>
        <w:t>Sterile suction</w:t>
      </w:r>
    </w:p>
    <w:p w14:paraId="2D8EE7DF" w14:textId="77777777" w:rsidR="00AB5709" w:rsidRPr="00646828" w:rsidRDefault="00AB5709" w:rsidP="00AB5709">
      <w:pPr>
        <w:pStyle w:val="ListParagraph"/>
        <w:numPr>
          <w:ilvl w:val="0"/>
          <w:numId w:val="4"/>
        </w:numPr>
        <w:spacing w:after="0" w:line="240" w:lineRule="auto"/>
        <w:ind w:left="0" w:firstLine="0"/>
        <w:rPr>
          <w:rFonts w:ascii="Times New Roman" w:eastAsia="StonePrint-Roman" w:hAnsi="Times New Roman" w:cs="Times New Roman"/>
          <w:sz w:val="24"/>
          <w:szCs w:val="24"/>
        </w:rPr>
      </w:pPr>
      <w:r w:rsidRPr="00646828">
        <w:rPr>
          <w:rFonts w:ascii="Times New Roman" w:eastAsia="StonePrint-Roman" w:hAnsi="Times New Roman" w:cs="Times New Roman"/>
          <w:sz w:val="24"/>
          <w:szCs w:val="24"/>
        </w:rPr>
        <w:t>Thoracic sterile drape</w:t>
      </w:r>
    </w:p>
    <w:p w14:paraId="5E621DDE" w14:textId="77777777" w:rsidR="00AB5709" w:rsidRPr="00646828" w:rsidRDefault="00AB5709" w:rsidP="00AB5709">
      <w:pPr>
        <w:pStyle w:val="ListParagraph"/>
        <w:numPr>
          <w:ilvl w:val="0"/>
          <w:numId w:val="4"/>
        </w:numPr>
        <w:spacing w:after="0" w:line="240" w:lineRule="auto"/>
        <w:ind w:left="0" w:firstLine="0"/>
        <w:rPr>
          <w:rFonts w:ascii="Times New Roman" w:eastAsia="StonePrint-Roman" w:hAnsi="Times New Roman" w:cs="Times New Roman"/>
          <w:sz w:val="24"/>
          <w:szCs w:val="24"/>
        </w:rPr>
      </w:pPr>
      <w:r w:rsidRPr="00646828">
        <w:rPr>
          <w:rFonts w:ascii="Times New Roman" w:eastAsia="StonePrint-Roman" w:hAnsi="Times New Roman" w:cs="Times New Roman"/>
          <w:sz w:val="24"/>
          <w:szCs w:val="24"/>
        </w:rPr>
        <w:t>Sterile scissors</w:t>
      </w:r>
    </w:p>
    <w:p w14:paraId="7520AEE7" w14:textId="77777777" w:rsidR="00AB5709" w:rsidRPr="00646828" w:rsidRDefault="00AB5709" w:rsidP="00AB5709">
      <w:pPr>
        <w:pStyle w:val="ListParagraph"/>
        <w:numPr>
          <w:ilvl w:val="0"/>
          <w:numId w:val="4"/>
        </w:numPr>
        <w:spacing w:after="0" w:line="240" w:lineRule="auto"/>
        <w:ind w:left="0" w:firstLine="0"/>
        <w:rPr>
          <w:rFonts w:ascii="Times New Roman" w:eastAsia="StonePrint-Roman" w:hAnsi="Times New Roman" w:cs="Times New Roman"/>
          <w:sz w:val="24"/>
          <w:szCs w:val="24"/>
        </w:rPr>
      </w:pPr>
      <w:r w:rsidRPr="00646828">
        <w:rPr>
          <w:rFonts w:ascii="Times New Roman" w:eastAsia="StonePrint-Roman" w:hAnsi="Times New Roman" w:cs="Times New Roman"/>
          <w:sz w:val="24"/>
          <w:szCs w:val="24"/>
        </w:rPr>
        <w:t>Internal Zoll defibrillator paddles</w:t>
      </w:r>
    </w:p>
    <w:p w14:paraId="7179CC75" w14:textId="77777777" w:rsidR="00AB5709" w:rsidRDefault="00AB5709" w:rsidP="00646828">
      <w:pPr>
        <w:pStyle w:val="ListParagraph"/>
        <w:spacing w:line="240" w:lineRule="auto"/>
        <w:ind w:left="0" w:firstLine="720"/>
        <w:rPr>
          <w:rFonts w:ascii="Times New Roman" w:hAnsi="Times New Roman" w:cs="Times New Roman"/>
          <w:sz w:val="24"/>
          <w:szCs w:val="24"/>
        </w:rPr>
      </w:pPr>
    </w:p>
    <w:p w14:paraId="49D9C114" w14:textId="77777777" w:rsidR="00AB5709" w:rsidRPr="00646828" w:rsidRDefault="00AB5709" w:rsidP="00646828">
      <w:pPr>
        <w:pStyle w:val="ListParagraph"/>
        <w:spacing w:line="240" w:lineRule="auto"/>
        <w:ind w:left="0" w:firstLine="720"/>
        <w:rPr>
          <w:rFonts w:ascii="Times New Roman" w:hAnsi="Times New Roman" w:cs="Times New Roman"/>
          <w:sz w:val="24"/>
          <w:szCs w:val="24"/>
        </w:rPr>
      </w:pPr>
    </w:p>
    <w:p w14:paraId="41D9A173" w14:textId="77777777" w:rsidR="008D4BB7" w:rsidRPr="00646828" w:rsidRDefault="008D4BB7" w:rsidP="00646828">
      <w:pPr>
        <w:pStyle w:val="ListParagraph"/>
        <w:spacing w:after="0" w:line="240" w:lineRule="auto"/>
        <w:ind w:left="0"/>
        <w:rPr>
          <w:rFonts w:ascii="Times New Roman" w:eastAsia="StonePrint-Roman" w:hAnsi="Times New Roman" w:cs="Times New Roman"/>
          <w:sz w:val="24"/>
          <w:szCs w:val="24"/>
        </w:rPr>
      </w:pPr>
    </w:p>
    <w:p w14:paraId="55137E89" w14:textId="10C51D8B" w:rsidR="008D4BB7" w:rsidRPr="00646828" w:rsidRDefault="00366B8C" w:rsidP="00646828">
      <w:pPr>
        <w:pStyle w:val="ListParagraph"/>
        <w:spacing w:line="240" w:lineRule="auto"/>
        <w:ind w:left="0"/>
        <w:rPr>
          <w:rFonts w:ascii="Times New Roman" w:hAnsi="Times New Roman" w:cs="Times New Roman"/>
          <w:sz w:val="24"/>
          <w:szCs w:val="24"/>
        </w:rPr>
      </w:pPr>
      <w:r w:rsidRPr="00646828">
        <w:rPr>
          <w:rFonts w:ascii="Times New Roman" w:hAnsi="Times New Roman" w:cs="Times New Roman"/>
          <w:sz w:val="24"/>
          <w:szCs w:val="24"/>
        </w:rPr>
        <w:lastRenderedPageBreak/>
        <w:tab/>
      </w:r>
      <w:r w:rsidR="00AB5709" w:rsidRPr="002326E8">
        <w:rPr>
          <w:rFonts w:ascii="Times New Roman" w:hAnsi="Times New Roman" w:cs="Times New Roman"/>
          <w:b/>
          <w:bCs/>
          <w:sz w:val="24"/>
          <w:szCs w:val="24"/>
        </w:rPr>
        <w:t>Cardiac Cart Role will prepare s</w:t>
      </w:r>
      <w:r w:rsidR="008D4BB7" w:rsidRPr="002326E8">
        <w:rPr>
          <w:rFonts w:ascii="Times New Roman" w:hAnsi="Times New Roman" w:cs="Times New Roman"/>
          <w:b/>
          <w:bCs/>
          <w:sz w:val="24"/>
          <w:szCs w:val="24"/>
        </w:rPr>
        <w:t>terile supplies</w:t>
      </w:r>
      <w:r w:rsidR="00AB5709">
        <w:rPr>
          <w:rFonts w:ascii="Times New Roman" w:hAnsi="Times New Roman" w:cs="Times New Roman"/>
          <w:sz w:val="24"/>
          <w:szCs w:val="24"/>
        </w:rPr>
        <w:t xml:space="preserve"> (charge nurse or surgical PA/NP)</w:t>
      </w:r>
    </w:p>
    <w:p w14:paraId="67EA2BBA" w14:textId="1C7883A1" w:rsidR="008D4BB7" w:rsidRPr="00AB5709" w:rsidRDefault="008D4BB7" w:rsidP="00AB5709">
      <w:pPr>
        <w:spacing w:line="240" w:lineRule="auto"/>
        <w:rPr>
          <w:rFonts w:ascii="Times New Roman" w:hAnsi="Times New Roman" w:cs="Times New Roman"/>
          <w:sz w:val="24"/>
          <w:szCs w:val="24"/>
        </w:rPr>
      </w:pPr>
      <w:r w:rsidRPr="002326E8">
        <w:rPr>
          <w:rFonts w:ascii="Times New Roman" w:hAnsi="Times New Roman" w:cs="Times New Roman"/>
          <w:b/>
          <w:bCs/>
          <w:sz w:val="24"/>
          <w:szCs w:val="24"/>
        </w:rPr>
        <w:t>Steps to prepare:</w:t>
      </w:r>
      <w:r w:rsidRPr="00AB5709">
        <w:rPr>
          <w:rFonts w:ascii="Times New Roman" w:hAnsi="Times New Roman" w:cs="Times New Roman"/>
          <w:sz w:val="24"/>
          <w:szCs w:val="24"/>
        </w:rPr>
        <w:t xml:space="preserve"> </w:t>
      </w:r>
      <w:r w:rsidR="002326E8" w:rsidRPr="002326E8">
        <w:rPr>
          <w:rFonts w:ascii="Times New Roman" w:hAnsi="Times New Roman" w:cs="Times New Roman"/>
          <w:i/>
          <w:iCs/>
          <w:sz w:val="24"/>
          <w:szCs w:val="24"/>
        </w:rPr>
        <w:t>(demonstrate in video)</w:t>
      </w:r>
    </w:p>
    <w:p w14:paraId="1D9C763C" w14:textId="77777777" w:rsidR="008D4BB7" w:rsidRPr="00646828" w:rsidRDefault="008D4BB7" w:rsidP="00646828">
      <w:pPr>
        <w:pStyle w:val="ListParagraph"/>
        <w:spacing w:line="240" w:lineRule="auto"/>
        <w:ind w:left="0"/>
        <w:rPr>
          <w:rFonts w:ascii="Times New Roman" w:hAnsi="Times New Roman" w:cs="Times New Roman"/>
          <w:sz w:val="24"/>
          <w:szCs w:val="24"/>
        </w:rPr>
      </w:pPr>
      <w:r w:rsidRPr="00646828">
        <w:rPr>
          <w:rFonts w:ascii="Times New Roman" w:hAnsi="Times New Roman" w:cs="Times New Roman"/>
          <w:sz w:val="24"/>
          <w:szCs w:val="24"/>
        </w:rPr>
        <w:t xml:space="preserve">Get out a bedside table and put the </w:t>
      </w:r>
      <w:proofErr w:type="spellStart"/>
      <w:r w:rsidRPr="00646828">
        <w:rPr>
          <w:rFonts w:ascii="Times New Roman" w:hAnsi="Times New Roman" w:cs="Times New Roman"/>
          <w:sz w:val="24"/>
          <w:szCs w:val="24"/>
        </w:rPr>
        <w:t>resternotomy</w:t>
      </w:r>
      <w:proofErr w:type="spellEnd"/>
      <w:r w:rsidRPr="00646828">
        <w:rPr>
          <w:rFonts w:ascii="Times New Roman" w:hAnsi="Times New Roman" w:cs="Times New Roman"/>
          <w:sz w:val="24"/>
          <w:szCs w:val="24"/>
        </w:rPr>
        <w:t xml:space="preserve"> kit, sterile gowns, gloves, hats, masks, scalpel, sterile suction, and appropriate size </w:t>
      </w:r>
      <w:proofErr w:type="spellStart"/>
      <w:r w:rsidRPr="00646828">
        <w:rPr>
          <w:rFonts w:ascii="Times New Roman" w:hAnsi="Times New Roman" w:cs="Times New Roman"/>
          <w:sz w:val="24"/>
          <w:szCs w:val="24"/>
        </w:rPr>
        <w:t>zoll</w:t>
      </w:r>
      <w:proofErr w:type="spellEnd"/>
      <w:r w:rsidRPr="00646828">
        <w:rPr>
          <w:rFonts w:ascii="Times New Roman" w:hAnsi="Times New Roman" w:cs="Times New Roman"/>
          <w:sz w:val="24"/>
          <w:szCs w:val="24"/>
        </w:rPr>
        <w:t xml:space="preserve"> defibrillator internal paddles on the table.</w:t>
      </w:r>
    </w:p>
    <w:p w14:paraId="16709259" w14:textId="77777777" w:rsidR="008D4BB7" w:rsidRPr="00646828" w:rsidRDefault="008D4BB7" w:rsidP="00646828">
      <w:pPr>
        <w:pStyle w:val="ListParagraph"/>
        <w:spacing w:line="240" w:lineRule="auto"/>
        <w:ind w:left="0"/>
        <w:rPr>
          <w:rFonts w:ascii="Times New Roman" w:hAnsi="Times New Roman" w:cs="Times New Roman"/>
          <w:sz w:val="24"/>
          <w:szCs w:val="24"/>
        </w:rPr>
      </w:pPr>
      <w:r w:rsidRPr="00646828">
        <w:rPr>
          <w:rFonts w:ascii="Times New Roman" w:hAnsi="Times New Roman" w:cs="Times New Roman"/>
          <w:sz w:val="24"/>
          <w:szCs w:val="24"/>
        </w:rPr>
        <w:t xml:space="preserve">Open the </w:t>
      </w:r>
      <w:proofErr w:type="spellStart"/>
      <w:r w:rsidRPr="00646828">
        <w:rPr>
          <w:rFonts w:ascii="Times New Roman" w:hAnsi="Times New Roman" w:cs="Times New Roman"/>
          <w:sz w:val="24"/>
          <w:szCs w:val="24"/>
        </w:rPr>
        <w:t>resternotomy</w:t>
      </w:r>
      <w:proofErr w:type="spellEnd"/>
      <w:r w:rsidRPr="00646828">
        <w:rPr>
          <w:rFonts w:ascii="Times New Roman" w:hAnsi="Times New Roman" w:cs="Times New Roman"/>
          <w:sz w:val="24"/>
          <w:szCs w:val="24"/>
        </w:rPr>
        <w:t xml:space="preserve"> tray on the table sterilely </w:t>
      </w:r>
    </w:p>
    <w:p w14:paraId="77AB1CCC" w14:textId="57D78A17" w:rsidR="008D4BB7" w:rsidRPr="00646828" w:rsidRDefault="008D4BB7" w:rsidP="00646828">
      <w:pPr>
        <w:pStyle w:val="ListParagraph"/>
        <w:spacing w:line="240" w:lineRule="auto"/>
        <w:ind w:left="0"/>
        <w:rPr>
          <w:rFonts w:ascii="Times New Roman" w:hAnsi="Times New Roman" w:cs="Times New Roman"/>
          <w:sz w:val="24"/>
          <w:szCs w:val="24"/>
        </w:rPr>
      </w:pPr>
      <w:r w:rsidRPr="00646828">
        <w:rPr>
          <w:rFonts w:ascii="Times New Roman" w:hAnsi="Times New Roman" w:cs="Times New Roman"/>
          <w:sz w:val="24"/>
          <w:szCs w:val="24"/>
        </w:rPr>
        <w:t>Drop the thoracic sterile drap</w:t>
      </w:r>
      <w:r w:rsidR="00AB5709">
        <w:rPr>
          <w:rFonts w:ascii="Times New Roman" w:hAnsi="Times New Roman" w:cs="Times New Roman"/>
          <w:sz w:val="24"/>
          <w:szCs w:val="24"/>
        </w:rPr>
        <w:t>e</w:t>
      </w:r>
      <w:r w:rsidRPr="00646828">
        <w:rPr>
          <w:rFonts w:ascii="Times New Roman" w:hAnsi="Times New Roman" w:cs="Times New Roman"/>
          <w:sz w:val="24"/>
          <w:szCs w:val="24"/>
        </w:rPr>
        <w:t xml:space="preserve"> on the sterile field</w:t>
      </w:r>
    </w:p>
    <w:p w14:paraId="7A7CAE59" w14:textId="77777777" w:rsidR="008D4BB7" w:rsidRPr="00646828" w:rsidRDefault="008D4BB7" w:rsidP="00646828">
      <w:pPr>
        <w:pStyle w:val="ListParagraph"/>
        <w:spacing w:line="240" w:lineRule="auto"/>
        <w:ind w:left="0"/>
        <w:rPr>
          <w:rFonts w:ascii="Times New Roman" w:hAnsi="Times New Roman" w:cs="Times New Roman"/>
          <w:sz w:val="24"/>
          <w:szCs w:val="24"/>
        </w:rPr>
      </w:pPr>
      <w:r w:rsidRPr="00646828">
        <w:rPr>
          <w:rFonts w:ascii="Times New Roman" w:hAnsi="Times New Roman" w:cs="Times New Roman"/>
          <w:sz w:val="24"/>
          <w:szCs w:val="24"/>
        </w:rPr>
        <w:t>Drop the scalpel sterilely on the sterile field</w:t>
      </w:r>
    </w:p>
    <w:p w14:paraId="1C39906F" w14:textId="77777777" w:rsidR="008D4BB7" w:rsidRPr="00646828" w:rsidRDefault="008D4BB7" w:rsidP="00646828">
      <w:pPr>
        <w:pStyle w:val="ListParagraph"/>
        <w:spacing w:line="240" w:lineRule="auto"/>
        <w:ind w:left="0"/>
        <w:rPr>
          <w:rFonts w:ascii="Times New Roman" w:hAnsi="Times New Roman" w:cs="Times New Roman"/>
          <w:sz w:val="24"/>
          <w:szCs w:val="24"/>
        </w:rPr>
      </w:pPr>
      <w:r w:rsidRPr="00646828">
        <w:rPr>
          <w:rFonts w:ascii="Times New Roman" w:hAnsi="Times New Roman" w:cs="Times New Roman"/>
          <w:sz w:val="24"/>
          <w:szCs w:val="24"/>
        </w:rPr>
        <w:t xml:space="preserve">Open the sterile cover of the </w:t>
      </w:r>
      <w:proofErr w:type="spellStart"/>
      <w:r w:rsidRPr="00646828">
        <w:rPr>
          <w:rFonts w:ascii="Times New Roman" w:hAnsi="Times New Roman" w:cs="Times New Roman"/>
          <w:sz w:val="24"/>
          <w:szCs w:val="24"/>
        </w:rPr>
        <w:t>zoll</w:t>
      </w:r>
      <w:proofErr w:type="spellEnd"/>
      <w:r w:rsidRPr="00646828">
        <w:rPr>
          <w:rFonts w:ascii="Times New Roman" w:hAnsi="Times New Roman" w:cs="Times New Roman"/>
          <w:sz w:val="24"/>
          <w:szCs w:val="24"/>
        </w:rPr>
        <w:t xml:space="preserve"> internal paddles and place this on the sterile field</w:t>
      </w:r>
    </w:p>
    <w:p w14:paraId="6766AECA" w14:textId="77777777" w:rsidR="008D4BB7" w:rsidRPr="00646828" w:rsidRDefault="008D4BB7" w:rsidP="00646828">
      <w:pPr>
        <w:pStyle w:val="ListParagraph"/>
        <w:spacing w:line="240" w:lineRule="auto"/>
        <w:ind w:left="0"/>
        <w:rPr>
          <w:rFonts w:ascii="Times New Roman" w:hAnsi="Times New Roman" w:cs="Times New Roman"/>
          <w:sz w:val="24"/>
          <w:szCs w:val="24"/>
        </w:rPr>
      </w:pPr>
      <w:r w:rsidRPr="00646828">
        <w:rPr>
          <w:rFonts w:ascii="Times New Roman" w:hAnsi="Times New Roman" w:cs="Times New Roman"/>
          <w:sz w:val="24"/>
          <w:szCs w:val="24"/>
        </w:rPr>
        <w:t>Put on hat, mask, and wash hands and get sterile gown and gloves on</w:t>
      </w:r>
    </w:p>
    <w:p w14:paraId="694C6BA0" w14:textId="77777777" w:rsidR="008D4BB7" w:rsidRDefault="008D4BB7" w:rsidP="00646828">
      <w:pPr>
        <w:pStyle w:val="ListParagraph"/>
        <w:spacing w:line="240" w:lineRule="auto"/>
        <w:ind w:left="0"/>
        <w:rPr>
          <w:rFonts w:ascii="Times New Roman" w:hAnsi="Times New Roman" w:cs="Times New Roman"/>
          <w:sz w:val="24"/>
          <w:szCs w:val="24"/>
        </w:rPr>
      </w:pPr>
      <w:r w:rsidRPr="00646828">
        <w:rPr>
          <w:rFonts w:ascii="Times New Roman" w:hAnsi="Times New Roman" w:cs="Times New Roman"/>
          <w:sz w:val="24"/>
          <w:szCs w:val="24"/>
        </w:rPr>
        <w:t>Have someone open sterile suction and take this from them (sterilely) to connect to suction canister</w:t>
      </w:r>
    </w:p>
    <w:p w14:paraId="6CB84B10" w14:textId="77777777" w:rsidR="00AB5709" w:rsidRDefault="00AB5709" w:rsidP="00646828">
      <w:pPr>
        <w:pStyle w:val="ListParagraph"/>
        <w:spacing w:line="240" w:lineRule="auto"/>
        <w:ind w:left="0"/>
        <w:rPr>
          <w:rFonts w:ascii="Times New Roman" w:hAnsi="Times New Roman" w:cs="Times New Roman"/>
          <w:sz w:val="24"/>
          <w:szCs w:val="24"/>
        </w:rPr>
      </w:pPr>
    </w:p>
    <w:p w14:paraId="4E611C8B" w14:textId="0B1C1D12" w:rsidR="002326E8" w:rsidRPr="002326E8" w:rsidRDefault="002326E8" w:rsidP="00646828">
      <w:pPr>
        <w:pStyle w:val="ListParagraph"/>
        <w:spacing w:line="240" w:lineRule="auto"/>
        <w:ind w:left="0"/>
        <w:rPr>
          <w:rFonts w:ascii="Times New Roman" w:hAnsi="Times New Roman" w:cs="Times New Roman"/>
          <w:i/>
          <w:iCs/>
          <w:sz w:val="24"/>
          <w:szCs w:val="24"/>
        </w:rPr>
      </w:pPr>
      <w:r w:rsidRPr="002326E8">
        <w:rPr>
          <w:rFonts w:ascii="Times New Roman" w:hAnsi="Times New Roman" w:cs="Times New Roman"/>
          <w:b/>
          <w:bCs/>
          <w:sz w:val="24"/>
          <w:szCs w:val="24"/>
        </w:rPr>
        <w:t>Now the s</w:t>
      </w:r>
      <w:r w:rsidR="00AB5709" w:rsidRPr="002326E8">
        <w:rPr>
          <w:rFonts w:ascii="Times New Roman" w:hAnsi="Times New Roman" w:cs="Times New Roman"/>
          <w:b/>
          <w:bCs/>
          <w:sz w:val="24"/>
          <w:szCs w:val="24"/>
        </w:rPr>
        <w:t xml:space="preserve">urgeon or </w:t>
      </w:r>
      <w:r w:rsidRPr="002326E8">
        <w:rPr>
          <w:rFonts w:ascii="Times New Roman" w:hAnsi="Times New Roman" w:cs="Times New Roman"/>
          <w:b/>
          <w:bCs/>
          <w:sz w:val="24"/>
          <w:szCs w:val="24"/>
        </w:rPr>
        <w:t>s</w:t>
      </w:r>
      <w:r w:rsidR="00AB5709" w:rsidRPr="002326E8">
        <w:rPr>
          <w:rFonts w:ascii="Times New Roman" w:hAnsi="Times New Roman" w:cs="Times New Roman"/>
          <w:b/>
          <w:bCs/>
          <w:sz w:val="24"/>
          <w:szCs w:val="24"/>
        </w:rPr>
        <w:t>urgical</w:t>
      </w:r>
      <w:r w:rsidR="00EC040A">
        <w:rPr>
          <w:rFonts w:ascii="Times New Roman" w:hAnsi="Times New Roman" w:cs="Times New Roman"/>
          <w:b/>
          <w:bCs/>
          <w:sz w:val="24"/>
          <w:szCs w:val="24"/>
        </w:rPr>
        <w:t xml:space="preserve"> PA/NP</w:t>
      </w:r>
      <w:r w:rsidRPr="002326E8">
        <w:rPr>
          <w:rFonts w:ascii="Times New Roman" w:hAnsi="Times New Roman" w:cs="Times New Roman"/>
          <w:b/>
          <w:bCs/>
          <w:sz w:val="24"/>
          <w:szCs w:val="24"/>
        </w:rPr>
        <w:t xml:space="preserve"> has arrived.</w:t>
      </w:r>
      <w:r>
        <w:rPr>
          <w:rFonts w:ascii="Times New Roman" w:hAnsi="Times New Roman" w:cs="Times New Roman"/>
          <w:b/>
          <w:bCs/>
          <w:sz w:val="24"/>
          <w:szCs w:val="24"/>
        </w:rPr>
        <w:t xml:space="preserve"> </w:t>
      </w:r>
      <w:r>
        <w:rPr>
          <w:rFonts w:ascii="Times New Roman" w:hAnsi="Times New Roman" w:cs="Times New Roman"/>
          <w:i/>
          <w:iCs/>
          <w:sz w:val="24"/>
          <w:szCs w:val="24"/>
        </w:rPr>
        <w:t>(scrub and put on sterile PPE)</w:t>
      </w:r>
    </w:p>
    <w:p w14:paraId="16EF5D17" w14:textId="77777777" w:rsidR="002326E8" w:rsidRDefault="002326E8" w:rsidP="00646828">
      <w:pPr>
        <w:pStyle w:val="ListParagraph"/>
        <w:spacing w:line="240" w:lineRule="auto"/>
        <w:ind w:left="0"/>
        <w:rPr>
          <w:rFonts w:ascii="Times New Roman" w:hAnsi="Times New Roman" w:cs="Times New Roman"/>
          <w:sz w:val="24"/>
          <w:szCs w:val="24"/>
        </w:rPr>
      </w:pPr>
    </w:p>
    <w:p w14:paraId="08B9C90B" w14:textId="4CAB34FA" w:rsidR="00AB5709" w:rsidRPr="00EC040A" w:rsidRDefault="00EC040A" w:rsidP="00646828">
      <w:pPr>
        <w:pStyle w:val="ListParagraph"/>
        <w:spacing w:line="240" w:lineRule="auto"/>
        <w:ind w:left="0"/>
        <w:rPr>
          <w:rFonts w:ascii="Times New Roman" w:hAnsi="Times New Roman" w:cs="Times New Roman"/>
          <w:i/>
          <w:iCs/>
          <w:sz w:val="24"/>
          <w:szCs w:val="24"/>
        </w:rPr>
      </w:pPr>
      <w:r>
        <w:rPr>
          <w:rFonts w:ascii="Times New Roman" w:hAnsi="Times New Roman" w:cs="Times New Roman"/>
          <w:sz w:val="24"/>
          <w:szCs w:val="24"/>
        </w:rPr>
        <w:t>Surgeon</w:t>
      </w:r>
      <w:r w:rsidR="00AB5709">
        <w:rPr>
          <w:rFonts w:ascii="Times New Roman" w:hAnsi="Times New Roman" w:cs="Times New Roman"/>
          <w:sz w:val="24"/>
          <w:szCs w:val="24"/>
        </w:rPr>
        <w:t xml:space="preserve"> preps and drapes patient </w:t>
      </w:r>
      <w:r w:rsidR="002326E8">
        <w:rPr>
          <w:rFonts w:ascii="Times New Roman" w:hAnsi="Times New Roman" w:cs="Times New Roman"/>
          <w:sz w:val="24"/>
          <w:szCs w:val="24"/>
        </w:rPr>
        <w:t xml:space="preserve">(low or high-fidelity simulator) </w:t>
      </w:r>
      <w:r>
        <w:rPr>
          <w:rFonts w:ascii="Times New Roman" w:hAnsi="Times New Roman" w:cs="Times New Roman"/>
          <w:sz w:val="24"/>
          <w:szCs w:val="24"/>
        </w:rPr>
        <w:t xml:space="preserve">explains steps verbally and </w:t>
      </w:r>
      <w:r w:rsidR="00AB5709">
        <w:rPr>
          <w:rFonts w:ascii="Times New Roman" w:hAnsi="Times New Roman" w:cs="Times New Roman"/>
          <w:sz w:val="24"/>
          <w:szCs w:val="24"/>
        </w:rPr>
        <w:t xml:space="preserve"> performs </w:t>
      </w:r>
      <w:proofErr w:type="spellStart"/>
      <w:r w:rsidR="00AB5709">
        <w:rPr>
          <w:rFonts w:ascii="Times New Roman" w:hAnsi="Times New Roman" w:cs="Times New Roman"/>
          <w:sz w:val="24"/>
          <w:szCs w:val="24"/>
        </w:rPr>
        <w:t>resternotomy</w:t>
      </w:r>
      <w:proofErr w:type="spellEnd"/>
      <w:r w:rsidR="00AB5709">
        <w:rPr>
          <w:rFonts w:ascii="Times New Roman" w:hAnsi="Times New Roman" w:cs="Times New Roman"/>
          <w:sz w:val="24"/>
          <w:szCs w:val="24"/>
        </w:rPr>
        <w:t xml:space="preserve"> </w:t>
      </w:r>
      <w:r>
        <w:rPr>
          <w:rFonts w:ascii="Times New Roman" w:hAnsi="Times New Roman" w:cs="Times New Roman"/>
          <w:sz w:val="24"/>
          <w:szCs w:val="24"/>
        </w:rPr>
        <w:t xml:space="preserve">with assistance of Cardiac </w:t>
      </w:r>
      <w:proofErr w:type="spellStart"/>
      <w:r>
        <w:rPr>
          <w:rFonts w:ascii="Times New Roman" w:hAnsi="Times New Roman" w:cs="Times New Roman"/>
          <w:sz w:val="24"/>
          <w:szCs w:val="24"/>
        </w:rPr>
        <w:t>cart</w:t>
      </w:r>
      <w:proofErr w:type="spellEnd"/>
      <w:r>
        <w:rPr>
          <w:rFonts w:ascii="Times New Roman" w:hAnsi="Times New Roman" w:cs="Times New Roman"/>
          <w:sz w:val="24"/>
          <w:szCs w:val="24"/>
        </w:rPr>
        <w:t xml:space="preserve"> nurse. </w:t>
      </w:r>
      <w:r w:rsidRPr="00EC040A">
        <w:rPr>
          <w:rFonts w:ascii="Times New Roman" w:hAnsi="Times New Roman" w:cs="Times New Roman"/>
          <w:i/>
          <w:iCs/>
          <w:sz w:val="24"/>
          <w:szCs w:val="24"/>
        </w:rPr>
        <w:t xml:space="preserve">(Clearly ask for specific equipment to allow </w:t>
      </w:r>
      <w:proofErr w:type="gramStart"/>
      <w:r w:rsidRPr="00EC040A">
        <w:rPr>
          <w:rFonts w:ascii="Times New Roman" w:hAnsi="Times New Roman" w:cs="Times New Roman"/>
          <w:i/>
          <w:iCs/>
          <w:sz w:val="24"/>
          <w:szCs w:val="24"/>
        </w:rPr>
        <w:t>nurse</w:t>
      </w:r>
      <w:proofErr w:type="gramEnd"/>
      <w:r w:rsidRPr="00EC040A">
        <w:rPr>
          <w:rFonts w:ascii="Times New Roman" w:hAnsi="Times New Roman" w:cs="Times New Roman"/>
          <w:i/>
          <w:iCs/>
          <w:sz w:val="24"/>
          <w:szCs w:val="24"/>
        </w:rPr>
        <w:t xml:space="preserve"> to practice handing and serving as surgical assist.) </w:t>
      </w:r>
    </w:p>
    <w:p w14:paraId="33C9B6B6" w14:textId="77777777" w:rsidR="00366B8C" w:rsidRDefault="00366B8C" w:rsidP="00646828">
      <w:pPr>
        <w:pStyle w:val="ListParagraph"/>
        <w:spacing w:line="240" w:lineRule="auto"/>
        <w:ind w:left="0"/>
        <w:rPr>
          <w:rFonts w:ascii="Times New Roman" w:hAnsi="Times New Roman" w:cs="Times New Roman"/>
          <w:sz w:val="24"/>
          <w:szCs w:val="24"/>
        </w:rPr>
      </w:pPr>
    </w:p>
    <w:p w14:paraId="11E46097" w14:textId="36777B6A" w:rsidR="00AB5709" w:rsidRPr="002326E8" w:rsidRDefault="00AB5709" w:rsidP="00646828">
      <w:pPr>
        <w:pStyle w:val="ListParagraph"/>
        <w:spacing w:line="240" w:lineRule="auto"/>
        <w:ind w:left="0"/>
        <w:rPr>
          <w:rFonts w:ascii="Times New Roman" w:hAnsi="Times New Roman" w:cs="Times New Roman"/>
          <w:b/>
          <w:bCs/>
          <w:sz w:val="24"/>
          <w:szCs w:val="24"/>
        </w:rPr>
      </w:pPr>
      <w:r w:rsidRPr="002326E8">
        <w:rPr>
          <w:rFonts w:ascii="Times New Roman" w:hAnsi="Times New Roman" w:cs="Times New Roman"/>
          <w:b/>
          <w:bCs/>
          <w:sz w:val="24"/>
          <w:szCs w:val="24"/>
        </w:rPr>
        <w:t xml:space="preserve">Additional needed roles that should </w:t>
      </w:r>
      <w:r w:rsidR="002326E8">
        <w:rPr>
          <w:rFonts w:ascii="Times New Roman" w:hAnsi="Times New Roman" w:cs="Times New Roman"/>
          <w:b/>
          <w:bCs/>
          <w:sz w:val="24"/>
          <w:szCs w:val="24"/>
        </w:rPr>
        <w:t>be performed</w:t>
      </w:r>
      <w:r w:rsidRPr="002326E8">
        <w:rPr>
          <w:rFonts w:ascii="Times New Roman" w:hAnsi="Times New Roman" w:cs="Times New Roman"/>
          <w:b/>
          <w:bCs/>
          <w:sz w:val="24"/>
          <w:szCs w:val="24"/>
        </w:rPr>
        <w:t xml:space="preserve"> simultaneously </w:t>
      </w:r>
      <w:r w:rsidR="002326E8">
        <w:rPr>
          <w:rFonts w:ascii="Times New Roman" w:hAnsi="Times New Roman" w:cs="Times New Roman"/>
          <w:b/>
          <w:bCs/>
          <w:sz w:val="24"/>
          <w:szCs w:val="24"/>
        </w:rPr>
        <w:t>with</w:t>
      </w:r>
      <w:r w:rsidRPr="002326E8">
        <w:rPr>
          <w:rFonts w:ascii="Times New Roman" w:hAnsi="Times New Roman" w:cs="Times New Roman"/>
          <w:b/>
          <w:bCs/>
          <w:sz w:val="24"/>
          <w:szCs w:val="24"/>
        </w:rPr>
        <w:t xml:space="preserve"> the prior roles are:</w:t>
      </w:r>
    </w:p>
    <w:p w14:paraId="3A6F2CA5" w14:textId="77777777" w:rsidR="00AB5709" w:rsidRPr="002326E8" w:rsidRDefault="00AB5709" w:rsidP="00646828">
      <w:pPr>
        <w:pStyle w:val="ListParagraph"/>
        <w:spacing w:line="240" w:lineRule="auto"/>
        <w:ind w:left="0"/>
        <w:rPr>
          <w:rFonts w:ascii="Times New Roman" w:hAnsi="Times New Roman" w:cs="Times New Roman"/>
          <w:b/>
          <w:bCs/>
          <w:sz w:val="24"/>
          <w:szCs w:val="24"/>
        </w:rPr>
      </w:pPr>
    </w:p>
    <w:p w14:paraId="5C7338EF" w14:textId="77777777" w:rsidR="00366B8C" w:rsidRPr="002326E8" w:rsidRDefault="00366B8C" w:rsidP="00646828">
      <w:pPr>
        <w:pStyle w:val="ListParagraph"/>
        <w:spacing w:line="240" w:lineRule="auto"/>
        <w:ind w:left="0"/>
        <w:rPr>
          <w:rFonts w:ascii="Times New Roman" w:hAnsi="Times New Roman" w:cs="Times New Roman"/>
          <w:b/>
          <w:bCs/>
          <w:sz w:val="24"/>
          <w:szCs w:val="24"/>
        </w:rPr>
      </w:pPr>
      <w:r w:rsidRPr="00646828">
        <w:rPr>
          <w:rFonts w:ascii="Times New Roman" w:hAnsi="Times New Roman" w:cs="Times New Roman"/>
          <w:sz w:val="24"/>
          <w:szCs w:val="24"/>
        </w:rPr>
        <w:t xml:space="preserve">4.) </w:t>
      </w:r>
      <w:r w:rsidRPr="002326E8">
        <w:rPr>
          <w:rFonts w:ascii="Times New Roman" w:hAnsi="Times New Roman" w:cs="Times New Roman"/>
          <w:b/>
          <w:bCs/>
          <w:sz w:val="24"/>
          <w:szCs w:val="24"/>
        </w:rPr>
        <w:t>Phone list</w:t>
      </w:r>
    </w:p>
    <w:p w14:paraId="4B5C1A57" w14:textId="30316E07" w:rsidR="00366B8C" w:rsidRPr="00646828" w:rsidRDefault="00366B8C" w:rsidP="00646828">
      <w:pPr>
        <w:pStyle w:val="ListParagraph"/>
        <w:spacing w:line="240" w:lineRule="auto"/>
        <w:ind w:left="0"/>
        <w:rPr>
          <w:rFonts w:ascii="Times New Roman" w:hAnsi="Times New Roman" w:cs="Times New Roman"/>
          <w:sz w:val="24"/>
          <w:szCs w:val="24"/>
        </w:rPr>
      </w:pPr>
      <w:r w:rsidRPr="00646828">
        <w:rPr>
          <w:rFonts w:ascii="Times New Roman" w:hAnsi="Times New Roman" w:cs="Times New Roman"/>
          <w:sz w:val="24"/>
          <w:szCs w:val="24"/>
        </w:rPr>
        <w:tab/>
        <w:t xml:space="preserve">Review responsibilities: call </w:t>
      </w:r>
      <w:r w:rsidR="00AB5709">
        <w:rPr>
          <w:rFonts w:ascii="Times New Roman" w:hAnsi="Times New Roman" w:cs="Times New Roman"/>
          <w:sz w:val="24"/>
          <w:szCs w:val="24"/>
        </w:rPr>
        <w:t>CICU</w:t>
      </w:r>
      <w:r w:rsidRPr="00646828">
        <w:rPr>
          <w:rFonts w:ascii="Times New Roman" w:hAnsi="Times New Roman" w:cs="Times New Roman"/>
          <w:sz w:val="24"/>
          <w:szCs w:val="24"/>
        </w:rPr>
        <w:t xml:space="preserve"> attending</w:t>
      </w:r>
      <w:r w:rsidR="00AB5709">
        <w:rPr>
          <w:rFonts w:ascii="Times New Roman" w:hAnsi="Times New Roman" w:cs="Times New Roman"/>
          <w:sz w:val="24"/>
          <w:szCs w:val="24"/>
        </w:rPr>
        <w:t>/</w:t>
      </w:r>
      <w:r w:rsidRPr="00646828">
        <w:rPr>
          <w:rFonts w:ascii="Times New Roman" w:hAnsi="Times New Roman" w:cs="Times New Roman"/>
          <w:sz w:val="24"/>
          <w:szCs w:val="24"/>
        </w:rPr>
        <w:t>fellow</w:t>
      </w:r>
      <w:r w:rsidR="00AB5709">
        <w:rPr>
          <w:rFonts w:ascii="Times New Roman" w:hAnsi="Times New Roman" w:cs="Times New Roman"/>
          <w:sz w:val="24"/>
          <w:szCs w:val="24"/>
        </w:rPr>
        <w:t xml:space="preserve"> if they are not already at the code</w:t>
      </w:r>
      <w:r w:rsidRPr="00646828">
        <w:rPr>
          <w:rFonts w:ascii="Times New Roman" w:hAnsi="Times New Roman" w:cs="Times New Roman"/>
          <w:sz w:val="24"/>
          <w:szCs w:val="24"/>
        </w:rPr>
        <w:t xml:space="preserve">, </w:t>
      </w:r>
      <w:r w:rsidR="00AB5709">
        <w:rPr>
          <w:rFonts w:ascii="Times New Roman" w:hAnsi="Times New Roman" w:cs="Times New Roman"/>
          <w:sz w:val="24"/>
          <w:szCs w:val="24"/>
        </w:rPr>
        <w:t>call cardiothoracic surgeon</w:t>
      </w:r>
      <w:r w:rsidRPr="00646828">
        <w:rPr>
          <w:rFonts w:ascii="Times New Roman" w:hAnsi="Times New Roman" w:cs="Times New Roman"/>
          <w:sz w:val="24"/>
          <w:szCs w:val="24"/>
        </w:rPr>
        <w:t xml:space="preserve">, </w:t>
      </w:r>
      <w:r w:rsidR="00AB5709">
        <w:rPr>
          <w:rFonts w:ascii="Times New Roman" w:hAnsi="Times New Roman" w:cs="Times New Roman"/>
          <w:sz w:val="24"/>
          <w:szCs w:val="24"/>
        </w:rPr>
        <w:t>call advanced practice provider</w:t>
      </w:r>
      <w:r w:rsidRPr="00646828">
        <w:rPr>
          <w:rFonts w:ascii="Times New Roman" w:hAnsi="Times New Roman" w:cs="Times New Roman"/>
          <w:sz w:val="24"/>
          <w:szCs w:val="24"/>
        </w:rPr>
        <w:t xml:space="preserve">, </w:t>
      </w:r>
      <w:r w:rsidR="00AB5709">
        <w:rPr>
          <w:rFonts w:ascii="Times New Roman" w:hAnsi="Times New Roman" w:cs="Times New Roman"/>
          <w:sz w:val="24"/>
          <w:szCs w:val="24"/>
        </w:rPr>
        <w:t>call b</w:t>
      </w:r>
      <w:r w:rsidRPr="00646828">
        <w:rPr>
          <w:rFonts w:ascii="Times New Roman" w:hAnsi="Times New Roman" w:cs="Times New Roman"/>
          <w:sz w:val="24"/>
          <w:szCs w:val="24"/>
        </w:rPr>
        <w:t xml:space="preserve">lood bank, OR charge nurse, if needed ECMO (you may delineate these calls but you are responsible for making sure </w:t>
      </w:r>
      <w:r w:rsidR="00AB5709">
        <w:rPr>
          <w:rFonts w:ascii="Times New Roman" w:hAnsi="Times New Roman" w:cs="Times New Roman"/>
          <w:sz w:val="24"/>
          <w:szCs w:val="24"/>
        </w:rPr>
        <w:t>all the key</w:t>
      </w:r>
      <w:r w:rsidRPr="00646828">
        <w:rPr>
          <w:rFonts w:ascii="Times New Roman" w:hAnsi="Times New Roman" w:cs="Times New Roman"/>
          <w:sz w:val="24"/>
          <w:szCs w:val="24"/>
        </w:rPr>
        <w:t xml:space="preserve"> people </w:t>
      </w:r>
      <w:r w:rsidR="00AB5709">
        <w:rPr>
          <w:rFonts w:ascii="Times New Roman" w:hAnsi="Times New Roman" w:cs="Times New Roman"/>
          <w:sz w:val="24"/>
          <w:szCs w:val="24"/>
        </w:rPr>
        <w:t>on the phone list are contacted</w:t>
      </w:r>
      <w:r w:rsidRPr="00646828">
        <w:rPr>
          <w:rFonts w:ascii="Times New Roman" w:hAnsi="Times New Roman" w:cs="Times New Roman"/>
          <w:sz w:val="24"/>
          <w:szCs w:val="24"/>
        </w:rPr>
        <w:t>)</w:t>
      </w:r>
    </w:p>
    <w:p w14:paraId="276B5C91" w14:textId="77777777" w:rsidR="00366B8C" w:rsidRPr="00646828" w:rsidRDefault="00366B8C" w:rsidP="00646828">
      <w:pPr>
        <w:pStyle w:val="ListParagraph"/>
        <w:spacing w:line="240" w:lineRule="auto"/>
        <w:ind w:left="0"/>
        <w:rPr>
          <w:rFonts w:ascii="Times New Roman" w:hAnsi="Times New Roman" w:cs="Times New Roman"/>
          <w:sz w:val="24"/>
          <w:szCs w:val="24"/>
        </w:rPr>
      </w:pPr>
    </w:p>
    <w:p w14:paraId="5CCADBCC" w14:textId="77777777" w:rsidR="00366B8C" w:rsidRPr="00646828" w:rsidRDefault="00366B8C" w:rsidP="00646828">
      <w:pPr>
        <w:pStyle w:val="ListParagraph"/>
        <w:spacing w:line="240" w:lineRule="auto"/>
        <w:ind w:left="0"/>
        <w:rPr>
          <w:rFonts w:ascii="Times New Roman" w:hAnsi="Times New Roman" w:cs="Times New Roman"/>
          <w:sz w:val="24"/>
          <w:szCs w:val="24"/>
        </w:rPr>
      </w:pPr>
      <w:r w:rsidRPr="00646828">
        <w:rPr>
          <w:rFonts w:ascii="Times New Roman" w:hAnsi="Times New Roman" w:cs="Times New Roman"/>
          <w:sz w:val="24"/>
          <w:szCs w:val="24"/>
        </w:rPr>
        <w:t xml:space="preserve">5.) </w:t>
      </w:r>
      <w:r w:rsidRPr="002326E8">
        <w:rPr>
          <w:rFonts w:ascii="Times New Roman" w:hAnsi="Times New Roman" w:cs="Times New Roman"/>
          <w:b/>
          <w:bCs/>
          <w:sz w:val="24"/>
          <w:szCs w:val="24"/>
        </w:rPr>
        <w:t>Zoll/Paddles</w:t>
      </w:r>
    </w:p>
    <w:p w14:paraId="6D5F18FE" w14:textId="77777777" w:rsidR="00366B8C" w:rsidRPr="00646828" w:rsidRDefault="00366B8C" w:rsidP="00646828">
      <w:pPr>
        <w:pStyle w:val="ListParagraph"/>
        <w:spacing w:line="240" w:lineRule="auto"/>
        <w:ind w:left="0"/>
        <w:rPr>
          <w:rFonts w:ascii="Times New Roman" w:hAnsi="Times New Roman" w:cs="Times New Roman"/>
          <w:sz w:val="24"/>
          <w:szCs w:val="24"/>
        </w:rPr>
      </w:pPr>
      <w:r w:rsidRPr="00646828">
        <w:rPr>
          <w:rFonts w:ascii="Times New Roman" w:hAnsi="Times New Roman" w:cs="Times New Roman"/>
          <w:sz w:val="24"/>
          <w:szCs w:val="24"/>
        </w:rPr>
        <w:tab/>
        <w:t>Bring the Zoll defibrillator to the bedside</w:t>
      </w:r>
    </w:p>
    <w:p w14:paraId="744EBA16" w14:textId="77777777" w:rsidR="00366B8C" w:rsidRPr="00646828" w:rsidRDefault="00366B8C" w:rsidP="00646828">
      <w:pPr>
        <w:pStyle w:val="ListParagraph"/>
        <w:spacing w:line="240" w:lineRule="auto"/>
        <w:ind w:left="0"/>
        <w:rPr>
          <w:rFonts w:ascii="Times New Roman" w:hAnsi="Times New Roman" w:cs="Times New Roman"/>
          <w:sz w:val="24"/>
          <w:szCs w:val="24"/>
        </w:rPr>
      </w:pPr>
      <w:r w:rsidRPr="00646828">
        <w:rPr>
          <w:rFonts w:ascii="Times New Roman" w:hAnsi="Times New Roman" w:cs="Times New Roman"/>
          <w:sz w:val="24"/>
          <w:szCs w:val="24"/>
        </w:rPr>
        <w:tab/>
        <w:t>Get the pads on the patient</w:t>
      </w:r>
    </w:p>
    <w:p w14:paraId="0B45DAE7" w14:textId="663D4E2D" w:rsidR="00366B8C" w:rsidRDefault="00366B8C" w:rsidP="00AB5709">
      <w:pPr>
        <w:pStyle w:val="ListParagraph"/>
        <w:spacing w:line="240" w:lineRule="auto"/>
        <w:rPr>
          <w:rFonts w:ascii="Times New Roman" w:hAnsi="Times New Roman" w:cs="Times New Roman"/>
          <w:sz w:val="24"/>
          <w:szCs w:val="24"/>
        </w:rPr>
      </w:pPr>
      <w:r w:rsidRPr="00646828">
        <w:rPr>
          <w:rFonts w:ascii="Times New Roman" w:hAnsi="Times New Roman" w:cs="Times New Roman"/>
          <w:sz w:val="24"/>
          <w:szCs w:val="24"/>
        </w:rPr>
        <w:t xml:space="preserve">Get the correct size internal </w:t>
      </w:r>
      <w:proofErr w:type="spellStart"/>
      <w:r w:rsidRPr="00646828">
        <w:rPr>
          <w:rFonts w:ascii="Times New Roman" w:hAnsi="Times New Roman" w:cs="Times New Roman"/>
          <w:sz w:val="24"/>
          <w:szCs w:val="24"/>
        </w:rPr>
        <w:t>zoll</w:t>
      </w:r>
      <w:proofErr w:type="spellEnd"/>
      <w:r w:rsidRPr="00646828">
        <w:rPr>
          <w:rFonts w:ascii="Times New Roman" w:hAnsi="Times New Roman" w:cs="Times New Roman"/>
          <w:sz w:val="24"/>
          <w:szCs w:val="24"/>
        </w:rPr>
        <w:t xml:space="preserve"> paddles out of the cart and ready for when the chest is open </w:t>
      </w:r>
    </w:p>
    <w:p w14:paraId="18BEC7F8" w14:textId="77777777" w:rsidR="00AB5709" w:rsidRPr="00646828" w:rsidRDefault="00AB5709" w:rsidP="00AB5709">
      <w:pPr>
        <w:pStyle w:val="ListParagraph"/>
        <w:spacing w:line="240" w:lineRule="auto"/>
        <w:rPr>
          <w:rFonts w:ascii="Times New Roman" w:hAnsi="Times New Roman" w:cs="Times New Roman"/>
          <w:sz w:val="24"/>
          <w:szCs w:val="24"/>
        </w:rPr>
      </w:pPr>
    </w:p>
    <w:p w14:paraId="11EB7B9B" w14:textId="77777777" w:rsidR="00366B8C" w:rsidRPr="00646828" w:rsidRDefault="00366B8C" w:rsidP="00646828">
      <w:pPr>
        <w:pStyle w:val="ListParagraph"/>
        <w:spacing w:line="240" w:lineRule="auto"/>
        <w:ind w:left="0"/>
        <w:rPr>
          <w:rFonts w:ascii="Times New Roman" w:hAnsi="Times New Roman" w:cs="Times New Roman"/>
          <w:sz w:val="24"/>
          <w:szCs w:val="24"/>
        </w:rPr>
      </w:pPr>
      <w:r w:rsidRPr="00646828">
        <w:rPr>
          <w:rFonts w:ascii="Times New Roman" w:hAnsi="Times New Roman" w:cs="Times New Roman"/>
          <w:sz w:val="24"/>
          <w:szCs w:val="24"/>
        </w:rPr>
        <w:t>6.)</w:t>
      </w:r>
      <w:r w:rsidRPr="002326E8">
        <w:rPr>
          <w:rFonts w:ascii="Times New Roman" w:hAnsi="Times New Roman" w:cs="Times New Roman"/>
          <w:b/>
          <w:bCs/>
          <w:sz w:val="24"/>
          <w:szCs w:val="24"/>
        </w:rPr>
        <w:t xml:space="preserve"> Family Support</w:t>
      </w:r>
    </w:p>
    <w:p w14:paraId="11F198D1" w14:textId="445B4412" w:rsidR="00366B8C" w:rsidRPr="00646828" w:rsidRDefault="00366B8C" w:rsidP="00AB5709">
      <w:pPr>
        <w:pStyle w:val="ListParagraph"/>
        <w:spacing w:line="240" w:lineRule="auto"/>
        <w:rPr>
          <w:rFonts w:ascii="Times New Roman" w:hAnsi="Times New Roman" w:cs="Times New Roman"/>
          <w:sz w:val="24"/>
          <w:szCs w:val="24"/>
        </w:rPr>
      </w:pPr>
      <w:r w:rsidRPr="00646828">
        <w:rPr>
          <w:rFonts w:ascii="Times New Roman" w:hAnsi="Times New Roman" w:cs="Times New Roman"/>
          <w:sz w:val="24"/>
          <w:szCs w:val="24"/>
        </w:rPr>
        <w:t xml:space="preserve">Call family if they are not at the bedside, “hello </w:t>
      </w:r>
      <w:proofErr w:type="spellStart"/>
      <w:r w:rsidRPr="00646828">
        <w:rPr>
          <w:rFonts w:ascii="Times New Roman" w:hAnsi="Times New Roman" w:cs="Times New Roman"/>
          <w:sz w:val="24"/>
          <w:szCs w:val="24"/>
        </w:rPr>
        <w:t>mr</w:t>
      </w:r>
      <w:proofErr w:type="spellEnd"/>
      <w:r w:rsidRPr="00646828">
        <w:rPr>
          <w:rFonts w:ascii="Times New Roman" w:hAnsi="Times New Roman" w:cs="Times New Roman"/>
          <w:sz w:val="24"/>
          <w:szCs w:val="24"/>
        </w:rPr>
        <w:t>/</w:t>
      </w:r>
      <w:proofErr w:type="spellStart"/>
      <w:r w:rsidRPr="00646828">
        <w:rPr>
          <w:rFonts w:ascii="Times New Roman" w:hAnsi="Times New Roman" w:cs="Times New Roman"/>
          <w:sz w:val="24"/>
          <w:szCs w:val="24"/>
        </w:rPr>
        <w:t>mrs</w:t>
      </w:r>
      <w:proofErr w:type="spellEnd"/>
      <w:r w:rsidRPr="00646828">
        <w:rPr>
          <w:rFonts w:ascii="Times New Roman" w:hAnsi="Times New Roman" w:cs="Times New Roman"/>
          <w:sz w:val="24"/>
          <w:szCs w:val="24"/>
        </w:rPr>
        <w:t xml:space="preserve"> smith I am calling to tell you that baby had a cardiac arrest, we are doing everything we can to </w:t>
      </w:r>
      <w:r w:rsidR="00AB5709">
        <w:rPr>
          <w:rFonts w:ascii="Times New Roman" w:hAnsi="Times New Roman" w:cs="Times New Roman"/>
          <w:sz w:val="24"/>
          <w:szCs w:val="24"/>
        </w:rPr>
        <w:t>resuscitate</w:t>
      </w:r>
      <w:r w:rsidRPr="00646828">
        <w:rPr>
          <w:rFonts w:ascii="Times New Roman" w:hAnsi="Times New Roman" w:cs="Times New Roman"/>
          <w:sz w:val="24"/>
          <w:szCs w:val="24"/>
        </w:rPr>
        <w:t xml:space="preserve"> your child. Please drive safely and as soon as you </w:t>
      </w:r>
      <w:proofErr w:type="gramStart"/>
      <w:r w:rsidRPr="00646828">
        <w:rPr>
          <w:rFonts w:ascii="Times New Roman" w:hAnsi="Times New Roman" w:cs="Times New Roman"/>
          <w:sz w:val="24"/>
          <w:szCs w:val="24"/>
        </w:rPr>
        <w:t>arrive</w:t>
      </w:r>
      <w:proofErr w:type="gramEnd"/>
      <w:r w:rsidRPr="00646828">
        <w:rPr>
          <w:rFonts w:ascii="Times New Roman" w:hAnsi="Times New Roman" w:cs="Times New Roman"/>
          <w:sz w:val="24"/>
          <w:szCs w:val="24"/>
        </w:rPr>
        <w:t xml:space="preserve"> I will update you on </w:t>
      </w:r>
      <w:r w:rsidR="00AB5709">
        <w:rPr>
          <w:rFonts w:ascii="Times New Roman" w:hAnsi="Times New Roman" w:cs="Times New Roman"/>
          <w:sz w:val="24"/>
          <w:szCs w:val="24"/>
        </w:rPr>
        <w:t>his/</w:t>
      </w:r>
      <w:r w:rsidRPr="00646828">
        <w:rPr>
          <w:rFonts w:ascii="Times New Roman" w:hAnsi="Times New Roman" w:cs="Times New Roman"/>
          <w:sz w:val="24"/>
          <w:szCs w:val="24"/>
        </w:rPr>
        <w:t xml:space="preserve">her status.” </w:t>
      </w:r>
    </w:p>
    <w:p w14:paraId="7C80438B" w14:textId="1A6AC762" w:rsidR="00366B8C" w:rsidRDefault="00366B8C" w:rsidP="00AB5709">
      <w:pPr>
        <w:pStyle w:val="ListParagraph"/>
        <w:spacing w:line="240" w:lineRule="auto"/>
        <w:rPr>
          <w:rFonts w:ascii="Times New Roman" w:hAnsi="Times New Roman" w:cs="Times New Roman"/>
          <w:sz w:val="24"/>
          <w:szCs w:val="24"/>
        </w:rPr>
      </w:pPr>
      <w:r w:rsidRPr="00646828">
        <w:rPr>
          <w:rFonts w:ascii="Times New Roman" w:hAnsi="Times New Roman" w:cs="Times New Roman"/>
          <w:sz w:val="24"/>
          <w:szCs w:val="24"/>
        </w:rPr>
        <w:t xml:space="preserve">If the family is at </w:t>
      </w:r>
      <w:proofErr w:type="gramStart"/>
      <w:r w:rsidRPr="00646828">
        <w:rPr>
          <w:rFonts w:ascii="Times New Roman" w:hAnsi="Times New Roman" w:cs="Times New Roman"/>
          <w:sz w:val="24"/>
          <w:szCs w:val="24"/>
        </w:rPr>
        <w:t>bedside</w:t>
      </w:r>
      <w:proofErr w:type="gramEnd"/>
      <w:r w:rsidRPr="00646828">
        <w:rPr>
          <w:rFonts w:ascii="Times New Roman" w:hAnsi="Times New Roman" w:cs="Times New Roman"/>
          <w:sz w:val="24"/>
          <w:szCs w:val="24"/>
        </w:rPr>
        <w:t xml:space="preserve"> please ask them to come out of the room with you so the team can resuscitate the baby. Escort them to the bereavement room tell them that we are doing everything we can </w:t>
      </w:r>
      <w:r w:rsidR="00AB5709">
        <w:rPr>
          <w:rFonts w:ascii="Times New Roman" w:hAnsi="Times New Roman" w:cs="Times New Roman"/>
          <w:sz w:val="24"/>
          <w:szCs w:val="24"/>
        </w:rPr>
        <w:t xml:space="preserve">to help their child </w:t>
      </w:r>
      <w:r w:rsidRPr="00646828">
        <w:rPr>
          <w:rFonts w:ascii="Times New Roman" w:hAnsi="Times New Roman" w:cs="Times New Roman"/>
          <w:sz w:val="24"/>
          <w:szCs w:val="24"/>
        </w:rPr>
        <w:t>and if you can sit with them then stay</w:t>
      </w:r>
      <w:r w:rsidR="00544AAA">
        <w:rPr>
          <w:rFonts w:ascii="Times New Roman" w:hAnsi="Times New Roman" w:cs="Times New Roman"/>
          <w:sz w:val="24"/>
          <w:szCs w:val="24"/>
        </w:rPr>
        <w:t xml:space="preserve"> and try to update periodically. I</w:t>
      </w:r>
      <w:r w:rsidRPr="00646828">
        <w:rPr>
          <w:rFonts w:ascii="Times New Roman" w:hAnsi="Times New Roman" w:cs="Times New Roman"/>
          <w:sz w:val="24"/>
          <w:szCs w:val="24"/>
        </w:rPr>
        <w:t>f you ca</w:t>
      </w:r>
      <w:r w:rsidR="00544AAA">
        <w:rPr>
          <w:rFonts w:ascii="Times New Roman" w:hAnsi="Times New Roman" w:cs="Times New Roman"/>
          <w:sz w:val="24"/>
          <w:szCs w:val="24"/>
        </w:rPr>
        <w:t xml:space="preserve">nnot stay with them due to patient </w:t>
      </w:r>
      <w:proofErr w:type="gramStart"/>
      <w:r w:rsidR="00544AAA">
        <w:rPr>
          <w:rFonts w:ascii="Times New Roman" w:hAnsi="Times New Roman" w:cs="Times New Roman"/>
          <w:sz w:val="24"/>
          <w:szCs w:val="24"/>
        </w:rPr>
        <w:t>responsibilities</w:t>
      </w:r>
      <w:proofErr w:type="gramEnd"/>
      <w:r w:rsidR="00544AAA">
        <w:rPr>
          <w:rFonts w:ascii="Times New Roman" w:hAnsi="Times New Roman" w:cs="Times New Roman"/>
          <w:sz w:val="24"/>
          <w:szCs w:val="24"/>
        </w:rPr>
        <w:t xml:space="preserve"> please ask the unit clerk to page social work or the chaplain to come and support them.</w:t>
      </w:r>
      <w:r w:rsidRPr="00646828">
        <w:rPr>
          <w:rFonts w:ascii="Times New Roman" w:hAnsi="Times New Roman" w:cs="Times New Roman"/>
          <w:sz w:val="24"/>
          <w:szCs w:val="24"/>
        </w:rPr>
        <w:t xml:space="preserve"> </w:t>
      </w:r>
    </w:p>
    <w:p w14:paraId="11A3D95D" w14:textId="77777777" w:rsidR="00544AAA" w:rsidRPr="00646828" w:rsidRDefault="00544AAA" w:rsidP="00AB5709">
      <w:pPr>
        <w:pStyle w:val="ListParagraph"/>
        <w:spacing w:line="240" w:lineRule="auto"/>
        <w:rPr>
          <w:rFonts w:ascii="Times New Roman" w:hAnsi="Times New Roman" w:cs="Times New Roman"/>
          <w:sz w:val="24"/>
          <w:szCs w:val="24"/>
        </w:rPr>
      </w:pPr>
    </w:p>
    <w:p w14:paraId="5FAC1F7C" w14:textId="77777777" w:rsidR="00366B8C" w:rsidRPr="00646828" w:rsidRDefault="00366B8C" w:rsidP="00646828">
      <w:pPr>
        <w:pStyle w:val="ListParagraph"/>
        <w:spacing w:line="240" w:lineRule="auto"/>
        <w:ind w:left="0"/>
        <w:rPr>
          <w:rFonts w:ascii="Times New Roman" w:hAnsi="Times New Roman" w:cs="Times New Roman"/>
          <w:sz w:val="24"/>
          <w:szCs w:val="24"/>
        </w:rPr>
      </w:pPr>
      <w:r w:rsidRPr="00646828">
        <w:rPr>
          <w:rFonts w:ascii="Times New Roman" w:hAnsi="Times New Roman" w:cs="Times New Roman"/>
          <w:sz w:val="24"/>
          <w:szCs w:val="24"/>
        </w:rPr>
        <w:t xml:space="preserve">7.) </w:t>
      </w:r>
      <w:r w:rsidR="004957AC" w:rsidRPr="002326E8">
        <w:rPr>
          <w:rFonts w:ascii="Times New Roman" w:hAnsi="Times New Roman" w:cs="Times New Roman"/>
          <w:b/>
          <w:bCs/>
          <w:sz w:val="24"/>
          <w:szCs w:val="24"/>
        </w:rPr>
        <w:t>Blood Bank Runner</w:t>
      </w:r>
    </w:p>
    <w:p w14:paraId="6940B8C7" w14:textId="32B54B04" w:rsidR="004957AC" w:rsidRPr="00646828" w:rsidRDefault="004957AC" w:rsidP="00544AAA">
      <w:pPr>
        <w:pStyle w:val="ListParagraph"/>
        <w:spacing w:line="240" w:lineRule="auto"/>
        <w:rPr>
          <w:rFonts w:ascii="Times New Roman" w:hAnsi="Times New Roman" w:cs="Times New Roman"/>
          <w:sz w:val="24"/>
          <w:szCs w:val="24"/>
        </w:rPr>
      </w:pPr>
      <w:r w:rsidRPr="00646828">
        <w:rPr>
          <w:rFonts w:ascii="Times New Roman" w:hAnsi="Times New Roman" w:cs="Times New Roman"/>
          <w:sz w:val="24"/>
          <w:szCs w:val="24"/>
        </w:rPr>
        <w:t xml:space="preserve">If the child was admitted after cardiac surgery they will have an active Type and screen, if you need emergency blood you </w:t>
      </w:r>
      <w:r w:rsidR="00544AAA">
        <w:rPr>
          <w:rFonts w:ascii="Times New Roman" w:hAnsi="Times New Roman" w:cs="Times New Roman"/>
          <w:sz w:val="24"/>
          <w:szCs w:val="24"/>
        </w:rPr>
        <w:t>will take</w:t>
      </w:r>
      <w:r w:rsidRPr="00646828">
        <w:rPr>
          <w:rFonts w:ascii="Times New Roman" w:hAnsi="Times New Roman" w:cs="Times New Roman"/>
          <w:sz w:val="24"/>
          <w:szCs w:val="24"/>
        </w:rPr>
        <w:t xml:space="preserve"> the pink emergency release slip out of the top </w:t>
      </w:r>
      <w:r w:rsidRPr="00646828">
        <w:rPr>
          <w:rFonts w:ascii="Times New Roman" w:hAnsi="Times New Roman" w:cs="Times New Roman"/>
          <w:sz w:val="24"/>
          <w:szCs w:val="24"/>
        </w:rPr>
        <w:lastRenderedPageBreak/>
        <w:t>drawer of code cart, label with patient sticker and take it to blood bank for 1 unit of PRBCs (this may not be enough so talk to the ICU attending</w:t>
      </w:r>
      <w:r w:rsidR="00544AAA">
        <w:rPr>
          <w:rFonts w:ascii="Times New Roman" w:hAnsi="Times New Roman" w:cs="Times New Roman"/>
          <w:sz w:val="24"/>
          <w:szCs w:val="24"/>
        </w:rPr>
        <w:t xml:space="preserve"> to clarify which protocol</w:t>
      </w:r>
      <w:r w:rsidRPr="00646828">
        <w:rPr>
          <w:rFonts w:ascii="Times New Roman" w:hAnsi="Times New Roman" w:cs="Times New Roman"/>
          <w:sz w:val="24"/>
          <w:szCs w:val="24"/>
        </w:rPr>
        <w:t xml:space="preserve">) If they want Massive transfusion protocol then you take the same sheet and call blood bank and tell them it is massive transfusion protocol and a </w:t>
      </w:r>
      <w:r w:rsidR="00544AAA">
        <w:rPr>
          <w:rFonts w:ascii="Times New Roman" w:hAnsi="Times New Roman" w:cs="Times New Roman"/>
          <w:sz w:val="24"/>
          <w:szCs w:val="24"/>
        </w:rPr>
        <w:t>physician</w:t>
      </w:r>
      <w:r w:rsidRPr="00646828">
        <w:rPr>
          <w:rFonts w:ascii="Times New Roman" w:hAnsi="Times New Roman" w:cs="Times New Roman"/>
          <w:sz w:val="24"/>
          <w:szCs w:val="24"/>
        </w:rPr>
        <w:t xml:space="preserve"> can place the Massive transfusion protocol order. It is VERY important that you say massive transfusion protocol </w:t>
      </w:r>
      <w:r w:rsidR="00544AAA">
        <w:rPr>
          <w:rFonts w:ascii="Times New Roman" w:hAnsi="Times New Roman" w:cs="Times New Roman"/>
          <w:sz w:val="24"/>
          <w:szCs w:val="24"/>
        </w:rPr>
        <w:t xml:space="preserve">when you call the blood bank </w:t>
      </w:r>
      <w:r w:rsidRPr="00646828">
        <w:rPr>
          <w:rFonts w:ascii="Times New Roman" w:hAnsi="Times New Roman" w:cs="Times New Roman"/>
          <w:sz w:val="24"/>
          <w:szCs w:val="24"/>
        </w:rPr>
        <w:t xml:space="preserve">if this is what we want because then you will get PRBCs, platelets and FFP. </w:t>
      </w:r>
    </w:p>
    <w:p w14:paraId="72FD973C" w14:textId="77777777" w:rsidR="00D63980" w:rsidRPr="00646828" w:rsidRDefault="00D63980" w:rsidP="00646828">
      <w:pPr>
        <w:spacing w:line="240" w:lineRule="auto"/>
        <w:rPr>
          <w:rFonts w:ascii="Times New Roman" w:hAnsi="Times New Roman" w:cs="Times New Roman"/>
          <w:sz w:val="24"/>
          <w:szCs w:val="24"/>
        </w:rPr>
      </w:pPr>
    </w:p>
    <w:p w14:paraId="5AF95B03" w14:textId="38C79905" w:rsidR="00646828" w:rsidRPr="00646828" w:rsidRDefault="00646828" w:rsidP="00544AAA">
      <w:pPr>
        <w:pStyle w:val="ListParagraph"/>
        <w:numPr>
          <w:ilvl w:val="0"/>
          <w:numId w:val="6"/>
        </w:numPr>
        <w:spacing w:after="0" w:line="240" w:lineRule="auto"/>
        <w:rPr>
          <w:rFonts w:ascii="Times New Roman" w:hAnsi="Times New Roman" w:cs="Times New Roman"/>
          <w:sz w:val="24"/>
          <w:szCs w:val="24"/>
        </w:rPr>
      </w:pPr>
      <w:r w:rsidRPr="00646828">
        <w:rPr>
          <w:rStyle w:val="cit-auth"/>
          <w:rFonts w:ascii="Times New Roman" w:hAnsi="Times New Roman" w:cs="Times New Roman"/>
          <w:color w:val="222222"/>
          <w:sz w:val="24"/>
          <w:szCs w:val="24"/>
          <w:bdr w:val="none" w:sz="0" w:space="0" w:color="auto" w:frame="1"/>
          <w:shd w:val="clear" w:color="auto" w:fill="FFFFFF"/>
        </w:rPr>
        <w:t>Society of Thoracic Surgeons Task Force on Resuscitation After Cardiac Surgery</w:t>
      </w:r>
      <w:r w:rsidRPr="00646828">
        <w:rPr>
          <w:rFonts w:ascii="Times New Roman" w:hAnsi="Times New Roman" w:cs="Times New Roman"/>
          <w:color w:val="222222"/>
          <w:sz w:val="24"/>
          <w:szCs w:val="24"/>
          <w:shd w:val="clear" w:color="auto" w:fill="FFFFFF"/>
        </w:rPr>
        <w:t>. </w:t>
      </w:r>
      <w:r w:rsidRPr="00646828">
        <w:rPr>
          <w:rStyle w:val="cit-article-title"/>
          <w:rFonts w:ascii="Times New Roman" w:hAnsi="Times New Roman" w:cs="Times New Roman"/>
          <w:color w:val="222222"/>
          <w:sz w:val="24"/>
          <w:szCs w:val="24"/>
          <w:bdr w:val="none" w:sz="0" w:space="0" w:color="auto" w:frame="1"/>
          <w:shd w:val="clear" w:color="auto" w:fill="FFFFFF"/>
        </w:rPr>
        <w:t>The Society of Thoracic Surgeons expert consensus for the resuscitation of patients who arrest after cardiac surgery</w:t>
      </w:r>
      <w:r w:rsidRPr="00646828">
        <w:rPr>
          <w:rFonts w:ascii="Times New Roman" w:hAnsi="Times New Roman" w:cs="Times New Roman"/>
          <w:color w:val="222222"/>
          <w:sz w:val="24"/>
          <w:szCs w:val="24"/>
          <w:shd w:val="clear" w:color="auto" w:fill="FFFFFF"/>
        </w:rPr>
        <w:t>. </w:t>
      </w:r>
      <w:r w:rsidRPr="00646828">
        <w:rPr>
          <w:rFonts w:ascii="Times New Roman" w:hAnsi="Times New Roman" w:cs="Times New Roman"/>
          <w:sz w:val="24"/>
          <w:szCs w:val="24"/>
        </w:rPr>
        <w:t xml:space="preserve">Ann </w:t>
      </w:r>
      <w:proofErr w:type="spellStart"/>
      <w:r w:rsidRPr="00646828">
        <w:rPr>
          <w:rFonts w:ascii="Times New Roman" w:hAnsi="Times New Roman" w:cs="Times New Roman"/>
          <w:sz w:val="24"/>
          <w:szCs w:val="24"/>
        </w:rPr>
        <w:t>Thorac</w:t>
      </w:r>
      <w:proofErr w:type="spellEnd"/>
      <w:r w:rsidRPr="00646828">
        <w:rPr>
          <w:rFonts w:ascii="Times New Roman" w:hAnsi="Times New Roman" w:cs="Times New Roman"/>
          <w:sz w:val="24"/>
          <w:szCs w:val="24"/>
        </w:rPr>
        <w:t xml:space="preserve"> Surg</w:t>
      </w:r>
      <w:r w:rsidRPr="00646828">
        <w:rPr>
          <w:rFonts w:ascii="Times New Roman" w:hAnsi="Times New Roman" w:cs="Times New Roman"/>
          <w:color w:val="222222"/>
          <w:sz w:val="24"/>
          <w:szCs w:val="24"/>
          <w:shd w:val="clear" w:color="auto" w:fill="FFFFFF"/>
        </w:rPr>
        <w:t xml:space="preserve">  </w:t>
      </w:r>
      <w:r w:rsidRPr="00646828">
        <w:rPr>
          <w:rStyle w:val="cit-pub-date"/>
          <w:rFonts w:ascii="Times New Roman" w:hAnsi="Times New Roman" w:cs="Times New Roman"/>
          <w:color w:val="222222"/>
          <w:sz w:val="24"/>
          <w:szCs w:val="24"/>
          <w:bdr w:val="none" w:sz="0" w:space="0" w:color="auto" w:frame="1"/>
          <w:shd w:val="clear" w:color="auto" w:fill="FFFFFF"/>
        </w:rPr>
        <w:t>2017</w:t>
      </w:r>
      <w:r w:rsidRPr="00646828">
        <w:rPr>
          <w:rFonts w:ascii="Times New Roman" w:hAnsi="Times New Roman" w:cs="Times New Roman"/>
          <w:color w:val="222222"/>
          <w:sz w:val="24"/>
          <w:szCs w:val="24"/>
          <w:shd w:val="clear" w:color="auto" w:fill="FFFFFF"/>
        </w:rPr>
        <w:t>;</w:t>
      </w:r>
      <w:r w:rsidRPr="00646828">
        <w:rPr>
          <w:rStyle w:val="cit-vol"/>
          <w:rFonts w:ascii="Times New Roman" w:hAnsi="Times New Roman" w:cs="Times New Roman"/>
          <w:color w:val="222222"/>
          <w:sz w:val="24"/>
          <w:szCs w:val="24"/>
          <w:bdr w:val="none" w:sz="0" w:space="0" w:color="auto" w:frame="1"/>
          <w:shd w:val="clear" w:color="auto" w:fill="FFFFFF"/>
        </w:rPr>
        <w:t>103</w:t>
      </w:r>
      <w:r w:rsidRPr="00646828">
        <w:rPr>
          <w:rFonts w:ascii="Times New Roman" w:hAnsi="Times New Roman" w:cs="Times New Roman"/>
          <w:color w:val="222222"/>
          <w:sz w:val="24"/>
          <w:szCs w:val="24"/>
          <w:shd w:val="clear" w:color="auto" w:fill="FFFFFF"/>
        </w:rPr>
        <w:t>(</w:t>
      </w:r>
      <w:r w:rsidRPr="00646828">
        <w:rPr>
          <w:rStyle w:val="cit-issue"/>
          <w:rFonts w:ascii="Times New Roman" w:hAnsi="Times New Roman" w:cs="Times New Roman"/>
          <w:color w:val="222222"/>
          <w:sz w:val="24"/>
          <w:szCs w:val="24"/>
          <w:bdr w:val="none" w:sz="0" w:space="0" w:color="auto" w:frame="1"/>
          <w:shd w:val="clear" w:color="auto" w:fill="FFFFFF"/>
        </w:rPr>
        <w:t>3</w:t>
      </w:r>
      <w:r w:rsidRPr="00646828">
        <w:rPr>
          <w:rFonts w:ascii="Times New Roman" w:hAnsi="Times New Roman" w:cs="Times New Roman"/>
          <w:color w:val="222222"/>
          <w:sz w:val="24"/>
          <w:szCs w:val="24"/>
          <w:shd w:val="clear" w:color="auto" w:fill="FFFFFF"/>
        </w:rPr>
        <w:t>):</w:t>
      </w:r>
      <w:r w:rsidRPr="00646828">
        <w:rPr>
          <w:rStyle w:val="cit-fpage"/>
          <w:rFonts w:ascii="Times New Roman" w:hAnsi="Times New Roman" w:cs="Times New Roman"/>
          <w:color w:val="222222"/>
          <w:sz w:val="24"/>
          <w:szCs w:val="24"/>
          <w:bdr w:val="none" w:sz="0" w:space="0" w:color="auto" w:frame="1"/>
          <w:shd w:val="clear" w:color="auto" w:fill="FFFFFF"/>
        </w:rPr>
        <w:t>1005</w:t>
      </w:r>
      <w:r w:rsidRPr="00646828">
        <w:rPr>
          <w:rFonts w:ascii="Times New Roman" w:hAnsi="Times New Roman" w:cs="Times New Roman"/>
          <w:color w:val="222222"/>
          <w:sz w:val="24"/>
          <w:szCs w:val="24"/>
          <w:shd w:val="clear" w:color="auto" w:fill="FFFFFF"/>
        </w:rPr>
        <w:t>–</w:t>
      </w:r>
      <w:r w:rsidRPr="00646828">
        <w:rPr>
          <w:rStyle w:val="cit-lpage"/>
          <w:rFonts w:ascii="Times New Roman" w:hAnsi="Times New Roman" w:cs="Times New Roman"/>
          <w:color w:val="222222"/>
          <w:sz w:val="24"/>
          <w:szCs w:val="24"/>
          <w:bdr w:val="none" w:sz="0" w:space="0" w:color="auto" w:frame="1"/>
          <w:shd w:val="clear" w:color="auto" w:fill="FFFFFF"/>
        </w:rPr>
        <w:t>1020.</w:t>
      </w:r>
    </w:p>
    <w:p w14:paraId="059FDD0D" w14:textId="77777777" w:rsidR="00D63980" w:rsidRDefault="00D63980"/>
    <w:sectPr w:rsidR="00D639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tonePrint-Roman">
    <w:altName w:val="MS Mincho"/>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0504D"/>
    <w:multiLevelType w:val="hybridMultilevel"/>
    <w:tmpl w:val="00F02EF2"/>
    <w:lvl w:ilvl="0" w:tplc="2C926A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016C00"/>
    <w:multiLevelType w:val="hybridMultilevel"/>
    <w:tmpl w:val="3C1A340A"/>
    <w:lvl w:ilvl="0" w:tplc="0409000F">
      <w:start w:val="1"/>
      <w:numFmt w:val="decimal"/>
      <w:lvlText w:val="%1."/>
      <w:lvlJc w:val="left"/>
      <w:pPr>
        <w:ind w:left="720" w:hanging="360"/>
      </w:pPr>
      <w:rPr>
        <w:rFonts w:hint="default"/>
      </w:rPr>
    </w:lvl>
    <w:lvl w:ilvl="1" w:tplc="65446928">
      <w:start w:val="1"/>
      <w:numFmt w:val="decimal"/>
      <w:lvlText w:val="%2.)"/>
      <w:lvlJc w:val="left"/>
      <w:pPr>
        <w:ind w:left="1440" w:hanging="360"/>
      </w:pPr>
      <w:rPr>
        <w:rFonts w:asciiTheme="minorHAnsi" w:eastAsia="StonePrint-Roman" w:hAnsiTheme="minorHAnsi" w:cs="Arial"/>
      </w:rPr>
    </w:lvl>
    <w:lvl w:ilvl="2" w:tplc="0409000F">
      <w:start w:val="1"/>
      <w:numFmt w:val="decimal"/>
      <w:lvlText w:val="%3."/>
      <w:lvlJc w:val="left"/>
      <w:pPr>
        <w:ind w:left="225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30E238F"/>
    <w:multiLevelType w:val="hybridMultilevel"/>
    <w:tmpl w:val="F07ED6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33E7D34"/>
    <w:multiLevelType w:val="hybridMultilevel"/>
    <w:tmpl w:val="4C9C817C"/>
    <w:lvl w:ilvl="0" w:tplc="53EAA102">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68EB4F61"/>
    <w:multiLevelType w:val="hybridMultilevel"/>
    <w:tmpl w:val="E6CCA532"/>
    <w:lvl w:ilvl="0" w:tplc="0409000F">
      <w:start w:val="1"/>
      <w:numFmt w:val="decimal"/>
      <w:lvlText w:val="%1."/>
      <w:lvlJc w:val="left"/>
      <w:pPr>
        <w:ind w:left="3330" w:hanging="360"/>
      </w:pPr>
    </w:lvl>
    <w:lvl w:ilvl="1" w:tplc="04090019" w:tentative="1">
      <w:start w:val="1"/>
      <w:numFmt w:val="lowerLetter"/>
      <w:lvlText w:val="%2."/>
      <w:lvlJc w:val="left"/>
      <w:pPr>
        <w:ind w:left="4050" w:hanging="360"/>
      </w:pPr>
    </w:lvl>
    <w:lvl w:ilvl="2" w:tplc="0409001B" w:tentative="1">
      <w:start w:val="1"/>
      <w:numFmt w:val="lowerRoman"/>
      <w:lvlText w:val="%3."/>
      <w:lvlJc w:val="right"/>
      <w:pPr>
        <w:ind w:left="4770" w:hanging="180"/>
      </w:pPr>
    </w:lvl>
    <w:lvl w:ilvl="3" w:tplc="0409000F" w:tentative="1">
      <w:start w:val="1"/>
      <w:numFmt w:val="decimal"/>
      <w:lvlText w:val="%4."/>
      <w:lvlJc w:val="left"/>
      <w:pPr>
        <w:ind w:left="5490" w:hanging="360"/>
      </w:pPr>
    </w:lvl>
    <w:lvl w:ilvl="4" w:tplc="04090019" w:tentative="1">
      <w:start w:val="1"/>
      <w:numFmt w:val="lowerLetter"/>
      <w:lvlText w:val="%5."/>
      <w:lvlJc w:val="left"/>
      <w:pPr>
        <w:ind w:left="6210" w:hanging="360"/>
      </w:pPr>
    </w:lvl>
    <w:lvl w:ilvl="5" w:tplc="0409001B" w:tentative="1">
      <w:start w:val="1"/>
      <w:numFmt w:val="lowerRoman"/>
      <w:lvlText w:val="%6."/>
      <w:lvlJc w:val="right"/>
      <w:pPr>
        <w:ind w:left="6930" w:hanging="180"/>
      </w:pPr>
    </w:lvl>
    <w:lvl w:ilvl="6" w:tplc="0409000F" w:tentative="1">
      <w:start w:val="1"/>
      <w:numFmt w:val="decimal"/>
      <w:lvlText w:val="%7."/>
      <w:lvlJc w:val="left"/>
      <w:pPr>
        <w:ind w:left="7650" w:hanging="360"/>
      </w:pPr>
    </w:lvl>
    <w:lvl w:ilvl="7" w:tplc="04090019" w:tentative="1">
      <w:start w:val="1"/>
      <w:numFmt w:val="lowerLetter"/>
      <w:lvlText w:val="%8."/>
      <w:lvlJc w:val="left"/>
      <w:pPr>
        <w:ind w:left="8370" w:hanging="360"/>
      </w:pPr>
    </w:lvl>
    <w:lvl w:ilvl="8" w:tplc="0409001B" w:tentative="1">
      <w:start w:val="1"/>
      <w:numFmt w:val="lowerRoman"/>
      <w:lvlText w:val="%9."/>
      <w:lvlJc w:val="right"/>
      <w:pPr>
        <w:ind w:left="9090" w:hanging="180"/>
      </w:pPr>
    </w:lvl>
  </w:abstractNum>
  <w:abstractNum w:abstractNumId="5" w15:restartNumberingAfterBreak="0">
    <w:nsid w:val="6DC62681"/>
    <w:multiLevelType w:val="hybridMultilevel"/>
    <w:tmpl w:val="CB7ABCB0"/>
    <w:lvl w:ilvl="0" w:tplc="58FC3738">
      <w:start w:val="1"/>
      <w:numFmt w:val="decimal"/>
      <w:lvlText w:val="%1."/>
      <w:lvlJc w:val="left"/>
      <w:pPr>
        <w:ind w:left="720" w:hanging="360"/>
      </w:pPr>
      <w:rPr>
        <w:rFonts w:hint="default"/>
        <w:color w:val="2222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38111455">
    <w:abstractNumId w:val="1"/>
  </w:num>
  <w:num w:numId="2" w16cid:durableId="884370326">
    <w:abstractNumId w:val="0"/>
  </w:num>
  <w:num w:numId="3" w16cid:durableId="1004475209">
    <w:abstractNumId w:val="3"/>
  </w:num>
  <w:num w:numId="4" w16cid:durableId="1543322624">
    <w:abstractNumId w:val="4"/>
  </w:num>
  <w:num w:numId="5" w16cid:durableId="807476802">
    <w:abstractNumId w:val="2"/>
  </w:num>
  <w:num w:numId="6" w16cid:durableId="59555208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980"/>
    <w:rsid w:val="002326E8"/>
    <w:rsid w:val="00366B8C"/>
    <w:rsid w:val="003E32C7"/>
    <w:rsid w:val="004957AC"/>
    <w:rsid w:val="00544AAA"/>
    <w:rsid w:val="00646828"/>
    <w:rsid w:val="008D4BB7"/>
    <w:rsid w:val="00AB5709"/>
    <w:rsid w:val="00CB2979"/>
    <w:rsid w:val="00D63980"/>
    <w:rsid w:val="00EC04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33CD71"/>
  <w15:docId w15:val="{5A4EB710-2620-4B76-91A2-40C553544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3980"/>
    <w:pPr>
      <w:ind w:left="720"/>
      <w:contextualSpacing/>
    </w:pPr>
  </w:style>
  <w:style w:type="character" w:customStyle="1" w:styleId="cit-auth">
    <w:name w:val="cit-auth"/>
    <w:basedOn w:val="DefaultParagraphFont"/>
    <w:rsid w:val="00646828"/>
  </w:style>
  <w:style w:type="character" w:customStyle="1" w:styleId="cit-article-title">
    <w:name w:val="cit-article-title"/>
    <w:basedOn w:val="DefaultParagraphFont"/>
    <w:rsid w:val="00646828"/>
  </w:style>
  <w:style w:type="character" w:customStyle="1" w:styleId="cit-pub-date">
    <w:name w:val="cit-pub-date"/>
    <w:basedOn w:val="DefaultParagraphFont"/>
    <w:rsid w:val="00646828"/>
  </w:style>
  <w:style w:type="character" w:customStyle="1" w:styleId="cit-vol">
    <w:name w:val="cit-vol"/>
    <w:basedOn w:val="DefaultParagraphFont"/>
    <w:rsid w:val="00646828"/>
  </w:style>
  <w:style w:type="character" w:customStyle="1" w:styleId="cit-issue">
    <w:name w:val="cit-issue"/>
    <w:basedOn w:val="DefaultParagraphFont"/>
    <w:rsid w:val="00646828"/>
  </w:style>
  <w:style w:type="character" w:customStyle="1" w:styleId="cit-fpage">
    <w:name w:val="cit-fpage"/>
    <w:basedOn w:val="DefaultParagraphFont"/>
    <w:rsid w:val="00646828"/>
  </w:style>
  <w:style w:type="character" w:customStyle="1" w:styleId="cit-lpage">
    <w:name w:val="cit-lpage"/>
    <w:basedOn w:val="DefaultParagraphFont"/>
    <w:rsid w:val="006468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787</Words>
  <Characters>4488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Wayne State University School of Medicine</Company>
  <LinksUpToDate>false</LinksUpToDate>
  <CharactersWithSpaces>5265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Shah, Jui</dc:creator>
  <cp:lastModifiedBy>katherine cashen</cp:lastModifiedBy>
  <cp:revision>2</cp:revision>
  <dcterms:created xsi:type="dcterms:W3CDTF">2024-01-04T20:12:00Z</dcterms:created>
  <dcterms:modified xsi:type="dcterms:W3CDTF">2024-01-04T20:12:00Z</dcterms:modified>
</cp:coreProperties>
</file>