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2D64" w:rsidRDefault="00BC0AD9" w:rsidP="00F02D64">
      <w:pPr>
        <w:pStyle w:val="BodyText"/>
        <w:spacing w:before="23"/>
        <w:ind w:left="-1418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b/>
          <w:bCs/>
          <w:lang w:val="en-US"/>
        </w:rPr>
        <w:t xml:space="preserve">Supplementary material, </w:t>
      </w:r>
      <w:r w:rsidR="00982FB1" w:rsidRPr="00F02D64">
        <w:rPr>
          <w:rFonts w:asciiTheme="minorHAnsi" w:hAnsiTheme="minorHAnsi" w:cstheme="minorHAnsi"/>
          <w:b/>
          <w:bCs/>
          <w:lang w:val="en-US"/>
        </w:rPr>
        <w:t>Table</w:t>
      </w:r>
      <w:r w:rsidR="00982FB1" w:rsidRPr="00F02D64">
        <w:rPr>
          <w:rFonts w:asciiTheme="minorHAnsi" w:hAnsiTheme="minorHAnsi" w:cstheme="minorHAnsi"/>
          <w:b/>
          <w:bCs/>
          <w:spacing w:val="-3"/>
          <w:lang w:val="en-US"/>
        </w:rPr>
        <w:t xml:space="preserve"> </w:t>
      </w:r>
      <w:r w:rsidR="00982FB1" w:rsidRPr="00F02D64">
        <w:rPr>
          <w:rFonts w:asciiTheme="minorHAnsi" w:hAnsiTheme="minorHAnsi" w:cstheme="minorHAnsi"/>
          <w:b/>
          <w:bCs/>
          <w:lang w:val="en-US"/>
        </w:rPr>
        <w:t>S4</w:t>
      </w:r>
      <w:r w:rsidR="00982FB1" w:rsidRPr="00F02D64">
        <w:rPr>
          <w:rFonts w:asciiTheme="minorHAnsi" w:hAnsiTheme="minorHAnsi" w:cstheme="minorHAnsi"/>
          <w:spacing w:val="49"/>
          <w:lang w:val="en-US"/>
        </w:rPr>
        <w:t xml:space="preserve"> </w:t>
      </w:r>
      <w:r w:rsidR="00982FB1" w:rsidRPr="00F02D64">
        <w:rPr>
          <w:rFonts w:asciiTheme="minorHAnsi" w:hAnsiTheme="minorHAnsi" w:cstheme="minorHAnsi"/>
          <w:lang w:val="en-US"/>
        </w:rPr>
        <w:t>Thrips</w:t>
      </w:r>
      <w:r w:rsidR="00982FB1" w:rsidRPr="00F02D64">
        <w:rPr>
          <w:rFonts w:asciiTheme="minorHAnsi" w:hAnsiTheme="minorHAnsi" w:cstheme="minorHAnsi"/>
          <w:spacing w:val="-3"/>
          <w:lang w:val="en-US"/>
        </w:rPr>
        <w:t xml:space="preserve"> </w:t>
      </w:r>
      <w:r w:rsidR="00982FB1" w:rsidRPr="00F02D64">
        <w:rPr>
          <w:rFonts w:asciiTheme="minorHAnsi" w:hAnsiTheme="minorHAnsi" w:cstheme="minorHAnsi"/>
          <w:lang w:val="en-US"/>
        </w:rPr>
        <w:t>species</w:t>
      </w:r>
      <w:r w:rsidR="00982FB1" w:rsidRPr="00F02D64">
        <w:rPr>
          <w:rFonts w:asciiTheme="minorHAnsi" w:hAnsiTheme="minorHAnsi" w:cstheme="minorHAnsi"/>
          <w:spacing w:val="-3"/>
          <w:lang w:val="en-US"/>
        </w:rPr>
        <w:t xml:space="preserve"> </w:t>
      </w:r>
      <w:r w:rsidR="00982FB1" w:rsidRPr="00F02D64">
        <w:rPr>
          <w:rFonts w:asciiTheme="minorHAnsi" w:hAnsiTheme="minorHAnsi" w:cstheme="minorHAnsi"/>
          <w:lang w:val="en-US"/>
        </w:rPr>
        <w:t>(n</w:t>
      </w:r>
      <w:r>
        <w:rPr>
          <w:rFonts w:asciiTheme="minorHAnsi" w:hAnsiTheme="minorHAnsi" w:cstheme="minorHAnsi"/>
          <w:lang w:val="en-US"/>
        </w:rPr>
        <w:t xml:space="preserve"> </w:t>
      </w:r>
      <w:r w:rsidR="00982FB1" w:rsidRPr="00F02D64">
        <w:rPr>
          <w:rFonts w:asciiTheme="minorHAnsi" w:hAnsiTheme="minorHAnsi" w:cstheme="minorHAnsi"/>
          <w:lang w:val="en-US"/>
        </w:rPr>
        <w:t>=</w:t>
      </w:r>
      <w:r>
        <w:rPr>
          <w:rFonts w:asciiTheme="minorHAnsi" w:hAnsiTheme="minorHAnsi" w:cstheme="minorHAnsi"/>
          <w:lang w:val="en-US"/>
        </w:rPr>
        <w:t xml:space="preserve"> </w:t>
      </w:r>
      <w:r w:rsidR="00982FB1" w:rsidRPr="00F02D64">
        <w:rPr>
          <w:rFonts w:asciiTheme="minorHAnsi" w:hAnsiTheme="minorHAnsi" w:cstheme="minorHAnsi"/>
          <w:lang w:val="en-US"/>
        </w:rPr>
        <w:t>5)</w:t>
      </w:r>
      <w:r w:rsidR="00982FB1" w:rsidRPr="00F02D64">
        <w:rPr>
          <w:rFonts w:asciiTheme="minorHAnsi" w:hAnsiTheme="minorHAnsi" w:cstheme="minorHAnsi"/>
          <w:spacing w:val="-4"/>
          <w:lang w:val="en-US"/>
        </w:rPr>
        <w:t xml:space="preserve"> </w:t>
      </w:r>
      <w:r w:rsidR="00982FB1" w:rsidRPr="00F02D64">
        <w:rPr>
          <w:rFonts w:asciiTheme="minorHAnsi" w:hAnsiTheme="minorHAnsi" w:cstheme="minorHAnsi"/>
          <w:lang w:val="en-US"/>
        </w:rPr>
        <w:t>associations</w:t>
      </w:r>
      <w:r w:rsidR="00982FB1" w:rsidRPr="00F02D64">
        <w:rPr>
          <w:rFonts w:asciiTheme="minorHAnsi" w:hAnsiTheme="minorHAnsi" w:cstheme="minorHAnsi"/>
          <w:spacing w:val="-3"/>
          <w:lang w:val="en-US"/>
        </w:rPr>
        <w:t xml:space="preserve"> </w:t>
      </w:r>
      <w:r w:rsidR="00982FB1" w:rsidRPr="00F02D64">
        <w:rPr>
          <w:rFonts w:asciiTheme="minorHAnsi" w:hAnsiTheme="minorHAnsi" w:cstheme="minorHAnsi"/>
          <w:lang w:val="en-US"/>
        </w:rPr>
        <w:t>with</w:t>
      </w:r>
      <w:r w:rsidR="00982FB1" w:rsidRPr="00F02D64">
        <w:rPr>
          <w:rFonts w:asciiTheme="minorHAnsi" w:hAnsiTheme="minorHAnsi" w:cstheme="minorHAnsi"/>
          <w:spacing w:val="-4"/>
          <w:lang w:val="en-US"/>
        </w:rPr>
        <w:t xml:space="preserve"> </w:t>
      </w:r>
      <w:r w:rsidR="00982FB1" w:rsidRPr="00F02D64">
        <w:rPr>
          <w:rFonts w:asciiTheme="minorHAnsi" w:hAnsiTheme="minorHAnsi" w:cstheme="minorHAnsi"/>
          <w:lang w:val="en-US"/>
        </w:rPr>
        <w:t>available</w:t>
      </w:r>
      <w:r w:rsidR="00982FB1" w:rsidRPr="00F02D64">
        <w:rPr>
          <w:rFonts w:asciiTheme="minorHAnsi" w:hAnsiTheme="minorHAnsi" w:cstheme="minorHAnsi"/>
          <w:spacing w:val="-4"/>
          <w:lang w:val="en-US"/>
        </w:rPr>
        <w:t xml:space="preserve"> </w:t>
      </w:r>
      <w:r w:rsidR="00982FB1" w:rsidRPr="00F02D64">
        <w:rPr>
          <w:rFonts w:asciiTheme="minorHAnsi" w:hAnsiTheme="minorHAnsi" w:cstheme="minorHAnsi"/>
          <w:lang w:val="en-US"/>
        </w:rPr>
        <w:t>floral</w:t>
      </w:r>
      <w:r w:rsidR="00982FB1" w:rsidRPr="00F02D64">
        <w:rPr>
          <w:rFonts w:asciiTheme="minorHAnsi" w:hAnsiTheme="minorHAnsi" w:cstheme="minorHAnsi"/>
          <w:spacing w:val="-3"/>
          <w:lang w:val="en-US"/>
        </w:rPr>
        <w:t xml:space="preserve"> </w:t>
      </w:r>
      <w:r w:rsidR="00982FB1" w:rsidRPr="00F02D64">
        <w:rPr>
          <w:rFonts w:asciiTheme="minorHAnsi" w:hAnsiTheme="minorHAnsi" w:cstheme="minorHAnsi"/>
          <w:lang w:val="en-US"/>
        </w:rPr>
        <w:t>resources</w:t>
      </w:r>
      <w:r w:rsidR="00982FB1" w:rsidRPr="00F02D64">
        <w:rPr>
          <w:rFonts w:asciiTheme="minorHAnsi" w:hAnsiTheme="minorHAnsi" w:cstheme="minorHAnsi"/>
          <w:spacing w:val="-3"/>
          <w:lang w:val="en-US"/>
        </w:rPr>
        <w:t xml:space="preserve"> </w:t>
      </w:r>
      <w:r w:rsidR="00982FB1" w:rsidRPr="00F02D64">
        <w:rPr>
          <w:rFonts w:asciiTheme="minorHAnsi" w:hAnsiTheme="minorHAnsi" w:cstheme="minorHAnsi"/>
          <w:lang w:val="en-US"/>
        </w:rPr>
        <w:t>in</w:t>
      </w:r>
      <w:r w:rsidR="00982FB1" w:rsidRPr="00F02D64">
        <w:rPr>
          <w:rFonts w:asciiTheme="minorHAnsi" w:hAnsiTheme="minorHAnsi" w:cstheme="minorHAnsi"/>
          <w:spacing w:val="-3"/>
          <w:lang w:val="en-US"/>
        </w:rPr>
        <w:t xml:space="preserve"> </w:t>
      </w:r>
      <w:r w:rsidR="00F02D64" w:rsidRPr="00F02D64">
        <w:rPr>
          <w:rFonts w:asciiTheme="minorHAnsi" w:hAnsiTheme="minorHAnsi" w:cstheme="minorHAnsi"/>
          <w:spacing w:val="-3"/>
          <w:lang w:val="en-US"/>
        </w:rPr>
        <w:t>the Oct</w:t>
      </w:r>
      <w:r>
        <w:rPr>
          <w:rFonts w:asciiTheme="minorHAnsi" w:hAnsiTheme="minorHAnsi" w:cstheme="minorHAnsi"/>
          <w:spacing w:val="-3"/>
          <w:lang w:val="en-US"/>
        </w:rPr>
        <w:t>ober</w:t>
      </w:r>
      <w:r w:rsidR="00F02D64" w:rsidRPr="00F02D64">
        <w:rPr>
          <w:rFonts w:asciiTheme="minorHAnsi" w:hAnsiTheme="minorHAnsi" w:cstheme="minorHAnsi"/>
          <w:spacing w:val="-3"/>
          <w:lang w:val="en-US"/>
        </w:rPr>
        <w:t xml:space="preserve"> </w:t>
      </w:r>
      <w:r w:rsidR="00982FB1" w:rsidRPr="00F02D64">
        <w:rPr>
          <w:rFonts w:asciiTheme="minorHAnsi" w:hAnsiTheme="minorHAnsi" w:cstheme="minorHAnsi"/>
          <w:spacing w:val="-3"/>
          <w:lang w:val="en-US"/>
        </w:rPr>
        <w:t>period</w:t>
      </w:r>
      <w:r w:rsidR="00982FB1" w:rsidRPr="00F02D64">
        <w:rPr>
          <w:rFonts w:asciiTheme="minorHAnsi" w:hAnsiTheme="minorHAnsi" w:cstheme="minorHAnsi"/>
          <w:spacing w:val="-4"/>
          <w:lang w:val="en-US"/>
        </w:rPr>
        <w:t xml:space="preserve"> </w:t>
      </w:r>
      <w:r w:rsidR="00982FB1" w:rsidRPr="00F02D64">
        <w:rPr>
          <w:rFonts w:asciiTheme="minorHAnsi" w:hAnsiTheme="minorHAnsi" w:cstheme="minorHAnsi"/>
          <w:lang w:val="en-US"/>
        </w:rPr>
        <w:t>(24</w:t>
      </w:r>
      <w:r w:rsidR="00982FB1" w:rsidRPr="00F02D64">
        <w:rPr>
          <w:rFonts w:asciiTheme="minorHAnsi" w:hAnsiTheme="minorHAnsi" w:cstheme="minorHAnsi"/>
          <w:spacing w:val="-3"/>
          <w:lang w:val="en-US"/>
        </w:rPr>
        <w:t xml:space="preserve"> </w:t>
      </w:r>
      <w:r>
        <w:rPr>
          <w:rFonts w:asciiTheme="minorHAnsi" w:hAnsiTheme="minorHAnsi" w:cstheme="minorHAnsi"/>
          <w:spacing w:val="-2"/>
          <w:lang w:val="en-US"/>
        </w:rPr>
        <w:t>September–</w:t>
      </w:r>
      <w:r w:rsidR="00982FB1" w:rsidRPr="00F02D64">
        <w:rPr>
          <w:rFonts w:asciiTheme="minorHAnsi" w:hAnsiTheme="minorHAnsi" w:cstheme="minorHAnsi"/>
          <w:lang w:val="en-US"/>
        </w:rPr>
        <w:t>16</w:t>
      </w:r>
      <w:r w:rsidR="00982FB1" w:rsidRPr="00F02D64">
        <w:rPr>
          <w:rFonts w:asciiTheme="minorHAnsi" w:hAnsiTheme="minorHAnsi" w:cstheme="minorHAnsi"/>
          <w:spacing w:val="-7"/>
          <w:lang w:val="en-US"/>
        </w:rPr>
        <w:t xml:space="preserve"> </w:t>
      </w:r>
      <w:r>
        <w:rPr>
          <w:rFonts w:asciiTheme="minorHAnsi" w:hAnsiTheme="minorHAnsi" w:cstheme="minorHAnsi"/>
          <w:lang w:val="en-US"/>
        </w:rPr>
        <w:t>October</w:t>
      </w:r>
      <w:r w:rsidR="00982FB1" w:rsidRPr="00F02D64">
        <w:rPr>
          <w:rFonts w:asciiTheme="minorHAnsi" w:hAnsiTheme="minorHAnsi" w:cstheme="minorHAnsi"/>
          <w:lang w:val="en-US"/>
        </w:rPr>
        <w:t>).</w:t>
      </w:r>
      <w:r w:rsidR="00982FB1" w:rsidRPr="00F02D64">
        <w:rPr>
          <w:rFonts w:asciiTheme="minorHAnsi" w:hAnsiTheme="minorHAnsi" w:cstheme="minorHAnsi"/>
          <w:spacing w:val="-4"/>
          <w:lang w:val="en-US"/>
        </w:rPr>
        <w:t xml:space="preserve"> </w:t>
      </w:r>
      <w:r w:rsidR="00982FB1" w:rsidRPr="00F02D64">
        <w:rPr>
          <w:rFonts w:asciiTheme="minorHAnsi" w:hAnsiTheme="minorHAnsi" w:cstheme="minorHAnsi"/>
          <w:lang w:val="en-US"/>
        </w:rPr>
        <w:t>For</w:t>
      </w:r>
      <w:r w:rsidR="00982FB1" w:rsidRPr="00F02D64">
        <w:rPr>
          <w:rFonts w:asciiTheme="minorHAnsi" w:hAnsiTheme="minorHAnsi" w:cstheme="minorHAnsi"/>
          <w:spacing w:val="-3"/>
          <w:lang w:val="en-US"/>
        </w:rPr>
        <w:t xml:space="preserve"> each </w:t>
      </w:r>
      <w:r w:rsidR="00982FB1" w:rsidRPr="00F02D64">
        <w:rPr>
          <w:rFonts w:asciiTheme="minorHAnsi" w:hAnsiTheme="minorHAnsi" w:cstheme="minorHAnsi"/>
          <w:lang w:val="en-US"/>
        </w:rPr>
        <w:t>wildflower represented,</w:t>
      </w:r>
      <w:r w:rsidR="00982FB1" w:rsidRPr="00F02D64">
        <w:rPr>
          <w:rFonts w:asciiTheme="minorHAnsi" w:hAnsiTheme="minorHAnsi" w:cstheme="minorHAnsi"/>
          <w:spacing w:val="-5"/>
          <w:lang w:val="en-US"/>
        </w:rPr>
        <w:t xml:space="preserve"> </w:t>
      </w:r>
      <w:r w:rsidR="00982FB1" w:rsidRPr="00F02D64">
        <w:rPr>
          <w:rFonts w:asciiTheme="minorHAnsi" w:hAnsiTheme="minorHAnsi" w:cstheme="minorHAnsi"/>
          <w:lang w:val="en-US"/>
        </w:rPr>
        <w:t>the</w:t>
      </w:r>
      <w:r w:rsidR="00982FB1" w:rsidRPr="00F02D64">
        <w:rPr>
          <w:rFonts w:asciiTheme="minorHAnsi" w:hAnsiTheme="minorHAnsi" w:cstheme="minorHAnsi"/>
          <w:spacing w:val="-4"/>
          <w:lang w:val="en-US"/>
        </w:rPr>
        <w:t xml:space="preserve"> </w:t>
      </w:r>
      <w:r w:rsidR="00982FB1" w:rsidRPr="00F02D64">
        <w:rPr>
          <w:rFonts w:asciiTheme="minorHAnsi" w:hAnsiTheme="minorHAnsi" w:cstheme="minorHAnsi"/>
          <w:lang w:val="en-US"/>
        </w:rPr>
        <w:t>total</w:t>
      </w:r>
      <w:r w:rsidR="00982FB1" w:rsidRPr="00F02D64">
        <w:rPr>
          <w:rFonts w:asciiTheme="minorHAnsi" w:hAnsiTheme="minorHAnsi" w:cstheme="minorHAnsi"/>
          <w:spacing w:val="-4"/>
          <w:lang w:val="en-US"/>
        </w:rPr>
        <w:t xml:space="preserve"> </w:t>
      </w:r>
      <w:r w:rsidR="00982FB1" w:rsidRPr="00F02D64">
        <w:rPr>
          <w:rFonts w:asciiTheme="minorHAnsi" w:hAnsiTheme="minorHAnsi" w:cstheme="minorHAnsi"/>
          <w:lang w:val="en-US"/>
        </w:rPr>
        <w:t>number</w:t>
      </w:r>
      <w:r w:rsidR="00982FB1" w:rsidRPr="00F02D64">
        <w:rPr>
          <w:rFonts w:asciiTheme="minorHAnsi" w:hAnsiTheme="minorHAnsi" w:cstheme="minorHAnsi"/>
          <w:spacing w:val="-5"/>
          <w:lang w:val="en-US"/>
        </w:rPr>
        <w:t xml:space="preserve"> </w:t>
      </w:r>
      <w:r w:rsidR="00982FB1" w:rsidRPr="00F02D64">
        <w:rPr>
          <w:rFonts w:asciiTheme="minorHAnsi" w:hAnsiTheme="minorHAnsi" w:cstheme="minorHAnsi"/>
          <w:lang w:val="en-US"/>
        </w:rPr>
        <w:t>of</w:t>
      </w:r>
      <w:r w:rsidR="00982FB1" w:rsidRPr="00F02D64">
        <w:rPr>
          <w:rFonts w:asciiTheme="minorHAnsi" w:hAnsiTheme="minorHAnsi" w:cstheme="minorHAnsi"/>
          <w:spacing w:val="-4"/>
          <w:lang w:val="en-US"/>
        </w:rPr>
        <w:t xml:space="preserve"> </w:t>
      </w:r>
      <w:r w:rsidR="00982FB1" w:rsidRPr="00F02D64">
        <w:rPr>
          <w:rFonts w:asciiTheme="minorHAnsi" w:hAnsiTheme="minorHAnsi" w:cstheme="minorHAnsi"/>
          <w:lang w:val="en-US"/>
        </w:rPr>
        <w:t>collected</w:t>
      </w:r>
      <w:r w:rsidR="00982FB1" w:rsidRPr="00F02D64">
        <w:rPr>
          <w:rFonts w:asciiTheme="minorHAnsi" w:hAnsiTheme="minorHAnsi" w:cstheme="minorHAnsi"/>
          <w:spacing w:val="-4"/>
          <w:lang w:val="en-US"/>
        </w:rPr>
        <w:t xml:space="preserve"> </w:t>
      </w:r>
      <w:r w:rsidR="00982FB1" w:rsidRPr="00F02D64">
        <w:rPr>
          <w:rFonts w:asciiTheme="minorHAnsi" w:hAnsiTheme="minorHAnsi" w:cstheme="minorHAnsi"/>
          <w:lang w:val="en-US"/>
        </w:rPr>
        <w:t>flowers</w:t>
      </w:r>
      <w:r w:rsidR="00982FB1" w:rsidRPr="00F02D64">
        <w:rPr>
          <w:rFonts w:asciiTheme="minorHAnsi" w:hAnsiTheme="minorHAnsi" w:cstheme="minorHAnsi"/>
          <w:spacing w:val="-5"/>
          <w:lang w:val="en-US"/>
        </w:rPr>
        <w:t xml:space="preserve"> </w:t>
      </w:r>
      <w:r w:rsidR="00982FB1" w:rsidRPr="00F02D64">
        <w:rPr>
          <w:rFonts w:asciiTheme="minorHAnsi" w:hAnsiTheme="minorHAnsi" w:cstheme="minorHAnsi"/>
          <w:lang w:val="en-US"/>
        </w:rPr>
        <w:t>per</w:t>
      </w:r>
      <w:r w:rsidR="00982FB1" w:rsidRPr="00F02D64">
        <w:rPr>
          <w:rFonts w:asciiTheme="minorHAnsi" w:hAnsiTheme="minorHAnsi" w:cstheme="minorHAnsi"/>
          <w:spacing w:val="-4"/>
          <w:lang w:val="en-US"/>
        </w:rPr>
        <w:t xml:space="preserve"> </w:t>
      </w:r>
      <w:r w:rsidR="00982FB1" w:rsidRPr="00F02D64">
        <w:rPr>
          <w:rFonts w:asciiTheme="minorHAnsi" w:hAnsiTheme="minorHAnsi" w:cstheme="minorHAnsi"/>
          <w:lang w:val="en-US"/>
        </w:rPr>
        <w:t>species (N) is</w:t>
      </w:r>
      <w:r w:rsidR="00982FB1" w:rsidRPr="00F02D64">
        <w:rPr>
          <w:rFonts w:asciiTheme="minorHAnsi" w:hAnsiTheme="minorHAnsi" w:cstheme="minorHAnsi"/>
          <w:spacing w:val="-5"/>
          <w:lang w:val="en-US"/>
        </w:rPr>
        <w:t xml:space="preserve"> </w:t>
      </w:r>
      <w:r w:rsidR="00982FB1" w:rsidRPr="00F02D64">
        <w:rPr>
          <w:rFonts w:asciiTheme="minorHAnsi" w:hAnsiTheme="minorHAnsi" w:cstheme="minorHAnsi"/>
          <w:lang w:val="en-US"/>
        </w:rPr>
        <w:t>given</w:t>
      </w:r>
      <w:r w:rsidR="00982FB1" w:rsidRPr="00F02D64">
        <w:rPr>
          <w:rFonts w:asciiTheme="minorHAnsi" w:hAnsiTheme="minorHAnsi" w:cstheme="minorHAnsi"/>
          <w:spacing w:val="-4"/>
          <w:lang w:val="en-US"/>
        </w:rPr>
        <w:t xml:space="preserve"> </w:t>
      </w:r>
      <w:r w:rsidR="00982FB1" w:rsidRPr="00F02D64">
        <w:rPr>
          <w:rFonts w:asciiTheme="minorHAnsi" w:hAnsiTheme="minorHAnsi" w:cstheme="minorHAnsi"/>
          <w:lang w:val="en-US"/>
        </w:rPr>
        <w:t>as</w:t>
      </w:r>
      <w:r w:rsidR="00982FB1" w:rsidRPr="00F02D64">
        <w:rPr>
          <w:rFonts w:asciiTheme="minorHAnsi" w:hAnsiTheme="minorHAnsi" w:cstheme="minorHAnsi"/>
          <w:spacing w:val="-3"/>
          <w:lang w:val="en-US"/>
        </w:rPr>
        <w:t xml:space="preserve"> </w:t>
      </w:r>
      <w:r w:rsidR="00982FB1" w:rsidRPr="00F02D64">
        <w:rPr>
          <w:rFonts w:asciiTheme="minorHAnsi" w:hAnsiTheme="minorHAnsi" w:cstheme="minorHAnsi"/>
          <w:lang w:val="en-US"/>
        </w:rPr>
        <w:t>a</w:t>
      </w:r>
      <w:r w:rsidR="00982FB1" w:rsidRPr="00F02D64">
        <w:rPr>
          <w:rFonts w:asciiTheme="minorHAnsi" w:hAnsiTheme="minorHAnsi" w:cstheme="minorHAnsi"/>
          <w:spacing w:val="-4"/>
          <w:lang w:val="en-US"/>
        </w:rPr>
        <w:t xml:space="preserve"> </w:t>
      </w:r>
      <w:r w:rsidR="00982FB1" w:rsidRPr="00F02D64">
        <w:rPr>
          <w:rFonts w:asciiTheme="minorHAnsi" w:hAnsiTheme="minorHAnsi" w:cstheme="minorHAnsi"/>
          <w:spacing w:val="-2"/>
          <w:lang w:val="en-US"/>
        </w:rPr>
        <w:t xml:space="preserve">measure </w:t>
      </w:r>
      <w:r w:rsidR="00982FB1" w:rsidRPr="00F02D64">
        <w:rPr>
          <w:rFonts w:asciiTheme="minorHAnsi" w:hAnsiTheme="minorHAnsi" w:cstheme="minorHAnsi"/>
          <w:lang w:val="en-US"/>
        </w:rPr>
        <w:t>of</w:t>
      </w:r>
      <w:r w:rsidR="00982FB1" w:rsidRPr="00F02D64">
        <w:rPr>
          <w:rFonts w:asciiTheme="minorHAnsi" w:hAnsiTheme="minorHAnsi" w:cstheme="minorHAnsi"/>
          <w:spacing w:val="-7"/>
          <w:lang w:val="en-US"/>
        </w:rPr>
        <w:t xml:space="preserve"> </w:t>
      </w:r>
      <w:r w:rsidR="00982FB1" w:rsidRPr="00F02D64">
        <w:rPr>
          <w:rFonts w:asciiTheme="minorHAnsi" w:hAnsiTheme="minorHAnsi" w:cstheme="minorHAnsi"/>
          <w:lang w:val="en-US"/>
        </w:rPr>
        <w:t>flower</w:t>
      </w:r>
      <w:r w:rsidR="00982FB1" w:rsidRPr="00F02D64">
        <w:rPr>
          <w:rFonts w:asciiTheme="minorHAnsi" w:hAnsiTheme="minorHAnsi" w:cstheme="minorHAnsi"/>
          <w:spacing w:val="-5"/>
          <w:lang w:val="en-US"/>
        </w:rPr>
        <w:t xml:space="preserve"> </w:t>
      </w:r>
      <w:r w:rsidR="00982FB1" w:rsidRPr="00F02D64">
        <w:rPr>
          <w:rFonts w:asciiTheme="minorHAnsi" w:hAnsiTheme="minorHAnsi" w:cstheme="minorHAnsi"/>
          <w:lang w:val="en-US"/>
        </w:rPr>
        <w:t>availability in</w:t>
      </w:r>
      <w:r w:rsidR="00F02D64" w:rsidRPr="00F02D64">
        <w:rPr>
          <w:rFonts w:asciiTheme="minorHAnsi" w:hAnsiTheme="minorHAnsi" w:cstheme="minorHAnsi"/>
          <w:lang w:val="en-US"/>
        </w:rPr>
        <w:t xml:space="preserve"> </w:t>
      </w:r>
      <w:r w:rsidR="00982FB1" w:rsidRPr="00F02D64">
        <w:rPr>
          <w:rFonts w:asciiTheme="minorHAnsi" w:hAnsiTheme="minorHAnsi" w:cstheme="minorHAnsi"/>
          <w:lang w:val="en-US"/>
        </w:rPr>
        <w:t>this period.</w:t>
      </w:r>
      <w:r w:rsidR="00982FB1" w:rsidRPr="00F02D64">
        <w:rPr>
          <w:rFonts w:asciiTheme="minorHAnsi" w:hAnsiTheme="minorHAnsi" w:cstheme="minorHAnsi"/>
          <w:spacing w:val="-4"/>
          <w:lang w:val="en-US"/>
        </w:rPr>
        <w:t xml:space="preserve"> </w:t>
      </w:r>
      <w:r w:rsidR="00982FB1" w:rsidRPr="00F02D64">
        <w:rPr>
          <w:rFonts w:asciiTheme="minorHAnsi" w:hAnsiTheme="minorHAnsi" w:cstheme="minorHAnsi"/>
          <w:lang w:val="en-US"/>
        </w:rPr>
        <w:t>Data</w:t>
      </w:r>
      <w:r w:rsidR="00982FB1" w:rsidRPr="00F02D64">
        <w:rPr>
          <w:rFonts w:asciiTheme="minorHAnsi" w:hAnsiTheme="minorHAnsi" w:cstheme="minorHAnsi"/>
          <w:spacing w:val="-5"/>
          <w:lang w:val="en-US"/>
        </w:rPr>
        <w:t xml:space="preserve"> </w:t>
      </w:r>
      <w:r w:rsidR="00F02D64" w:rsidRPr="00F02D64">
        <w:rPr>
          <w:rFonts w:asciiTheme="minorHAnsi" w:hAnsiTheme="minorHAnsi" w:cstheme="minorHAnsi"/>
          <w:lang w:val="en-US"/>
        </w:rPr>
        <w:t>shown</w:t>
      </w:r>
      <w:r w:rsidR="00F02D64" w:rsidRPr="00F02D64">
        <w:rPr>
          <w:rFonts w:asciiTheme="minorHAnsi" w:hAnsiTheme="minorHAnsi" w:cstheme="minorHAnsi"/>
          <w:spacing w:val="-4"/>
          <w:lang w:val="en-US"/>
        </w:rPr>
        <w:t xml:space="preserve"> </w:t>
      </w:r>
      <w:r w:rsidR="00F02D64" w:rsidRPr="00F02D64">
        <w:rPr>
          <w:rFonts w:asciiTheme="minorHAnsi" w:hAnsiTheme="minorHAnsi" w:cstheme="minorHAnsi"/>
          <w:lang w:val="en-US"/>
        </w:rPr>
        <w:t>are</w:t>
      </w:r>
      <w:r w:rsidR="00F02D64" w:rsidRPr="00F02D64">
        <w:rPr>
          <w:rFonts w:asciiTheme="minorHAnsi" w:hAnsiTheme="minorHAnsi" w:cstheme="minorHAnsi"/>
          <w:spacing w:val="-4"/>
          <w:lang w:val="en-US"/>
        </w:rPr>
        <w:t xml:space="preserve"> </w:t>
      </w:r>
      <w:r w:rsidR="00F02D64" w:rsidRPr="00F02D64">
        <w:rPr>
          <w:rFonts w:asciiTheme="minorHAnsi" w:hAnsiTheme="minorHAnsi" w:cstheme="minorHAnsi"/>
          <w:lang w:val="en-US"/>
        </w:rPr>
        <w:t>total</w:t>
      </w:r>
      <w:r w:rsidR="00F02D64" w:rsidRPr="00F02D64">
        <w:rPr>
          <w:rFonts w:asciiTheme="minorHAnsi" w:hAnsiTheme="minorHAnsi" w:cstheme="minorHAnsi"/>
          <w:spacing w:val="-4"/>
          <w:lang w:val="en-US"/>
        </w:rPr>
        <w:t xml:space="preserve"> </w:t>
      </w:r>
      <w:r w:rsidR="00F02D64" w:rsidRPr="00F02D64">
        <w:rPr>
          <w:rFonts w:asciiTheme="minorHAnsi" w:hAnsiTheme="minorHAnsi" w:cstheme="minorHAnsi"/>
          <w:lang w:val="en-US"/>
        </w:rPr>
        <w:t>flower</w:t>
      </w:r>
      <w:r w:rsidR="00F02D64" w:rsidRPr="00F02D64">
        <w:rPr>
          <w:rFonts w:asciiTheme="minorHAnsi" w:hAnsiTheme="minorHAnsi" w:cstheme="minorHAnsi"/>
          <w:spacing w:val="-4"/>
          <w:lang w:val="en-US"/>
        </w:rPr>
        <w:t xml:space="preserve"> </w:t>
      </w:r>
      <w:r w:rsidR="00F02D64" w:rsidRPr="00F02D64">
        <w:rPr>
          <w:rFonts w:asciiTheme="minorHAnsi" w:hAnsiTheme="minorHAnsi" w:cstheme="minorHAnsi"/>
          <w:lang w:val="en-US"/>
        </w:rPr>
        <w:t>numbers,</w:t>
      </w:r>
      <w:r w:rsidR="00F02D64" w:rsidRPr="00F02D64">
        <w:rPr>
          <w:rFonts w:asciiTheme="minorHAnsi" w:hAnsiTheme="minorHAnsi" w:cstheme="minorHAnsi"/>
          <w:spacing w:val="-4"/>
          <w:lang w:val="en-US"/>
        </w:rPr>
        <w:t xml:space="preserve"> thrips </w:t>
      </w:r>
      <w:r w:rsidR="00F02D64" w:rsidRPr="00F02D64">
        <w:rPr>
          <w:rFonts w:asciiTheme="minorHAnsi" w:hAnsiTheme="minorHAnsi" w:cstheme="minorHAnsi"/>
          <w:lang w:val="en-US"/>
        </w:rPr>
        <w:t>larvae</w:t>
      </w:r>
      <w:r>
        <w:rPr>
          <w:rFonts w:asciiTheme="minorHAnsi" w:hAnsiTheme="minorHAnsi" w:cstheme="minorHAnsi"/>
          <w:lang w:val="en-US"/>
        </w:rPr>
        <w:t>,</w:t>
      </w:r>
      <w:r w:rsidR="00F02D64" w:rsidRPr="00F02D64">
        <w:rPr>
          <w:rFonts w:asciiTheme="minorHAnsi" w:hAnsiTheme="minorHAnsi" w:cstheme="minorHAnsi"/>
          <w:spacing w:val="-4"/>
          <w:lang w:val="en-US"/>
        </w:rPr>
        <w:t xml:space="preserve"> and </w:t>
      </w:r>
      <w:r w:rsidR="00F02D64" w:rsidRPr="00F02D64">
        <w:rPr>
          <w:rFonts w:asciiTheme="minorHAnsi" w:hAnsiTheme="minorHAnsi" w:cstheme="minorHAnsi"/>
          <w:lang w:val="en-US"/>
        </w:rPr>
        <w:t>adult</w:t>
      </w:r>
      <w:r w:rsidR="00F02D64" w:rsidRPr="00F02D64">
        <w:rPr>
          <w:rFonts w:asciiTheme="minorHAnsi" w:hAnsiTheme="minorHAnsi" w:cstheme="minorHAnsi"/>
          <w:spacing w:val="-4"/>
          <w:lang w:val="en-US"/>
        </w:rPr>
        <w:t xml:space="preserve"> </w:t>
      </w:r>
      <w:r w:rsidR="00F02D64" w:rsidRPr="00F02D64">
        <w:rPr>
          <w:rFonts w:asciiTheme="minorHAnsi" w:hAnsiTheme="minorHAnsi" w:cstheme="minorHAnsi"/>
          <w:lang w:val="en-US"/>
        </w:rPr>
        <w:t>thrips</w:t>
      </w:r>
      <w:r>
        <w:rPr>
          <w:rFonts w:asciiTheme="minorHAnsi" w:hAnsiTheme="minorHAnsi" w:cstheme="minorHAnsi"/>
          <w:lang w:val="en-US"/>
        </w:rPr>
        <w:t>,</w:t>
      </w:r>
      <w:r w:rsidR="00F02D64" w:rsidRPr="00F02D64">
        <w:rPr>
          <w:rFonts w:asciiTheme="minorHAnsi" w:hAnsiTheme="minorHAnsi" w:cstheme="minorHAnsi"/>
          <w:spacing w:val="-5"/>
          <w:lang w:val="en-US"/>
        </w:rPr>
        <w:t xml:space="preserve"> </w:t>
      </w:r>
      <w:r w:rsidR="00F02D64" w:rsidRPr="00F02D64">
        <w:rPr>
          <w:rFonts w:asciiTheme="minorHAnsi" w:hAnsiTheme="minorHAnsi" w:cstheme="minorHAnsi"/>
          <w:lang w:val="en-US"/>
        </w:rPr>
        <w:t>for</w:t>
      </w:r>
      <w:r w:rsidR="00F02D64" w:rsidRPr="00F02D64">
        <w:rPr>
          <w:rFonts w:asciiTheme="minorHAnsi" w:hAnsiTheme="minorHAnsi" w:cstheme="minorHAnsi"/>
          <w:spacing w:val="-4"/>
          <w:lang w:val="en-US"/>
        </w:rPr>
        <w:t xml:space="preserve"> </w:t>
      </w:r>
      <w:r w:rsidR="00982FB1" w:rsidRPr="00F02D64">
        <w:rPr>
          <w:rFonts w:asciiTheme="minorHAnsi" w:hAnsiTheme="minorHAnsi" w:cstheme="minorHAnsi"/>
          <w:lang w:val="en-US"/>
        </w:rPr>
        <w:t>a</w:t>
      </w:r>
      <w:r w:rsidR="00F02D64" w:rsidRPr="00F02D64">
        <w:rPr>
          <w:rFonts w:asciiTheme="minorHAnsi" w:hAnsiTheme="minorHAnsi" w:cstheme="minorHAnsi"/>
          <w:spacing w:val="-4"/>
          <w:lang w:val="en-US"/>
        </w:rPr>
        <w:t xml:space="preserve"> </w:t>
      </w:r>
      <w:r w:rsidR="00982FB1" w:rsidRPr="00F02D64">
        <w:rPr>
          <w:rFonts w:asciiTheme="minorHAnsi" w:hAnsiTheme="minorHAnsi" w:cstheme="minorHAnsi"/>
          <w:spacing w:val="-2"/>
          <w:lang w:val="en-US"/>
        </w:rPr>
        <w:t xml:space="preserve">total </w:t>
      </w:r>
      <w:r w:rsidR="00982FB1" w:rsidRPr="00F02D64">
        <w:rPr>
          <w:rFonts w:asciiTheme="minorHAnsi" w:hAnsiTheme="minorHAnsi" w:cstheme="minorHAnsi"/>
          <w:lang w:val="en-US"/>
        </w:rPr>
        <w:t>sampling</w:t>
      </w:r>
      <w:r w:rsidR="00982FB1" w:rsidRPr="00F02D64">
        <w:rPr>
          <w:rFonts w:asciiTheme="minorHAnsi" w:hAnsiTheme="minorHAnsi" w:cstheme="minorHAnsi"/>
          <w:spacing w:val="-7"/>
          <w:lang w:val="en-US"/>
        </w:rPr>
        <w:t xml:space="preserve"> </w:t>
      </w:r>
      <w:r w:rsidR="00982FB1" w:rsidRPr="00F02D64">
        <w:rPr>
          <w:rFonts w:asciiTheme="minorHAnsi" w:hAnsiTheme="minorHAnsi" w:cstheme="minorHAnsi"/>
          <w:lang w:val="en-US"/>
        </w:rPr>
        <w:t>effort</w:t>
      </w:r>
      <w:r w:rsidR="00F02D64">
        <w:rPr>
          <w:rFonts w:asciiTheme="minorHAnsi" w:hAnsiTheme="minorHAnsi" w:cstheme="minorHAnsi"/>
          <w:lang w:val="en-US"/>
        </w:rPr>
        <w:t xml:space="preserve"> of </w:t>
      </w:r>
      <w:r w:rsidR="00F02D64" w:rsidRPr="00F02D64">
        <w:rPr>
          <w:rFonts w:asciiTheme="minorHAnsi" w:hAnsiTheme="minorHAnsi" w:cstheme="minorHAnsi"/>
          <w:lang w:val="en-US"/>
        </w:rPr>
        <w:t>48</w:t>
      </w:r>
      <w:r w:rsidR="00F02D64" w:rsidRPr="00F02D64">
        <w:rPr>
          <w:rFonts w:asciiTheme="minorHAnsi" w:hAnsiTheme="minorHAnsi" w:cstheme="minorHAnsi"/>
          <w:spacing w:val="-5"/>
          <w:lang w:val="en-US"/>
        </w:rPr>
        <w:t xml:space="preserve"> </w:t>
      </w:r>
      <w:r w:rsidR="00F02D64" w:rsidRPr="00F02D64">
        <w:rPr>
          <w:rFonts w:asciiTheme="minorHAnsi" w:hAnsiTheme="minorHAnsi" w:cstheme="minorHAnsi"/>
          <w:lang w:val="en-US"/>
        </w:rPr>
        <w:t>m²</w:t>
      </w:r>
      <w:r w:rsidR="00F02D64" w:rsidRPr="00F02D64">
        <w:rPr>
          <w:rFonts w:asciiTheme="minorHAnsi" w:hAnsiTheme="minorHAnsi" w:cstheme="minorHAnsi"/>
          <w:spacing w:val="-4"/>
          <w:lang w:val="en-US"/>
        </w:rPr>
        <w:t xml:space="preserve"> </w:t>
      </w:r>
      <w:r w:rsidR="00F02D64" w:rsidRPr="00F02D64">
        <w:rPr>
          <w:rFonts w:asciiTheme="minorHAnsi" w:hAnsiTheme="minorHAnsi" w:cstheme="minorHAnsi"/>
          <w:lang w:val="en-US"/>
        </w:rPr>
        <w:t>in</w:t>
      </w:r>
      <w:r w:rsidR="00F02D64" w:rsidRPr="00F02D64">
        <w:rPr>
          <w:rFonts w:asciiTheme="minorHAnsi" w:hAnsiTheme="minorHAnsi" w:cstheme="minorHAnsi"/>
          <w:spacing w:val="-3"/>
          <w:lang w:val="en-US"/>
        </w:rPr>
        <w:t xml:space="preserve"> </w:t>
      </w:r>
      <w:r w:rsidR="00F02D64" w:rsidRPr="00F02D64">
        <w:rPr>
          <w:rFonts w:asciiTheme="minorHAnsi" w:hAnsiTheme="minorHAnsi" w:cstheme="minorHAnsi"/>
          <w:lang w:val="en-US"/>
        </w:rPr>
        <w:t>margins</w:t>
      </w:r>
      <w:r w:rsidR="00F02D64" w:rsidRPr="00F02D64">
        <w:rPr>
          <w:rFonts w:asciiTheme="minorHAnsi" w:hAnsiTheme="minorHAnsi" w:cstheme="minorHAnsi"/>
          <w:spacing w:val="-4"/>
          <w:lang w:val="en-US"/>
        </w:rPr>
        <w:t xml:space="preserve"> </w:t>
      </w:r>
      <w:r w:rsidR="00F02D64" w:rsidRPr="00F02D64">
        <w:rPr>
          <w:rFonts w:asciiTheme="minorHAnsi" w:hAnsiTheme="minorHAnsi" w:cstheme="minorHAnsi"/>
          <w:lang w:val="en-US"/>
        </w:rPr>
        <w:t>and</w:t>
      </w:r>
      <w:r w:rsidR="00F02D64" w:rsidRPr="00F02D64">
        <w:rPr>
          <w:rFonts w:asciiTheme="minorHAnsi" w:hAnsiTheme="minorHAnsi" w:cstheme="minorHAnsi"/>
          <w:spacing w:val="-5"/>
          <w:lang w:val="en-US"/>
        </w:rPr>
        <w:t xml:space="preserve"> </w:t>
      </w:r>
      <w:r w:rsidR="00F02D64" w:rsidRPr="00F02D64">
        <w:rPr>
          <w:rFonts w:asciiTheme="minorHAnsi" w:hAnsiTheme="minorHAnsi" w:cstheme="minorHAnsi"/>
          <w:lang w:val="en-US"/>
        </w:rPr>
        <w:t>240 m</w:t>
      </w:r>
      <w:r w:rsidR="00F02D64" w:rsidRPr="00F02D64">
        <w:rPr>
          <w:rFonts w:asciiTheme="minorHAnsi" w:hAnsiTheme="minorHAnsi" w:cstheme="minorHAnsi"/>
          <w:position w:val="7"/>
          <w:vertAlign w:val="superscript"/>
          <w:lang w:val="en-US"/>
        </w:rPr>
        <w:t>2</w:t>
      </w:r>
      <w:r w:rsidR="00F02D64" w:rsidRPr="00F02D64">
        <w:rPr>
          <w:rFonts w:asciiTheme="minorHAnsi" w:hAnsiTheme="minorHAnsi" w:cstheme="minorHAnsi"/>
          <w:spacing w:val="15"/>
          <w:position w:val="7"/>
          <w:lang w:val="en-US"/>
        </w:rPr>
        <w:t xml:space="preserve"> </w:t>
      </w:r>
      <w:r w:rsidR="00F02D64" w:rsidRPr="00F02D64">
        <w:rPr>
          <w:rFonts w:asciiTheme="minorHAnsi" w:hAnsiTheme="minorHAnsi" w:cstheme="minorHAnsi"/>
          <w:lang w:val="en-US"/>
        </w:rPr>
        <w:t>in</w:t>
      </w:r>
      <w:r w:rsidR="00F02D64" w:rsidRPr="00F02D64">
        <w:rPr>
          <w:rFonts w:asciiTheme="minorHAnsi" w:hAnsiTheme="minorHAnsi" w:cstheme="minorHAnsi"/>
          <w:spacing w:val="-4"/>
          <w:lang w:val="en-US"/>
        </w:rPr>
        <w:t xml:space="preserve"> </w:t>
      </w:r>
      <w:r w:rsidR="00F02D64" w:rsidRPr="00F02D64">
        <w:rPr>
          <w:rFonts w:asciiTheme="minorHAnsi" w:hAnsiTheme="minorHAnsi" w:cstheme="minorHAnsi"/>
          <w:lang w:val="en-US"/>
        </w:rPr>
        <w:t>strawberry</w:t>
      </w:r>
      <w:r w:rsidR="00F02D64" w:rsidRPr="00F02D64">
        <w:rPr>
          <w:rFonts w:asciiTheme="minorHAnsi" w:hAnsiTheme="minorHAnsi" w:cstheme="minorHAnsi"/>
          <w:spacing w:val="-4"/>
          <w:lang w:val="en-US"/>
        </w:rPr>
        <w:t xml:space="preserve"> </w:t>
      </w:r>
      <w:r w:rsidR="00F02D64" w:rsidRPr="00F02D64">
        <w:rPr>
          <w:rFonts w:asciiTheme="minorHAnsi" w:hAnsiTheme="minorHAnsi" w:cstheme="minorHAnsi"/>
          <w:spacing w:val="-2"/>
          <w:lang w:val="en-US"/>
        </w:rPr>
        <w:t>field</w:t>
      </w:r>
      <w:r>
        <w:rPr>
          <w:rFonts w:asciiTheme="minorHAnsi" w:hAnsiTheme="minorHAnsi" w:cstheme="minorHAnsi"/>
          <w:spacing w:val="-2"/>
          <w:lang w:val="en-US"/>
        </w:rPr>
        <w:t>s.</w:t>
      </w:r>
    </w:p>
    <w:p w:rsidR="00982FB1" w:rsidRPr="00F02D64" w:rsidRDefault="00982FB1" w:rsidP="00F02D64">
      <w:pPr>
        <w:pStyle w:val="BodyText"/>
        <w:spacing w:before="23"/>
        <w:rPr>
          <w:rFonts w:asciiTheme="minorHAnsi" w:hAnsiTheme="minorHAnsi" w:cstheme="minorHAnsi"/>
          <w:lang w:val="en-US"/>
        </w:rPr>
      </w:pPr>
    </w:p>
    <w:tbl>
      <w:tblPr>
        <w:tblpPr w:leftFromText="141" w:rightFromText="141" w:vertAnchor="page" w:horzAnchor="margin" w:tblpXSpec="center" w:tblpY="3237"/>
        <w:tblW w:w="11766" w:type="dxa"/>
        <w:tblCellSpacing w:w="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4"/>
        <w:gridCol w:w="731"/>
        <w:gridCol w:w="70"/>
        <w:gridCol w:w="739"/>
        <w:gridCol w:w="63"/>
        <w:gridCol w:w="746"/>
        <w:gridCol w:w="55"/>
        <w:gridCol w:w="755"/>
        <w:gridCol w:w="47"/>
        <w:gridCol w:w="762"/>
        <w:gridCol w:w="40"/>
        <w:gridCol w:w="770"/>
        <w:gridCol w:w="31"/>
        <w:gridCol w:w="778"/>
        <w:gridCol w:w="27"/>
        <w:gridCol w:w="783"/>
        <w:gridCol w:w="22"/>
        <w:gridCol w:w="787"/>
        <w:gridCol w:w="22"/>
        <w:gridCol w:w="802"/>
        <w:gridCol w:w="1292"/>
      </w:tblGrid>
      <w:tr w:rsidR="00982FB1" w:rsidRPr="00F02D64" w:rsidTr="00982FB1">
        <w:trPr>
          <w:trHeight w:val="299"/>
          <w:tblCellSpacing w:w="11" w:type="dxa"/>
        </w:trPr>
        <w:tc>
          <w:tcPr>
            <w:tcW w:w="11722" w:type="dxa"/>
            <w:gridSpan w:val="21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FB1" w:rsidRPr="00F02D64" w:rsidRDefault="00982FB1" w:rsidP="00982FB1">
            <w:pPr>
              <w:ind w:right="-126"/>
              <w:jc w:val="center"/>
              <w:rPr>
                <w:rFonts w:asciiTheme="minorHAnsi" w:hAnsiTheme="minorHAnsi" w:cstheme="minorHAnsi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b/>
                <w:bCs/>
                <w:color w:val="000000"/>
                <w:spacing w:val="-4"/>
              </w:rPr>
              <w:t>Thrips</w:t>
            </w:r>
          </w:p>
        </w:tc>
      </w:tr>
      <w:tr w:rsidR="00982FB1" w:rsidRPr="00F02D64" w:rsidTr="00982FB1">
        <w:trPr>
          <w:trHeight w:val="321"/>
          <w:tblCellSpacing w:w="11" w:type="dxa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FB1" w:rsidRPr="00F02D64" w:rsidRDefault="00982FB1" w:rsidP="00982FB1">
            <w:pPr>
              <w:ind w:left="356" w:right="-126" w:hanging="356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2FB1" w:rsidRPr="00F02D64" w:rsidRDefault="00982FB1" w:rsidP="00F02D64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F02D6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F. intonsa</w:t>
            </w:r>
          </w:p>
        </w:tc>
        <w:tc>
          <w:tcPr>
            <w:tcW w:w="1597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2FB1" w:rsidRPr="00F02D64" w:rsidRDefault="00982FB1" w:rsidP="00982FB1">
            <w:pPr>
              <w:pStyle w:val="Heading1"/>
              <w:jc w:val="center"/>
              <w:rPr>
                <w:rFonts w:asciiTheme="minorHAnsi" w:hAnsiTheme="minorHAnsi" w:cstheme="minorHAnsi"/>
                <w:b w:val="0"/>
                <w:bCs w:val="0"/>
                <w:i/>
                <w:iCs/>
                <w:color w:val="002060"/>
                <w:kern w:val="2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i/>
                <w:iCs/>
                <w:color w:val="002060"/>
                <w:sz w:val="20"/>
                <w:szCs w:val="20"/>
              </w:rPr>
              <w:t xml:space="preserve">F. </w:t>
            </w:r>
            <w:r w:rsidRPr="00F02D6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tritici</w:t>
            </w:r>
          </w:p>
        </w:tc>
        <w:tc>
          <w:tcPr>
            <w:tcW w:w="78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</w:rPr>
              <w:t>T. atratus</w:t>
            </w:r>
          </w:p>
        </w:tc>
        <w:tc>
          <w:tcPr>
            <w:tcW w:w="1597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</w:rPr>
              <w:t>T. trehernei</w:t>
            </w:r>
          </w:p>
        </w:tc>
        <w:tc>
          <w:tcPr>
            <w:tcW w:w="161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</w:rPr>
              <w:t>T.  varipes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FB1" w:rsidRPr="00F02D64" w:rsidRDefault="00982FB1" w:rsidP="00982FB1">
            <w:pPr>
              <w:ind w:left="-33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82FB1" w:rsidRPr="00F02D64" w:rsidTr="00982FB1">
        <w:trPr>
          <w:trHeight w:val="663"/>
          <w:tblCellSpacing w:w="11" w:type="dxa"/>
        </w:trPr>
        <w:tc>
          <w:tcPr>
            <w:tcW w:w="24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82FB1" w:rsidRPr="00F02D64" w:rsidRDefault="00982FB1" w:rsidP="00982FB1">
            <w:pPr>
              <w:ind w:left="356" w:right="-126" w:hanging="356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Floral resources</w:t>
            </w:r>
            <w:r w:rsidRPr="00F02D6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vertAlign w:val="superscript"/>
              </w:rPr>
              <w:t>1</w:t>
            </w:r>
            <w:r w:rsidRPr="00F02D6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N coll.</w:t>
            </w:r>
          </w:p>
        </w:tc>
        <w:tc>
          <w:tcPr>
            <w:tcW w:w="787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02D64" w:rsidRPr="00F02D64" w:rsidRDefault="00F02D64" w:rsidP="00F02D6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02D6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Unid.</w:t>
            </w:r>
          </w:p>
          <w:p w:rsidR="00F02D64" w:rsidRPr="00F02D64" w:rsidRDefault="00F02D64" w:rsidP="00F02D64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F02D6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thrips</w:t>
            </w:r>
          </w:p>
          <w:p w:rsidR="00982FB1" w:rsidRPr="00F02D64" w:rsidRDefault="00F02D64" w:rsidP="00F02D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larvae</w:t>
            </w:r>
          </w:p>
        </w:tc>
        <w:tc>
          <w:tcPr>
            <w:tcW w:w="787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82FB1" w:rsidRPr="00F02D64" w:rsidRDefault="00982FB1" w:rsidP="00982FB1">
            <w:pPr>
              <w:pStyle w:val="Heading1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02D64">
              <w:rPr>
                <w:rFonts w:ascii="Apple Color Emoji" w:hAnsi="Apple Color Emoji" w:cs="Apple Color Emoji"/>
                <w:color w:val="000000" w:themeColor="text1"/>
                <w:sz w:val="20"/>
                <w:szCs w:val="20"/>
              </w:rPr>
              <w:t>♀</w:t>
            </w:r>
          </w:p>
        </w:tc>
        <w:tc>
          <w:tcPr>
            <w:tcW w:w="788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82FB1" w:rsidRPr="00F02D64" w:rsidRDefault="00982FB1" w:rsidP="00982FB1">
            <w:pPr>
              <w:pStyle w:val="Heading1"/>
              <w:jc w:val="center"/>
              <w:rPr>
                <w:rFonts w:asciiTheme="minorHAnsi" w:hAnsiTheme="minorHAnsi" w:cstheme="minorHAnsi"/>
                <w:color w:val="002060"/>
                <w:sz w:val="20"/>
                <w:szCs w:val="20"/>
              </w:rPr>
            </w:pPr>
            <w:r w:rsidRPr="00F02D64">
              <w:rPr>
                <w:rFonts w:ascii="Apple Color Emoji" w:hAnsi="Apple Color Emoji" w:cs="Apple Color Emoji"/>
                <w:color w:val="002060"/>
                <w:sz w:val="20"/>
                <w:szCs w:val="20"/>
              </w:rPr>
              <w:t>♀</w:t>
            </w:r>
          </w:p>
        </w:tc>
        <w:tc>
          <w:tcPr>
            <w:tcW w:w="787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="Apple Color Emoji" w:hAnsi="Apple Color Emoji" w:cs="Apple Color Emoji"/>
                <w:color w:val="000000"/>
                <w:sz w:val="20"/>
                <w:szCs w:val="20"/>
              </w:rPr>
              <w:t>♂</w:t>
            </w:r>
          </w:p>
        </w:tc>
        <w:tc>
          <w:tcPr>
            <w:tcW w:w="788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="Apple Color Emoji" w:hAnsi="Apple Color Emoji" w:cs="Apple Color Emoji"/>
                <w:color w:val="000000"/>
                <w:sz w:val="20"/>
                <w:szCs w:val="20"/>
              </w:rPr>
              <w:t>♀</w:t>
            </w:r>
          </w:p>
        </w:tc>
        <w:tc>
          <w:tcPr>
            <w:tcW w:w="787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="Apple Color Emoji" w:hAnsi="Apple Color Emoji" w:cs="Apple Color Emoji"/>
                <w:color w:val="000000"/>
                <w:sz w:val="20"/>
                <w:szCs w:val="20"/>
              </w:rPr>
              <w:t>♀</w:t>
            </w:r>
          </w:p>
        </w:tc>
        <w:tc>
          <w:tcPr>
            <w:tcW w:w="788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="Apple Color Emoji" w:hAnsi="Apple Color Emoji" w:cs="Apple Color Emoji"/>
                <w:color w:val="000000"/>
                <w:sz w:val="20"/>
                <w:szCs w:val="20"/>
              </w:rPr>
              <w:t>♂</w:t>
            </w:r>
          </w:p>
        </w:tc>
        <w:tc>
          <w:tcPr>
            <w:tcW w:w="787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82FB1" w:rsidRPr="00F02D64" w:rsidRDefault="00982FB1" w:rsidP="00982FB1">
            <w:pPr>
              <w:ind w:left="-168" w:right="-168" w:firstLine="168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="Apple Color Emoji" w:hAnsi="Apple Color Emoji" w:cs="Apple Color Emoji"/>
                <w:color w:val="000000"/>
                <w:sz w:val="20"/>
                <w:szCs w:val="20"/>
              </w:rPr>
              <w:t>♀</w:t>
            </w:r>
          </w:p>
        </w:tc>
        <w:tc>
          <w:tcPr>
            <w:tcW w:w="802" w:type="dxa"/>
            <w:gridSpan w:val="2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982FB1" w:rsidRPr="00F02D64" w:rsidRDefault="00982FB1" w:rsidP="00F02D6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="Apple Color Emoji" w:hAnsi="Apple Color Emoji" w:cs="Apple Color Emoji"/>
                <w:color w:val="000000"/>
                <w:sz w:val="20"/>
                <w:szCs w:val="20"/>
              </w:rPr>
              <w:t>♂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2FB1" w:rsidRPr="00F02D64" w:rsidRDefault="00982FB1" w:rsidP="00982FB1">
            <w:pPr>
              <w:ind w:left="-97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vertAlign w:val="superscript"/>
              </w:rPr>
            </w:pPr>
            <w:r w:rsidRPr="00F02D6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  <w:t>Total adults</w:t>
            </w:r>
            <w:r w:rsidRPr="00F02D6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vertAlign w:val="superscript"/>
                <w:lang w:val="en-US"/>
              </w:rPr>
              <w:t>1</w:t>
            </w:r>
          </w:p>
        </w:tc>
      </w:tr>
      <w:tr w:rsidR="00982FB1" w:rsidRPr="00F02D64" w:rsidTr="00982FB1">
        <w:trPr>
          <w:trHeight w:val="300"/>
          <w:tblCellSpacing w:w="11" w:type="dxa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FB1" w:rsidRPr="00F02D64" w:rsidRDefault="00982FB1" w:rsidP="00982FB1">
            <w:pPr>
              <w:ind w:left="356" w:right="-126" w:hanging="356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</w:rPr>
              <w:t>Fragaria X ananassa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2FB1" w:rsidRPr="00F02D64" w:rsidRDefault="00982FB1" w:rsidP="00982FB1">
            <w:pPr>
              <w:ind w:left="356" w:right="-126" w:hanging="356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2FB1" w:rsidRPr="00F02D64" w:rsidRDefault="00982FB1" w:rsidP="00982FB1">
            <w:pPr>
              <w:ind w:left="356" w:right="-126" w:hanging="356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FB1" w:rsidRPr="00F02D64" w:rsidRDefault="00982FB1" w:rsidP="00982FB1">
            <w:pPr>
              <w:ind w:left="356" w:right="-126" w:hanging="356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FB1" w:rsidRPr="00F02D64" w:rsidRDefault="00F02D64" w:rsidP="00F02D64">
            <w:pPr>
              <w:ind w:left="356" w:right="-126" w:hanging="35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    </w:t>
            </w:r>
            <w:r w:rsidR="00982FB1"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FB1" w:rsidRPr="00F02D64" w:rsidRDefault="00F02D64" w:rsidP="00F02D64">
            <w:pPr>
              <w:ind w:left="356" w:right="-126" w:hanging="35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    </w:t>
            </w:r>
            <w:r w:rsidR="00982FB1"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FB1" w:rsidRPr="00F02D64" w:rsidRDefault="00982FB1" w:rsidP="00982FB1">
            <w:pPr>
              <w:ind w:left="356" w:right="-126" w:hanging="356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FB1" w:rsidRPr="00F02D64" w:rsidRDefault="00982FB1" w:rsidP="00982FB1">
            <w:pPr>
              <w:ind w:left="356" w:right="-126" w:hanging="356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FB1" w:rsidRPr="00F02D64" w:rsidRDefault="00982FB1" w:rsidP="00F02D64">
            <w:pPr>
              <w:ind w:left="356" w:right="-126" w:hanging="356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FB1" w:rsidRPr="00F02D64" w:rsidRDefault="00982FB1" w:rsidP="00F02D64">
            <w:pPr>
              <w:ind w:left="356" w:right="-126" w:hanging="356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ind w:hanging="357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       6</w:t>
            </w:r>
          </w:p>
        </w:tc>
      </w:tr>
      <w:tr w:rsidR="00982FB1" w:rsidRPr="00F02D64" w:rsidTr="00982FB1">
        <w:trPr>
          <w:trHeight w:val="300"/>
          <w:tblCellSpacing w:w="11" w:type="dxa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ind w:left="356" w:right="-126" w:hanging="356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Taraxacum officinale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2FB1" w:rsidRPr="00F02D64" w:rsidRDefault="00982FB1" w:rsidP="00982FB1">
            <w:pPr>
              <w:ind w:left="356" w:right="-126" w:hanging="356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2FB1" w:rsidRPr="00F02D64" w:rsidRDefault="00982FB1" w:rsidP="00982FB1">
            <w:pPr>
              <w:ind w:left="356" w:right="-126" w:hanging="356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ind w:left="356" w:right="-126" w:hanging="356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ind w:left="356" w:right="-126" w:hanging="356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F02D64" w:rsidP="00F02D64">
            <w:pPr>
              <w:ind w:left="356" w:right="-126" w:hanging="35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    </w:t>
            </w:r>
            <w:r w:rsidR="00982FB1"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F02D64" w:rsidP="00F02D64">
            <w:pPr>
              <w:ind w:left="356" w:right="-126" w:hanging="35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    </w:t>
            </w:r>
            <w:r w:rsidR="00982FB1"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ind w:left="356" w:right="-126" w:hanging="356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ind w:left="356" w:right="-126" w:hanging="356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F02D64">
            <w:pPr>
              <w:ind w:left="356" w:right="-126" w:hanging="356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F02D6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</w:t>
            </w:r>
          </w:p>
        </w:tc>
      </w:tr>
      <w:tr w:rsidR="00982FB1" w:rsidRPr="00F02D64" w:rsidTr="00982FB1">
        <w:trPr>
          <w:trHeight w:val="300"/>
          <w:tblCellSpacing w:w="11" w:type="dxa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ind w:left="356" w:right="-126" w:hanging="356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Sinapis arvensis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pacing w:val="-5"/>
                <w:sz w:val="20"/>
                <w:szCs w:val="20"/>
              </w:rPr>
              <w:t>55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206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2060"/>
                <w:sz w:val="20"/>
                <w:szCs w:val="20"/>
              </w:rPr>
              <w:t>4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F02D64">
            <w:pPr>
              <w:ind w:left="-168" w:right="-168" w:firstLine="168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F02D6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</w:tr>
      <w:tr w:rsidR="00982FB1" w:rsidRPr="00F02D64" w:rsidTr="00982FB1">
        <w:trPr>
          <w:trHeight w:val="300"/>
          <w:tblCellSpacing w:w="11" w:type="dxa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ind w:left="356" w:right="-126" w:hanging="356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Vicia cracca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206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2060"/>
                <w:sz w:val="20"/>
                <w:szCs w:val="20"/>
              </w:rPr>
              <w:t>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F02D64">
            <w:pPr>
              <w:ind w:left="-168" w:right="-168" w:firstLine="168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F02D6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</w:tr>
      <w:tr w:rsidR="00982FB1" w:rsidRPr="00F02D64" w:rsidTr="00982FB1">
        <w:trPr>
          <w:trHeight w:val="300"/>
          <w:tblCellSpacing w:w="11" w:type="dxa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ind w:left="356" w:right="-126" w:hanging="356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Leucanthemum vulagre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206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2060"/>
                <w:sz w:val="20"/>
                <w:szCs w:val="20"/>
              </w:rPr>
              <w:t>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F02D64">
            <w:pPr>
              <w:ind w:left="-168" w:right="-168" w:firstLine="168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F02D6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</w:tr>
      <w:tr w:rsidR="00982FB1" w:rsidRPr="00F02D64" w:rsidTr="00982FB1">
        <w:trPr>
          <w:trHeight w:val="300"/>
          <w:tblCellSpacing w:w="11" w:type="dxa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ind w:left="356" w:right="-126" w:hanging="356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Symphiotrichum cordifolium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pacing w:val="-5"/>
                <w:sz w:val="20"/>
                <w:szCs w:val="20"/>
              </w:rPr>
              <w:t>42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206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2060"/>
                <w:sz w:val="20"/>
                <w:szCs w:val="20"/>
              </w:rPr>
              <w:t>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F02D64">
            <w:pPr>
              <w:ind w:left="-168" w:right="-168" w:firstLine="168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F02D6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</w:tr>
      <w:tr w:rsidR="00982FB1" w:rsidRPr="00F02D64" w:rsidTr="00982FB1">
        <w:trPr>
          <w:trHeight w:val="300"/>
          <w:tblCellSpacing w:w="11" w:type="dxa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ind w:left="356" w:right="-126" w:hanging="356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Linaria vulgaris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pacing w:val="-5"/>
                <w:sz w:val="20"/>
                <w:szCs w:val="20"/>
              </w:rPr>
              <w:t>17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206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2060"/>
                <w:sz w:val="20"/>
                <w:szCs w:val="20"/>
              </w:rPr>
              <w:t>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F02D64">
            <w:pPr>
              <w:ind w:left="-168" w:right="-168" w:firstLine="168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F02D6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982FB1" w:rsidRPr="00F02D64" w:rsidTr="00982FB1">
        <w:trPr>
          <w:trHeight w:val="300"/>
          <w:tblCellSpacing w:w="11" w:type="dxa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ind w:left="356" w:right="-126" w:hanging="356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Trifolium pratense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pacing w:val="-5"/>
                <w:sz w:val="20"/>
                <w:szCs w:val="20"/>
              </w:rPr>
              <w:t>34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206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2060"/>
                <w:sz w:val="20"/>
                <w:szCs w:val="20"/>
              </w:rPr>
              <w:t>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F02D64">
            <w:pPr>
              <w:ind w:left="-168" w:right="-168" w:firstLine="168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F02D6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982FB1" w:rsidRPr="00F02D64" w:rsidTr="00982FB1">
        <w:trPr>
          <w:trHeight w:val="300"/>
          <w:tblCellSpacing w:w="11" w:type="dxa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ind w:left="356" w:right="-126" w:hanging="356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Aster simplex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pacing w:val="-5"/>
                <w:sz w:val="20"/>
                <w:szCs w:val="20"/>
              </w:rPr>
              <w:t>10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206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2060"/>
                <w:sz w:val="20"/>
                <w:szCs w:val="20"/>
              </w:rPr>
              <w:t>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F02D64">
            <w:pPr>
              <w:ind w:left="-168" w:right="-168" w:firstLine="168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F02D6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982FB1" w:rsidRPr="00F02D64" w:rsidTr="00982FB1">
        <w:trPr>
          <w:trHeight w:val="300"/>
          <w:tblCellSpacing w:w="11" w:type="dxa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ind w:left="356" w:right="-126" w:hanging="356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Cichorium intybus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206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2060"/>
                <w:sz w:val="20"/>
                <w:szCs w:val="20"/>
              </w:rPr>
              <w:t>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F02D64">
            <w:pPr>
              <w:ind w:left="-168" w:right="-168" w:firstLine="168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F02D6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982FB1" w:rsidRPr="00F02D64" w:rsidTr="00982FB1">
        <w:trPr>
          <w:trHeight w:val="300"/>
          <w:tblCellSpacing w:w="11" w:type="dxa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ind w:left="356" w:right="-126" w:hanging="356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Solidago canadensis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pacing w:val="-5"/>
                <w:sz w:val="20"/>
                <w:szCs w:val="20"/>
              </w:rPr>
              <w:t>25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206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2060"/>
                <w:sz w:val="20"/>
                <w:szCs w:val="20"/>
              </w:rPr>
              <w:t>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F02D64">
            <w:pPr>
              <w:ind w:left="-168" w:right="-168" w:firstLine="168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F02D6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02D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</w:tr>
      <w:tr w:rsidR="00982FB1" w:rsidRPr="00F02D64" w:rsidTr="00F02D64">
        <w:trPr>
          <w:trHeight w:val="321"/>
          <w:tblCellSpacing w:w="11" w:type="dxa"/>
        </w:trPr>
        <w:tc>
          <w:tcPr>
            <w:tcW w:w="2411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:rsidR="00982FB1" w:rsidRPr="00F02D64" w:rsidRDefault="00982FB1" w:rsidP="00982FB1">
            <w:pPr>
              <w:ind w:left="356" w:right="-67" w:hanging="356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F02D64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F02D64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843</w:t>
            </w:r>
          </w:p>
        </w:tc>
        <w:tc>
          <w:tcPr>
            <w:tcW w:w="787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F02D64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87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:rsidR="00982FB1" w:rsidRPr="00F02D64" w:rsidRDefault="00982FB1" w:rsidP="00982FB1">
            <w:pPr>
              <w:pStyle w:val="Heading1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F02D6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788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:rsidR="00982FB1" w:rsidRPr="00F02D64" w:rsidRDefault="00982FB1" w:rsidP="00982FB1">
            <w:pPr>
              <w:pStyle w:val="Heading1"/>
              <w:jc w:val="center"/>
              <w:rPr>
                <w:rFonts w:asciiTheme="minorHAnsi" w:hAnsiTheme="minorHAnsi" w:cstheme="minorHAnsi"/>
                <w:b w:val="0"/>
                <w:bCs w:val="0"/>
                <w:color w:val="002060"/>
                <w:sz w:val="18"/>
                <w:szCs w:val="18"/>
              </w:rPr>
            </w:pPr>
            <w:r w:rsidRPr="00F02D64">
              <w:rPr>
                <w:rFonts w:asciiTheme="minorHAnsi" w:hAnsiTheme="minorHAnsi" w:cstheme="minorHAnsi"/>
                <w:color w:val="002060"/>
                <w:sz w:val="18"/>
                <w:szCs w:val="18"/>
              </w:rPr>
              <w:t>13</w:t>
            </w:r>
          </w:p>
        </w:tc>
        <w:tc>
          <w:tcPr>
            <w:tcW w:w="787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F02D64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788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F02D64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F02D64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788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F02D64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:rsidR="00982FB1" w:rsidRPr="00F02D64" w:rsidRDefault="00982FB1" w:rsidP="00982FB1">
            <w:pPr>
              <w:ind w:left="-168" w:right="-168" w:firstLine="168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F02D64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8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982FB1" w:rsidRPr="00F02D64" w:rsidRDefault="00F02D64" w:rsidP="00F02D64">
            <w:pPr>
              <w:ind w:left="-168" w:right="-168" w:firstLine="168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F02D64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        </w:t>
            </w:r>
            <w:r w:rsidR="00982FB1" w:rsidRPr="00F02D64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:rsidR="00982FB1" w:rsidRPr="00F02D64" w:rsidRDefault="00982FB1" w:rsidP="00982FB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F02D64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39</w:t>
            </w:r>
          </w:p>
        </w:tc>
      </w:tr>
    </w:tbl>
    <w:p w:rsidR="00982FB1" w:rsidRPr="00F02D64" w:rsidRDefault="00982FB1" w:rsidP="00982FB1">
      <w:pPr>
        <w:ind w:left="-1276" w:right="-1566"/>
        <w:rPr>
          <w:rFonts w:asciiTheme="minorHAnsi" w:hAnsiTheme="minorHAnsi" w:cstheme="minorHAnsi"/>
          <w:sz w:val="22"/>
          <w:szCs w:val="22"/>
          <w:lang w:val="en-US"/>
        </w:rPr>
      </w:pPr>
      <w:r w:rsidRPr="00F02D64">
        <w:rPr>
          <w:rFonts w:asciiTheme="minorHAnsi" w:hAnsiTheme="minorHAnsi" w:cstheme="minorHAnsi"/>
          <w:lang w:val="en-US"/>
        </w:rPr>
        <w:tab/>
      </w:r>
      <w:r w:rsidRPr="00F02D64">
        <w:rPr>
          <w:rFonts w:asciiTheme="minorHAnsi" w:hAnsiTheme="minorHAnsi" w:cstheme="minorHAnsi"/>
          <w:lang w:val="en-US"/>
        </w:rPr>
        <w:tab/>
      </w:r>
      <w:r w:rsidRPr="00F02D64">
        <w:rPr>
          <w:rFonts w:asciiTheme="minorHAnsi" w:hAnsiTheme="minorHAnsi" w:cstheme="minorHAnsi"/>
          <w:lang w:val="en-US"/>
        </w:rPr>
        <w:tab/>
      </w:r>
      <w:r w:rsidRPr="00F02D64">
        <w:rPr>
          <w:rFonts w:asciiTheme="minorHAnsi" w:hAnsiTheme="minorHAnsi" w:cstheme="minorHAnsi"/>
          <w:lang w:val="en-US"/>
        </w:rPr>
        <w:tab/>
      </w:r>
      <w:r w:rsidRPr="00F02D64">
        <w:rPr>
          <w:rFonts w:asciiTheme="minorHAnsi" w:hAnsiTheme="minorHAnsi" w:cstheme="minorHAnsi"/>
          <w:lang w:val="en-US"/>
        </w:rPr>
        <w:tab/>
      </w:r>
      <w:r w:rsidRPr="00F02D64">
        <w:rPr>
          <w:rFonts w:asciiTheme="minorHAnsi" w:hAnsiTheme="minorHAnsi" w:cstheme="minorHAnsi"/>
          <w:sz w:val="22"/>
          <w:szCs w:val="22"/>
          <w:vertAlign w:val="superscript"/>
          <w:lang w:val="en-US"/>
        </w:rPr>
        <w:t>1</w:t>
      </w:r>
      <w:r w:rsidR="00BC0AD9">
        <w:rPr>
          <w:rFonts w:asciiTheme="minorHAnsi" w:hAnsiTheme="minorHAnsi" w:cstheme="minorHAnsi"/>
          <w:sz w:val="22"/>
          <w:szCs w:val="22"/>
          <w:lang w:val="en-US"/>
        </w:rPr>
        <w:t xml:space="preserve"> N</w:t>
      </w:r>
      <w:r w:rsidRPr="00F02D64">
        <w:rPr>
          <w:rFonts w:asciiTheme="minorHAnsi" w:hAnsiTheme="minorHAnsi" w:cstheme="minorHAnsi"/>
          <w:sz w:val="22"/>
          <w:szCs w:val="22"/>
          <w:lang w:val="en-US"/>
        </w:rPr>
        <w:t xml:space="preserve">o thrips adults or larvae </w:t>
      </w:r>
      <w:r w:rsidR="00BC0AD9">
        <w:rPr>
          <w:rFonts w:asciiTheme="minorHAnsi" w:hAnsiTheme="minorHAnsi" w:cstheme="minorHAnsi"/>
          <w:sz w:val="22"/>
          <w:szCs w:val="22"/>
          <w:lang w:val="en-US"/>
        </w:rPr>
        <w:t xml:space="preserve">were </w:t>
      </w:r>
      <w:r w:rsidRPr="00F02D64">
        <w:rPr>
          <w:rFonts w:asciiTheme="minorHAnsi" w:hAnsiTheme="minorHAnsi" w:cstheme="minorHAnsi"/>
          <w:sz w:val="22"/>
          <w:szCs w:val="22"/>
          <w:lang w:val="en-US"/>
        </w:rPr>
        <w:t xml:space="preserve">captured on </w:t>
      </w:r>
      <w:r w:rsidRPr="00F02D64">
        <w:rPr>
          <w:rFonts w:asciiTheme="minorHAnsi" w:hAnsiTheme="minorHAnsi" w:cstheme="minorHAnsi"/>
          <w:i/>
          <w:iCs/>
          <w:sz w:val="22"/>
          <w:szCs w:val="22"/>
          <w:lang w:val="en-US"/>
        </w:rPr>
        <w:t>Silene vulgaris</w:t>
      </w:r>
      <w:r w:rsidRPr="00F02D64">
        <w:rPr>
          <w:rFonts w:asciiTheme="minorHAnsi" w:hAnsiTheme="minorHAnsi" w:cstheme="minorHAnsi"/>
          <w:sz w:val="22"/>
          <w:szCs w:val="22"/>
          <w:lang w:val="en-US"/>
        </w:rPr>
        <w:t xml:space="preserve"> (N coll.</w:t>
      </w:r>
      <w:r w:rsidR="00BC0AD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F02D64">
        <w:rPr>
          <w:rFonts w:asciiTheme="minorHAnsi" w:hAnsiTheme="minorHAnsi" w:cstheme="minorHAnsi"/>
          <w:sz w:val="22"/>
          <w:szCs w:val="22"/>
          <w:lang w:val="en-US"/>
        </w:rPr>
        <w:t>=</w:t>
      </w:r>
      <w:r w:rsidR="00BC0AD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F02D64">
        <w:rPr>
          <w:rFonts w:asciiTheme="minorHAnsi" w:hAnsiTheme="minorHAnsi" w:cstheme="minorHAnsi"/>
          <w:sz w:val="22"/>
          <w:szCs w:val="22"/>
          <w:lang w:val="en-US"/>
        </w:rPr>
        <w:t xml:space="preserve">25), </w:t>
      </w:r>
      <w:r w:rsidRPr="00F02D64">
        <w:rPr>
          <w:rFonts w:asciiTheme="minorHAnsi" w:hAnsiTheme="minorHAnsi" w:cstheme="minorHAnsi"/>
          <w:i/>
          <w:iCs/>
          <w:sz w:val="22"/>
          <w:szCs w:val="22"/>
          <w:lang w:val="en-US"/>
        </w:rPr>
        <w:t>Galium aparine</w:t>
      </w:r>
      <w:r w:rsidRPr="00F02D64">
        <w:rPr>
          <w:rFonts w:asciiTheme="minorHAnsi" w:hAnsiTheme="minorHAnsi" w:cstheme="minorHAnsi"/>
          <w:sz w:val="22"/>
          <w:szCs w:val="22"/>
          <w:lang w:val="en-US"/>
        </w:rPr>
        <w:t xml:space="preserve"> (6)</w:t>
      </w:r>
      <w:r w:rsidR="00BC0AD9">
        <w:rPr>
          <w:rFonts w:asciiTheme="minorHAnsi" w:hAnsiTheme="minorHAnsi" w:cstheme="minorHAnsi"/>
          <w:sz w:val="22"/>
          <w:szCs w:val="22"/>
          <w:lang w:val="en-US"/>
        </w:rPr>
        <w:t>,</w:t>
      </w:r>
      <w:r w:rsidRPr="00F02D64">
        <w:rPr>
          <w:rFonts w:asciiTheme="minorHAnsi" w:hAnsiTheme="minorHAnsi" w:cstheme="minorHAnsi"/>
          <w:sz w:val="22"/>
          <w:szCs w:val="22"/>
          <w:lang w:val="en-US"/>
        </w:rPr>
        <w:t xml:space="preserve"> and </w:t>
      </w:r>
      <w:r w:rsidRPr="00F02D64">
        <w:rPr>
          <w:rFonts w:asciiTheme="minorHAnsi" w:hAnsiTheme="minorHAnsi" w:cstheme="minorHAnsi"/>
          <w:i/>
          <w:iCs/>
          <w:sz w:val="22"/>
          <w:szCs w:val="22"/>
          <w:lang w:val="en-US"/>
        </w:rPr>
        <w:t>Persicaria maculosa</w:t>
      </w:r>
      <w:r w:rsidRPr="00F02D64">
        <w:rPr>
          <w:rFonts w:asciiTheme="minorHAnsi" w:hAnsiTheme="minorHAnsi" w:cstheme="minorHAnsi"/>
          <w:sz w:val="22"/>
          <w:szCs w:val="22"/>
          <w:lang w:val="en-US"/>
        </w:rPr>
        <w:t xml:space="preserve"> (31)</w:t>
      </w:r>
      <w:r w:rsidR="00BC0AD9">
        <w:rPr>
          <w:rFonts w:asciiTheme="minorHAnsi" w:hAnsiTheme="minorHAnsi" w:cstheme="minorHAnsi"/>
          <w:sz w:val="22"/>
          <w:szCs w:val="22"/>
          <w:lang w:val="en-US"/>
        </w:rPr>
        <w:t>.</w:t>
      </w:r>
      <w:bookmarkStart w:id="0" w:name="_GoBack"/>
      <w:bookmarkEnd w:id="0"/>
    </w:p>
    <w:sectPr w:rsidR="00982FB1" w:rsidRPr="00F02D64" w:rsidSect="0082745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FB1"/>
    <w:rsid w:val="000F0B8D"/>
    <w:rsid w:val="002E545A"/>
    <w:rsid w:val="00731250"/>
    <w:rsid w:val="00827454"/>
    <w:rsid w:val="00982FB1"/>
    <w:rsid w:val="00BC0AD9"/>
    <w:rsid w:val="00F02D64"/>
    <w:rsid w:val="00FC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AD631"/>
  <w15:chartTrackingRefBased/>
  <w15:docId w15:val="{63E25155-89EF-B943-8C09-4F11624C1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FB1"/>
    <w:rPr>
      <w:rFonts w:ascii="Times New Roman" w:eastAsia="Times New Roman" w:hAnsi="Times New Roman" w:cs="Times New Roman"/>
      <w:kern w:val="0"/>
      <w:lang w:eastAsia="fr-CA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982FB1"/>
    <w:pPr>
      <w:ind w:left="821" w:hanging="662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2FB1"/>
    <w:rPr>
      <w:rFonts w:ascii="Times New Roman" w:eastAsia="Times New Roman" w:hAnsi="Times New Roman" w:cs="Times New Roman"/>
      <w:b/>
      <w:bCs/>
      <w:kern w:val="0"/>
      <w:sz w:val="28"/>
      <w:szCs w:val="28"/>
      <w:lang w:eastAsia="fr-CA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982FB1"/>
  </w:style>
  <w:style w:type="character" w:customStyle="1" w:styleId="BodyTextChar">
    <w:name w:val="Body Text Char"/>
    <w:basedOn w:val="DefaultParagraphFont"/>
    <w:link w:val="BodyText"/>
    <w:uiPriority w:val="1"/>
    <w:rsid w:val="00982FB1"/>
    <w:rPr>
      <w:rFonts w:ascii="Times New Roman" w:eastAsia="Times New Roman" w:hAnsi="Times New Roman" w:cs="Times New Roman"/>
      <w:kern w:val="0"/>
      <w:lang w:eastAsia="fr-C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1097</Characters>
  <Application>Microsoft Office Word</Application>
  <DocSecurity>0</DocSecurity>
  <Lines>25</Lines>
  <Paragraphs>7</Paragraphs>
  <ScaleCrop>false</ScaleCrop>
  <Company>Université Laval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Conrad Cloutier</dc:creator>
  <cp:keywords/>
  <dc:description/>
  <cp:lastModifiedBy>MK</cp:lastModifiedBy>
  <cp:revision>3</cp:revision>
  <dcterms:created xsi:type="dcterms:W3CDTF">2023-07-23T12:14:00Z</dcterms:created>
  <dcterms:modified xsi:type="dcterms:W3CDTF">2023-07-25T02:50:00Z</dcterms:modified>
</cp:coreProperties>
</file>