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7975D" w14:textId="0C726AE2" w:rsidR="00DE122F" w:rsidRPr="00963CDA" w:rsidRDefault="00DE122F" w:rsidP="00DE122F">
      <w:pPr>
        <w:widowControl w:val="0"/>
        <w:autoSpaceDE w:val="0"/>
        <w:autoSpaceDN w:val="0"/>
        <w:adjustRightInd w:val="0"/>
        <w:spacing w:line="300" w:lineRule="auto"/>
        <w:ind w:left="480" w:hanging="480"/>
        <w:contextualSpacing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Supplementary Table 3</w:t>
      </w:r>
      <w:r w:rsidRPr="00963CDA">
        <w:rPr>
          <w:rFonts w:ascii="Arial" w:hAnsi="Arial" w:cs="Arial"/>
          <w:b/>
          <w:bCs/>
          <w:iCs/>
        </w:rPr>
        <w:t>: Search Strateg</w:t>
      </w:r>
      <w:r w:rsidR="003F292F">
        <w:rPr>
          <w:rFonts w:ascii="Arial" w:hAnsi="Arial" w:cs="Arial"/>
          <w:b/>
          <w:bCs/>
          <w:iCs/>
        </w:rPr>
        <w:t>ies</w:t>
      </w:r>
    </w:p>
    <w:p w14:paraId="726679D6" w14:textId="77777777" w:rsidR="00DE122F" w:rsidRPr="00963CDA" w:rsidRDefault="00DE122F" w:rsidP="00DE122F">
      <w:pPr>
        <w:adjustRightInd w:val="0"/>
        <w:spacing w:line="300" w:lineRule="auto"/>
        <w:ind w:left="360"/>
        <w:contextualSpacing/>
        <w:rPr>
          <w:rFonts w:ascii="Arial" w:hAnsi="Arial" w:cs="Arial"/>
          <w:iCs/>
        </w:rPr>
      </w:pPr>
    </w:p>
    <w:p w14:paraId="605D09A5" w14:textId="77777777" w:rsidR="00DE122F" w:rsidRPr="00963CDA" w:rsidRDefault="00DE122F" w:rsidP="00DE122F">
      <w:pPr>
        <w:spacing w:line="300" w:lineRule="auto"/>
        <w:contextualSpacing/>
        <w:jc w:val="both"/>
        <w:rPr>
          <w:rFonts w:ascii="Arial" w:hAnsi="Arial" w:cs="Arial"/>
        </w:rPr>
      </w:pPr>
    </w:p>
    <w:p w14:paraId="6C47D5EE" w14:textId="77777777" w:rsidR="00DE122F" w:rsidRPr="00963CDA" w:rsidRDefault="00DE122F" w:rsidP="00DE122F">
      <w:pPr>
        <w:spacing w:line="300" w:lineRule="auto"/>
        <w:contextualSpacing/>
        <w:jc w:val="both"/>
        <w:rPr>
          <w:rFonts w:ascii="Arial" w:hAnsi="Arial" w:cs="Arial"/>
          <w:b/>
        </w:rPr>
      </w:pPr>
      <w:r w:rsidRPr="00963CDA">
        <w:rPr>
          <w:rFonts w:ascii="Arial" w:hAnsi="Arial" w:cs="Arial"/>
          <w:b/>
        </w:rPr>
        <w:t>MEDLINE via PUBMED search interface</w:t>
      </w:r>
    </w:p>
    <w:p w14:paraId="1AE7073F" w14:textId="77777777" w:rsidR="00DE122F" w:rsidRPr="00963CDA" w:rsidRDefault="00DE122F" w:rsidP="00DE122F">
      <w:pPr>
        <w:spacing w:line="300" w:lineRule="auto"/>
        <w:contextualSpacing/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201"/>
      </w:tblGrid>
      <w:tr w:rsidR="00DE122F" w:rsidRPr="00963CDA" w14:paraId="3054C9F5" w14:textId="77777777" w:rsidTr="00DE122F">
        <w:tc>
          <w:tcPr>
            <w:tcW w:w="817" w:type="dxa"/>
            <w:vAlign w:val="center"/>
            <w:hideMark/>
          </w:tcPr>
          <w:p w14:paraId="2C0DB210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#1</w:t>
            </w:r>
          </w:p>
        </w:tc>
        <w:tc>
          <w:tcPr>
            <w:tcW w:w="8237" w:type="dxa"/>
            <w:vAlign w:val="center"/>
            <w:hideMark/>
          </w:tcPr>
          <w:p w14:paraId="2474CFCE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Style w:val="searchhistory-search-term"/>
                <w:rFonts w:ascii="Arial" w:hAnsi="Arial" w:cs="Arial"/>
              </w:rPr>
            </w:pPr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(allergic rhinitis[Title/Abstract] AND perennial[Title/Abstract]) OR ("Rhinitis, Allergic, Perennial"[Mesh])</w:t>
            </w:r>
          </w:p>
        </w:tc>
      </w:tr>
      <w:tr w:rsidR="00DE122F" w:rsidRPr="00963CDA" w14:paraId="2F6702BC" w14:textId="77777777" w:rsidTr="00DE122F">
        <w:tc>
          <w:tcPr>
            <w:tcW w:w="817" w:type="dxa"/>
            <w:vAlign w:val="center"/>
            <w:hideMark/>
          </w:tcPr>
          <w:p w14:paraId="3FD497B7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#2</w:t>
            </w:r>
          </w:p>
        </w:tc>
        <w:tc>
          <w:tcPr>
            <w:tcW w:w="8237" w:type="dxa"/>
            <w:vAlign w:val="center"/>
            <w:hideMark/>
          </w:tcPr>
          <w:p w14:paraId="59CD2DE8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Style w:val="searchhistory-search-term"/>
                <w:rFonts w:ascii="Arial" w:hAnsi="Arial" w:cs="Arial"/>
              </w:rPr>
            </w:pPr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((children[Text Word]) OR (pediatric[Text Word])) OR ("Child"[Mesh])</w:t>
            </w:r>
          </w:p>
        </w:tc>
      </w:tr>
      <w:tr w:rsidR="00DE122F" w:rsidRPr="00963CDA" w14:paraId="5601D6A2" w14:textId="77777777" w:rsidTr="00DE122F">
        <w:tc>
          <w:tcPr>
            <w:tcW w:w="817" w:type="dxa"/>
            <w:vAlign w:val="center"/>
            <w:hideMark/>
          </w:tcPr>
          <w:p w14:paraId="1DE0BDE4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#3</w:t>
            </w:r>
          </w:p>
        </w:tc>
        <w:tc>
          <w:tcPr>
            <w:tcW w:w="8237" w:type="dxa"/>
            <w:vAlign w:val="center"/>
            <w:hideMark/>
          </w:tcPr>
          <w:p w14:paraId="51E19444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Style w:val="searchhistory-search-term"/>
                <w:rFonts w:ascii="Arial" w:hAnsi="Arial" w:cs="Arial"/>
              </w:rPr>
            </w:pPr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fluticasone furoate[Title/Abstract]</w:t>
            </w:r>
          </w:p>
        </w:tc>
      </w:tr>
      <w:tr w:rsidR="00DE122F" w:rsidRPr="00963CDA" w14:paraId="1255B238" w14:textId="77777777" w:rsidTr="00DE122F">
        <w:tc>
          <w:tcPr>
            <w:tcW w:w="817" w:type="dxa"/>
            <w:vAlign w:val="center"/>
            <w:hideMark/>
          </w:tcPr>
          <w:p w14:paraId="1F93EE34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#4</w:t>
            </w:r>
          </w:p>
        </w:tc>
        <w:tc>
          <w:tcPr>
            <w:tcW w:w="8237" w:type="dxa"/>
            <w:vAlign w:val="center"/>
            <w:hideMark/>
          </w:tcPr>
          <w:p w14:paraId="09260335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Style w:val="searchhistory-search-term"/>
                <w:rFonts w:ascii="Arial" w:hAnsi="Arial" w:cs="Arial"/>
              </w:rPr>
            </w:pPr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(random*[Title/Abstract]) OR (Randomized Controlled Trial[Publication Type] OR Controlled Clinical Trial[Publication Type])</w:t>
            </w:r>
          </w:p>
        </w:tc>
      </w:tr>
      <w:tr w:rsidR="00DE122F" w:rsidRPr="00963CDA" w14:paraId="08C934A8" w14:textId="77777777" w:rsidTr="00DE122F">
        <w:tc>
          <w:tcPr>
            <w:tcW w:w="817" w:type="dxa"/>
            <w:vAlign w:val="center"/>
          </w:tcPr>
          <w:p w14:paraId="7CA2B707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#5</w:t>
            </w:r>
          </w:p>
        </w:tc>
        <w:tc>
          <w:tcPr>
            <w:tcW w:w="8237" w:type="dxa"/>
            <w:vAlign w:val="center"/>
          </w:tcPr>
          <w:p w14:paraId="09547996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Style w:val="searchhistory-search-term"/>
                <w:rFonts w:ascii="Arial" w:hAnsi="Arial" w:cs="Arial"/>
              </w:rPr>
            </w:pPr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placebo[Title/Abstract]</w:t>
            </w:r>
          </w:p>
        </w:tc>
      </w:tr>
      <w:tr w:rsidR="00DE122F" w:rsidRPr="00963CDA" w14:paraId="222E9A4D" w14:textId="77777777" w:rsidTr="00DE122F">
        <w:tc>
          <w:tcPr>
            <w:tcW w:w="817" w:type="dxa"/>
            <w:vAlign w:val="center"/>
          </w:tcPr>
          <w:p w14:paraId="29F5B73F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#6</w:t>
            </w:r>
          </w:p>
        </w:tc>
        <w:tc>
          <w:tcPr>
            <w:tcW w:w="8237" w:type="dxa"/>
            <w:vAlign w:val="center"/>
          </w:tcPr>
          <w:p w14:paraId="5283B7CA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Style w:val="searchhistory-search-term"/>
                <w:rFonts w:ascii="Arial" w:hAnsi="Arial" w:cs="Arial"/>
              </w:rPr>
            </w:pPr>
            <w:r w:rsidRPr="00963CDA">
              <w:rPr>
                <w:rStyle w:val="searchhistory-search-term"/>
                <w:rFonts w:ascii="Arial" w:hAnsi="Arial" w:cs="Arial"/>
              </w:rPr>
              <w:t>#1 AND #2 AND #3 AND #4 AND #5</w:t>
            </w:r>
          </w:p>
        </w:tc>
      </w:tr>
    </w:tbl>
    <w:p w14:paraId="70E22E3F" w14:textId="77777777" w:rsidR="00DE122F" w:rsidRPr="00963CDA" w:rsidRDefault="00DE122F" w:rsidP="00DE122F">
      <w:pPr>
        <w:spacing w:line="300" w:lineRule="auto"/>
        <w:contextualSpacing/>
        <w:rPr>
          <w:rFonts w:ascii="Arial" w:hAnsi="Arial" w:cs="Arial"/>
        </w:rPr>
      </w:pPr>
    </w:p>
    <w:p w14:paraId="30152285" w14:textId="77777777" w:rsidR="00DE122F" w:rsidRPr="00963CDA" w:rsidRDefault="00DE122F" w:rsidP="00DE122F">
      <w:pPr>
        <w:spacing w:line="300" w:lineRule="auto"/>
        <w:contextualSpacing/>
        <w:rPr>
          <w:rFonts w:ascii="Arial" w:hAnsi="Arial" w:cs="Arial"/>
        </w:rPr>
      </w:pPr>
    </w:p>
    <w:p w14:paraId="35DA1711" w14:textId="77777777" w:rsidR="00DE122F" w:rsidRPr="00963CDA" w:rsidRDefault="00DE122F" w:rsidP="00DE122F">
      <w:pPr>
        <w:spacing w:line="300" w:lineRule="auto"/>
        <w:contextualSpacing/>
        <w:rPr>
          <w:rFonts w:ascii="Arial" w:hAnsi="Arial" w:cs="Arial"/>
          <w:b/>
        </w:rPr>
      </w:pPr>
      <w:r w:rsidRPr="00963CDA">
        <w:rPr>
          <w:rFonts w:ascii="Arial" w:hAnsi="Arial" w:cs="Arial"/>
          <w:b/>
        </w:rPr>
        <w:t>EMBASE via OVID search interface</w:t>
      </w:r>
    </w:p>
    <w:p w14:paraId="0AB3BD59" w14:textId="77777777" w:rsidR="00DE122F" w:rsidRPr="00963CDA" w:rsidRDefault="00DE122F" w:rsidP="00DE122F">
      <w:pPr>
        <w:spacing w:line="300" w:lineRule="auto"/>
        <w:contextualSpacing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200"/>
      </w:tblGrid>
      <w:tr w:rsidR="00DE122F" w:rsidRPr="00963CDA" w14:paraId="1F2BC6BF" w14:textId="77777777" w:rsidTr="00DE122F">
        <w:tc>
          <w:tcPr>
            <w:tcW w:w="817" w:type="dxa"/>
            <w:vAlign w:val="center"/>
            <w:hideMark/>
          </w:tcPr>
          <w:p w14:paraId="2C73AE77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#1</w:t>
            </w:r>
          </w:p>
        </w:tc>
        <w:tc>
          <w:tcPr>
            <w:tcW w:w="8243" w:type="dxa"/>
            <w:vAlign w:val="center"/>
            <w:hideMark/>
          </w:tcPr>
          <w:p w14:paraId="6CF8C85F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Style w:val="searchhistory-search-term"/>
                <w:bCs/>
              </w:rPr>
            </w:pPr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allergic rhinitis/</w:t>
            </w:r>
          </w:p>
        </w:tc>
      </w:tr>
      <w:tr w:rsidR="00DE122F" w:rsidRPr="00963CDA" w14:paraId="1A95C41C" w14:textId="77777777" w:rsidTr="00DE122F">
        <w:tc>
          <w:tcPr>
            <w:tcW w:w="817" w:type="dxa"/>
            <w:vAlign w:val="center"/>
            <w:hideMark/>
          </w:tcPr>
          <w:p w14:paraId="6D7445F5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#2</w:t>
            </w:r>
          </w:p>
        </w:tc>
        <w:tc>
          <w:tcPr>
            <w:tcW w:w="8243" w:type="dxa"/>
            <w:vAlign w:val="center"/>
            <w:hideMark/>
          </w:tcPr>
          <w:p w14:paraId="20ACA72A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Style w:val="searchhistory-search-term"/>
                <w:bCs/>
              </w:rPr>
            </w:pPr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perennial rhinitis/</w:t>
            </w:r>
          </w:p>
        </w:tc>
      </w:tr>
      <w:tr w:rsidR="00DE122F" w:rsidRPr="00963CDA" w14:paraId="0696B3B9" w14:textId="77777777" w:rsidTr="00DE122F">
        <w:tc>
          <w:tcPr>
            <w:tcW w:w="817" w:type="dxa"/>
            <w:vAlign w:val="center"/>
            <w:hideMark/>
          </w:tcPr>
          <w:p w14:paraId="7E913571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#3</w:t>
            </w:r>
          </w:p>
        </w:tc>
        <w:tc>
          <w:tcPr>
            <w:tcW w:w="8243" w:type="dxa"/>
            <w:vAlign w:val="center"/>
            <w:hideMark/>
          </w:tcPr>
          <w:p w14:paraId="23BC3700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Style w:val="searchhistory-search-term"/>
                <w:bCs/>
              </w:rPr>
            </w:pPr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(allergic rhinitis and perennial).</w:t>
            </w:r>
            <w:proofErr w:type="spellStart"/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ab,kw,ti</w:t>
            </w:r>
            <w:proofErr w:type="spellEnd"/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.</w:t>
            </w:r>
          </w:p>
        </w:tc>
      </w:tr>
      <w:tr w:rsidR="00DE122F" w:rsidRPr="00963CDA" w14:paraId="1CD9E22E" w14:textId="77777777" w:rsidTr="00DE122F">
        <w:tc>
          <w:tcPr>
            <w:tcW w:w="817" w:type="dxa"/>
            <w:vAlign w:val="center"/>
            <w:hideMark/>
          </w:tcPr>
          <w:p w14:paraId="5E7986F0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#4</w:t>
            </w:r>
          </w:p>
        </w:tc>
        <w:tc>
          <w:tcPr>
            <w:tcW w:w="8243" w:type="dxa"/>
            <w:vAlign w:val="center"/>
            <w:hideMark/>
          </w:tcPr>
          <w:p w14:paraId="773A9102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Style w:val="searchhistory-search-term"/>
                <w:bCs/>
              </w:rPr>
            </w:pPr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1 or 2 or 3</w:t>
            </w:r>
          </w:p>
        </w:tc>
      </w:tr>
      <w:tr w:rsidR="00DE122F" w:rsidRPr="00963CDA" w14:paraId="1FE890E8" w14:textId="77777777" w:rsidTr="00DE122F">
        <w:tc>
          <w:tcPr>
            <w:tcW w:w="817" w:type="dxa"/>
            <w:vAlign w:val="center"/>
            <w:hideMark/>
          </w:tcPr>
          <w:p w14:paraId="6DC6BA47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#5</w:t>
            </w:r>
          </w:p>
        </w:tc>
        <w:tc>
          <w:tcPr>
            <w:tcW w:w="8243" w:type="dxa"/>
            <w:vAlign w:val="center"/>
            <w:hideMark/>
          </w:tcPr>
          <w:p w14:paraId="7BE51F24" w14:textId="77777777" w:rsidR="00DE122F" w:rsidRPr="00963CDA" w:rsidRDefault="00DE122F" w:rsidP="00FB2C3A">
            <w:pPr>
              <w:spacing w:line="300" w:lineRule="auto"/>
              <w:rPr>
                <w:rStyle w:val="searchhistory-search-term"/>
                <w:rFonts w:ascii="Arial" w:eastAsia="PMingLiU" w:hAnsi="Arial" w:cs="Arial"/>
                <w:bCs/>
                <w:kern w:val="2"/>
              </w:rPr>
            </w:pPr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child/</w:t>
            </w:r>
          </w:p>
        </w:tc>
      </w:tr>
      <w:tr w:rsidR="00DE122F" w:rsidRPr="00963CDA" w14:paraId="35CD6FA3" w14:textId="77777777" w:rsidTr="00DE122F">
        <w:tc>
          <w:tcPr>
            <w:tcW w:w="817" w:type="dxa"/>
            <w:vAlign w:val="center"/>
            <w:hideMark/>
          </w:tcPr>
          <w:p w14:paraId="380BCC41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#6</w:t>
            </w:r>
          </w:p>
        </w:tc>
        <w:tc>
          <w:tcPr>
            <w:tcW w:w="8243" w:type="dxa"/>
            <w:vAlign w:val="center"/>
            <w:hideMark/>
          </w:tcPr>
          <w:p w14:paraId="37A7A764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Style w:val="searchhistory-search-term"/>
                <w:bCs/>
              </w:rPr>
            </w:pPr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(children or pediatric).</w:t>
            </w:r>
            <w:proofErr w:type="spellStart"/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ab,kw,ti</w:t>
            </w:r>
            <w:proofErr w:type="spellEnd"/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.</w:t>
            </w:r>
          </w:p>
        </w:tc>
      </w:tr>
      <w:tr w:rsidR="00DE122F" w:rsidRPr="00963CDA" w14:paraId="66CA09FE" w14:textId="77777777" w:rsidTr="00DE122F">
        <w:tc>
          <w:tcPr>
            <w:tcW w:w="817" w:type="dxa"/>
            <w:vAlign w:val="center"/>
            <w:hideMark/>
          </w:tcPr>
          <w:p w14:paraId="25407E8F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#7</w:t>
            </w:r>
          </w:p>
        </w:tc>
        <w:tc>
          <w:tcPr>
            <w:tcW w:w="8243" w:type="dxa"/>
            <w:vAlign w:val="center"/>
            <w:hideMark/>
          </w:tcPr>
          <w:p w14:paraId="3643EC39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Style w:val="searchhistory-search-term"/>
                <w:bCs/>
              </w:rPr>
            </w:pPr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5 or 6</w:t>
            </w:r>
          </w:p>
        </w:tc>
      </w:tr>
      <w:tr w:rsidR="00DE122F" w:rsidRPr="00963CDA" w14:paraId="4436F14D" w14:textId="77777777" w:rsidTr="00DE122F">
        <w:tc>
          <w:tcPr>
            <w:tcW w:w="817" w:type="dxa"/>
            <w:vAlign w:val="center"/>
            <w:hideMark/>
          </w:tcPr>
          <w:p w14:paraId="6FEE3375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#8</w:t>
            </w:r>
          </w:p>
        </w:tc>
        <w:tc>
          <w:tcPr>
            <w:tcW w:w="8243" w:type="dxa"/>
            <w:vAlign w:val="center"/>
            <w:hideMark/>
          </w:tcPr>
          <w:p w14:paraId="2038F5B5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Style w:val="searchhistory-search-term"/>
                <w:bCs/>
              </w:rPr>
            </w:pPr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fluticasone furoate/</w:t>
            </w:r>
          </w:p>
        </w:tc>
      </w:tr>
      <w:tr w:rsidR="00DE122F" w:rsidRPr="00963CDA" w14:paraId="3158076D" w14:textId="77777777" w:rsidTr="00DE122F">
        <w:tc>
          <w:tcPr>
            <w:tcW w:w="817" w:type="dxa"/>
            <w:vAlign w:val="center"/>
            <w:hideMark/>
          </w:tcPr>
          <w:p w14:paraId="0AD3FAEE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#9</w:t>
            </w:r>
          </w:p>
        </w:tc>
        <w:tc>
          <w:tcPr>
            <w:tcW w:w="8243" w:type="dxa"/>
            <w:vAlign w:val="center"/>
            <w:hideMark/>
          </w:tcPr>
          <w:p w14:paraId="014E3BC8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Style w:val="searchhistory-search-term"/>
                <w:bCs/>
              </w:rPr>
            </w:pPr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 xml:space="preserve">fluticasone </w:t>
            </w:r>
            <w:proofErr w:type="spellStart"/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furoate.ab,kw,ti</w:t>
            </w:r>
            <w:proofErr w:type="spellEnd"/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.</w:t>
            </w:r>
          </w:p>
        </w:tc>
      </w:tr>
      <w:tr w:rsidR="00DE122F" w:rsidRPr="00963CDA" w14:paraId="35712A16" w14:textId="77777777" w:rsidTr="00DE122F">
        <w:tc>
          <w:tcPr>
            <w:tcW w:w="817" w:type="dxa"/>
            <w:vAlign w:val="center"/>
            <w:hideMark/>
          </w:tcPr>
          <w:p w14:paraId="1921BB0A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#10</w:t>
            </w:r>
          </w:p>
        </w:tc>
        <w:tc>
          <w:tcPr>
            <w:tcW w:w="8243" w:type="dxa"/>
            <w:vAlign w:val="center"/>
            <w:hideMark/>
          </w:tcPr>
          <w:p w14:paraId="3E1136D4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Style w:val="searchhistory-search-term"/>
                <w:bCs/>
              </w:rPr>
            </w:pPr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8 or 9</w:t>
            </w:r>
          </w:p>
        </w:tc>
      </w:tr>
      <w:tr w:rsidR="00DE122F" w:rsidRPr="00963CDA" w14:paraId="02663E09" w14:textId="77777777" w:rsidTr="00DE122F">
        <w:tc>
          <w:tcPr>
            <w:tcW w:w="817" w:type="dxa"/>
            <w:vAlign w:val="center"/>
            <w:hideMark/>
          </w:tcPr>
          <w:p w14:paraId="51685FAA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#11</w:t>
            </w:r>
          </w:p>
        </w:tc>
        <w:tc>
          <w:tcPr>
            <w:tcW w:w="8243" w:type="dxa"/>
            <w:vAlign w:val="center"/>
            <w:hideMark/>
          </w:tcPr>
          <w:p w14:paraId="2C2AD626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Style w:val="searchhistory-search-term"/>
                <w:bCs/>
              </w:rPr>
            </w:pPr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controlled clinical trial/ or randomized controlled trial/</w:t>
            </w:r>
          </w:p>
        </w:tc>
      </w:tr>
      <w:tr w:rsidR="00DE122F" w:rsidRPr="00963CDA" w14:paraId="3B801B66" w14:textId="77777777" w:rsidTr="00DE122F">
        <w:tc>
          <w:tcPr>
            <w:tcW w:w="817" w:type="dxa"/>
            <w:vAlign w:val="center"/>
            <w:hideMark/>
          </w:tcPr>
          <w:p w14:paraId="276684A9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#12</w:t>
            </w:r>
          </w:p>
        </w:tc>
        <w:tc>
          <w:tcPr>
            <w:tcW w:w="8243" w:type="dxa"/>
            <w:vAlign w:val="center"/>
            <w:hideMark/>
          </w:tcPr>
          <w:p w14:paraId="22FC1360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Style w:val="searchhistory-search-term"/>
                <w:bCs/>
              </w:rPr>
            </w:pPr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"random*".</w:t>
            </w:r>
            <w:proofErr w:type="spellStart"/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ab,kw,ti</w:t>
            </w:r>
            <w:proofErr w:type="spellEnd"/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.</w:t>
            </w:r>
          </w:p>
        </w:tc>
      </w:tr>
      <w:tr w:rsidR="00DE122F" w:rsidRPr="00963CDA" w14:paraId="31531FAB" w14:textId="77777777" w:rsidTr="00DE122F">
        <w:tc>
          <w:tcPr>
            <w:tcW w:w="817" w:type="dxa"/>
            <w:vAlign w:val="center"/>
            <w:hideMark/>
          </w:tcPr>
          <w:p w14:paraId="3CA7E382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#13</w:t>
            </w:r>
          </w:p>
        </w:tc>
        <w:tc>
          <w:tcPr>
            <w:tcW w:w="8243" w:type="dxa"/>
            <w:vAlign w:val="center"/>
            <w:hideMark/>
          </w:tcPr>
          <w:p w14:paraId="0FCFC8B2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Style w:val="searchhistory-search-term"/>
                <w:bCs/>
              </w:rPr>
            </w:pPr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11 or 12</w:t>
            </w:r>
          </w:p>
        </w:tc>
      </w:tr>
      <w:tr w:rsidR="00DE122F" w:rsidRPr="00963CDA" w14:paraId="1C6EE3F9" w14:textId="77777777" w:rsidTr="00DE122F">
        <w:tc>
          <w:tcPr>
            <w:tcW w:w="817" w:type="dxa"/>
            <w:vAlign w:val="center"/>
            <w:hideMark/>
          </w:tcPr>
          <w:p w14:paraId="5CF2B624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#14</w:t>
            </w:r>
          </w:p>
        </w:tc>
        <w:tc>
          <w:tcPr>
            <w:tcW w:w="8243" w:type="dxa"/>
            <w:vAlign w:val="center"/>
            <w:hideMark/>
          </w:tcPr>
          <w:p w14:paraId="664266CE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Style w:val="searchhistory-search-term"/>
                <w:bCs/>
              </w:rPr>
            </w:pPr>
            <w:proofErr w:type="spellStart"/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placebo.ab,kw,ti</w:t>
            </w:r>
            <w:proofErr w:type="spellEnd"/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.</w:t>
            </w:r>
          </w:p>
        </w:tc>
      </w:tr>
      <w:tr w:rsidR="00DE122F" w:rsidRPr="00963CDA" w14:paraId="55B3C442" w14:textId="77777777" w:rsidTr="00DE122F">
        <w:tc>
          <w:tcPr>
            <w:tcW w:w="817" w:type="dxa"/>
            <w:vAlign w:val="center"/>
            <w:hideMark/>
          </w:tcPr>
          <w:p w14:paraId="652C99F3" w14:textId="77777777" w:rsidR="00DE122F" w:rsidRPr="00963CDA" w:rsidRDefault="00DE122F" w:rsidP="00FB2C3A">
            <w:pPr>
              <w:spacing w:line="300" w:lineRule="auto"/>
              <w:contextualSpacing/>
              <w:textAlignment w:val="center"/>
              <w:rPr>
                <w:rFonts w:ascii="Arial" w:eastAsia="PMingLiU" w:hAnsi="Arial" w:cs="Arial"/>
                <w:kern w:val="2"/>
              </w:rPr>
            </w:pPr>
            <w:r w:rsidRPr="00963CDA">
              <w:rPr>
                <w:rFonts w:ascii="Arial" w:eastAsia="PMingLiU" w:hAnsi="Arial" w:cs="Arial"/>
                <w:kern w:val="2"/>
              </w:rPr>
              <w:t>#15</w:t>
            </w:r>
          </w:p>
        </w:tc>
        <w:tc>
          <w:tcPr>
            <w:tcW w:w="8243" w:type="dxa"/>
            <w:vAlign w:val="center"/>
            <w:hideMark/>
          </w:tcPr>
          <w:p w14:paraId="7B1AFEF4" w14:textId="77777777" w:rsidR="00DE122F" w:rsidRPr="00963CDA" w:rsidRDefault="00DE122F" w:rsidP="00FB2C3A">
            <w:pPr>
              <w:spacing w:line="300" w:lineRule="auto"/>
              <w:rPr>
                <w:rStyle w:val="searchhistory-search-term"/>
                <w:rFonts w:ascii="Arial" w:eastAsia="PMingLiU" w:hAnsi="Arial" w:cs="Arial"/>
                <w:bCs/>
                <w:kern w:val="2"/>
              </w:rPr>
            </w:pPr>
            <w:r w:rsidRPr="00963CDA">
              <w:rPr>
                <w:rStyle w:val="searchhistory-search-term"/>
                <w:rFonts w:ascii="Arial" w:eastAsia="PMingLiU" w:hAnsi="Arial" w:cs="Arial"/>
                <w:bCs/>
                <w:kern w:val="2"/>
              </w:rPr>
              <w:t>4 and 7 and 10 and 13 and 14</w:t>
            </w:r>
          </w:p>
        </w:tc>
      </w:tr>
    </w:tbl>
    <w:p w14:paraId="6C7D0E49" w14:textId="77777777" w:rsidR="00DE122F" w:rsidRPr="00963CDA" w:rsidRDefault="00DE122F" w:rsidP="00DE122F">
      <w:pPr>
        <w:spacing w:line="300" w:lineRule="auto"/>
        <w:contextualSpacing/>
        <w:rPr>
          <w:rStyle w:val="NingunoA"/>
          <w:rFonts w:ascii="Arial" w:hAnsi="Arial" w:cs="Arial"/>
        </w:rPr>
      </w:pPr>
    </w:p>
    <w:p w14:paraId="1499FF75" w14:textId="179E4B63" w:rsidR="00DE122F" w:rsidRPr="00963CDA" w:rsidRDefault="00DE122F" w:rsidP="00DE122F">
      <w:pPr>
        <w:rPr>
          <w:rStyle w:val="NingunoA"/>
          <w:rFonts w:ascii="Arial" w:hAnsi="Arial" w:cs="Arial"/>
        </w:rPr>
      </w:pPr>
    </w:p>
    <w:p w14:paraId="364BD4A3" w14:textId="77777777" w:rsidR="00A75A94" w:rsidRDefault="00A75A94"/>
    <w:sectPr w:rsidR="00A75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22F"/>
    <w:rsid w:val="003F292F"/>
    <w:rsid w:val="00A75A94"/>
    <w:rsid w:val="00DE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57C946F"/>
  <w15:chartTrackingRefBased/>
  <w15:docId w15:val="{E63DCFC6-CAB9-4EF3-A211-78A8711E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22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ingunoA">
    <w:name w:val="Ninguno A"/>
    <w:basedOn w:val="DefaultParagraphFont"/>
    <w:rsid w:val="00DE122F"/>
  </w:style>
  <w:style w:type="character" w:customStyle="1" w:styleId="searchhistory-search-term">
    <w:name w:val="searchhistory-search-term"/>
    <w:rsid w:val="00DE1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RIVERA RAMIREZ</dc:creator>
  <cp:keywords/>
  <dc:description/>
  <cp:lastModifiedBy>Paola RIVERA RAMIREZ</cp:lastModifiedBy>
  <cp:revision>2</cp:revision>
  <dcterms:created xsi:type="dcterms:W3CDTF">2022-12-04T17:03:00Z</dcterms:created>
  <dcterms:modified xsi:type="dcterms:W3CDTF">2022-12-04T17:05:00Z</dcterms:modified>
</cp:coreProperties>
</file>