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1CFE5" w14:textId="77777777" w:rsidR="00AF236D" w:rsidRDefault="00AF236D" w:rsidP="00AF236D">
      <w:pPr>
        <w:pStyle w:val="BodyText"/>
        <w:ind w:left="228"/>
        <w:jc w:val="center"/>
        <w:rPr>
          <w:rFonts w:cs="Times New Roman"/>
          <w:b/>
        </w:rPr>
      </w:pPr>
      <w:r>
        <w:rPr>
          <w:rFonts w:cs="Times New Roman"/>
          <w:b/>
        </w:rPr>
        <w:t xml:space="preserve">Supplementary Materials </w:t>
      </w:r>
    </w:p>
    <w:p w14:paraId="55916BBE" w14:textId="77777777" w:rsidR="00AF236D" w:rsidRDefault="00AF236D" w:rsidP="00AF236D">
      <w:pPr>
        <w:pStyle w:val="BodyText"/>
        <w:ind w:left="228"/>
        <w:jc w:val="center"/>
        <w:rPr>
          <w:rFonts w:cs="Times New Roman"/>
          <w:b/>
        </w:rPr>
      </w:pPr>
    </w:p>
    <w:p w14:paraId="46DF3310" w14:textId="3351D068" w:rsidR="00AF236D" w:rsidRPr="00AF236D" w:rsidRDefault="006E5F9D" w:rsidP="00AF236D">
      <w:pPr>
        <w:pStyle w:val="BodyText"/>
        <w:ind w:left="228"/>
        <w:jc w:val="center"/>
        <w:rPr>
          <w:rFonts w:cs="Times New Roman"/>
          <w:b/>
        </w:rPr>
      </w:pPr>
      <w:r>
        <w:rPr>
          <w:rFonts w:cs="Times New Roman"/>
          <w:b/>
        </w:rPr>
        <w:t>Author</w:t>
      </w:r>
      <w:bookmarkStart w:id="0" w:name="_GoBack"/>
      <w:bookmarkEnd w:id="0"/>
      <w:r w:rsidR="00AF236D">
        <w:rPr>
          <w:rFonts w:cs="Times New Roman"/>
          <w:b/>
        </w:rPr>
        <w:t xml:space="preserve"> et al. (2018) </w:t>
      </w:r>
    </w:p>
    <w:p w14:paraId="7BB6BAE2" w14:textId="77777777" w:rsidR="00AF236D" w:rsidRDefault="00AF236D" w:rsidP="001C017E">
      <w:pPr>
        <w:pStyle w:val="BodyText"/>
        <w:ind w:left="228"/>
        <w:rPr>
          <w:rFonts w:cs="Times New Roman"/>
        </w:rPr>
      </w:pPr>
    </w:p>
    <w:p w14:paraId="2C2C7AA5" w14:textId="77777777" w:rsidR="00AF236D" w:rsidRDefault="00AF236D" w:rsidP="001C017E">
      <w:pPr>
        <w:pStyle w:val="BodyText"/>
        <w:ind w:left="228"/>
        <w:rPr>
          <w:rFonts w:cs="Times New Roman"/>
        </w:rPr>
      </w:pPr>
    </w:p>
    <w:p w14:paraId="4169E03C" w14:textId="77777777" w:rsidR="001C017E" w:rsidRPr="00666566" w:rsidRDefault="001C017E" w:rsidP="001C017E">
      <w:pPr>
        <w:pStyle w:val="BodyText"/>
        <w:ind w:left="228"/>
        <w:rPr>
          <w:i/>
        </w:rPr>
      </w:pPr>
      <w:r>
        <w:rPr>
          <w:rFonts w:cs="Times New Roman"/>
        </w:rPr>
        <w:t xml:space="preserve">Supplementary </w:t>
      </w:r>
      <w:r>
        <w:t>Table 1</w:t>
      </w:r>
      <w:r w:rsidRPr="00CB48CF">
        <w:t>. Testing cohort differences using u</w:t>
      </w:r>
      <w:r w:rsidRPr="00CB48CF">
        <w:rPr>
          <w:spacing w:val="-1"/>
        </w:rPr>
        <w:t>nweighted</w:t>
      </w:r>
      <w:r w:rsidRPr="00CB48CF">
        <w:t xml:space="preserve"> </w:t>
      </w:r>
      <w:r w:rsidRPr="00CB48CF">
        <w:rPr>
          <w:spacing w:val="-1"/>
        </w:rPr>
        <w:t>and</w:t>
      </w:r>
      <w:r w:rsidRPr="00CB48CF">
        <w:t xml:space="preserve"> </w:t>
      </w:r>
      <w:r w:rsidRPr="00CB48CF">
        <w:rPr>
          <w:spacing w:val="-1"/>
        </w:rPr>
        <w:t>weighed</w:t>
      </w:r>
      <w:r w:rsidRPr="00CB48CF">
        <w:rPr>
          <w:spacing w:val="2"/>
        </w:rPr>
        <w:t xml:space="preserve"> </w:t>
      </w:r>
      <w:r w:rsidRPr="00CB48CF">
        <w:rPr>
          <w:spacing w:val="-2"/>
        </w:rPr>
        <w:t>hierarchical linear model</w:t>
      </w:r>
      <w:r w:rsidRPr="00CB48CF">
        <w:rPr>
          <w:spacing w:val="2"/>
        </w:rPr>
        <w:t>s. R</w:t>
      </w:r>
      <w:r w:rsidRPr="00CB48CF">
        <w:rPr>
          <w:spacing w:val="-1"/>
        </w:rPr>
        <w:t>esults</w:t>
      </w:r>
      <w:r w:rsidRPr="00CB48CF">
        <w:t xml:space="preserve"> </w:t>
      </w:r>
      <w:r w:rsidRPr="00CB48CF">
        <w:rPr>
          <w:spacing w:val="-1"/>
        </w:rPr>
        <w:t xml:space="preserve">for </w:t>
      </w:r>
      <w:r>
        <w:rPr>
          <w:spacing w:val="-1"/>
        </w:rPr>
        <w:t>SUD diagnosis</w:t>
      </w:r>
      <w:r w:rsidRPr="00666566">
        <w:rPr>
          <w:i/>
        </w:rPr>
        <w:t>.</w:t>
      </w:r>
    </w:p>
    <w:p w14:paraId="15CC44E7" w14:textId="77777777" w:rsidR="001C017E" w:rsidRPr="00666566" w:rsidRDefault="001C017E" w:rsidP="001C017E">
      <w:pPr>
        <w:spacing w:line="20" w:lineRule="atLeast"/>
        <w:ind w:left="114"/>
        <w:rPr>
          <w:rFonts w:ascii="Times New Roman" w:eastAsia="Times New Roman" w:hAnsi="Times New Roman" w:cs="Times New Roman"/>
          <w:i/>
          <w:sz w:val="2"/>
          <w:szCs w:val="2"/>
        </w:rPr>
      </w:pPr>
      <w:r w:rsidRPr="00666566">
        <w:rPr>
          <w:rFonts w:ascii="Times New Roman" w:eastAsia="Times New Roman" w:hAnsi="Times New Roman" w:cs="Times New Roman"/>
          <w:i/>
          <w:noProof/>
          <w:sz w:val="2"/>
          <w:szCs w:val="2"/>
        </w:rPr>
        <mc:AlternateContent>
          <mc:Choice Requires="wpg">
            <w:drawing>
              <wp:inline distT="0" distB="0" distL="0" distR="0" wp14:anchorId="1E771FD9" wp14:editId="5B0D844C">
                <wp:extent cx="5925185" cy="7620"/>
                <wp:effectExtent l="5715" t="7620" r="3175" b="381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7620"/>
                          <a:chOff x="0" y="0"/>
                          <a:chExt cx="9331" cy="12"/>
                        </a:xfrm>
                      </wpg:grpSpPr>
                      <wpg:grpSp>
                        <wpg:cNvPr id="16" name="Group 3"/>
                        <wpg:cNvGrpSpPr>
                          <a:grpSpLocks/>
                        </wpg:cNvGrpSpPr>
                        <wpg:grpSpPr bwMode="auto">
                          <a:xfrm>
                            <a:off x="6" y="6"/>
                            <a:ext cx="9320" cy="2"/>
                            <a:chOff x="6" y="6"/>
                            <a:chExt cx="9320" cy="2"/>
                          </a:xfrm>
                        </wpg:grpSpPr>
                        <wps:wsp>
                          <wps:cNvPr id="17" name="Freeform 4"/>
                          <wps:cNvSpPr>
                            <a:spLocks/>
                          </wps:cNvSpPr>
                          <wps:spPr bwMode="auto">
                            <a:xfrm>
                              <a:off x="6" y="6"/>
                              <a:ext cx="9320" cy="2"/>
                            </a:xfrm>
                            <a:custGeom>
                              <a:avLst/>
                              <a:gdLst>
                                <a:gd name="T0" fmla="+- 0 6 6"/>
                                <a:gd name="T1" fmla="*/ T0 w 9320"/>
                                <a:gd name="T2" fmla="+- 0 9325 6"/>
                                <a:gd name="T3" fmla="*/ T2 w 9320"/>
                              </a:gdLst>
                              <a:ahLst/>
                              <a:cxnLst>
                                <a:cxn ang="0">
                                  <a:pos x="T1" y="0"/>
                                </a:cxn>
                                <a:cxn ang="0">
                                  <a:pos x="T3" y="0"/>
                                </a:cxn>
                              </a:cxnLst>
                              <a:rect l="0" t="0" r="r" b="b"/>
                              <a:pathLst>
                                <a:path w="9320">
                                  <a:moveTo>
                                    <a:pt x="0" y="0"/>
                                  </a:moveTo>
                                  <a:lnTo>
                                    <a:pt x="93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A1263C" id="Group 15" o:spid="_x0000_s1026" style="width:466.55pt;height:.6pt;mso-position-horizontal-relative:char;mso-position-vertical-relative:line" coordsize="93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">
                <v:group id="Group 3" o:spid="_x0000_s1027" style="position:absolute;left:6;top:6;width:9320;height:2" coordorigin="6,6" coordsize="9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 o:spid="_x0000_s1028" style="position:absolute;left:6;top:6;width:9320;height:2;visibility:visible;mso-wrap-style:square;v-text-anchor:top" coordsize="9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" path="m,l9319,e" filled="f" strokeweight=".58pt">
                    <v:path arrowok="t" o:connecttype="custom" o:connectlocs="0,0;9319,0" o:connectangles="0,0"/>
                  </v:shape>
                </v:group>
                <w10:anchorlock/>
              </v:group>
            </w:pict>
          </mc:Fallback>
        </mc:AlternateContent>
      </w:r>
    </w:p>
    <w:p w14:paraId="587C02FF" w14:textId="77777777" w:rsidR="001C017E" w:rsidRPr="00666566" w:rsidRDefault="001C017E" w:rsidP="001C017E">
      <w:pPr>
        <w:pStyle w:val="BodyText"/>
        <w:tabs>
          <w:tab w:val="left" w:pos="7255"/>
        </w:tabs>
        <w:ind w:left="3703"/>
        <w:rPr>
          <w:i/>
        </w:rPr>
      </w:pPr>
      <w:r w:rsidRPr="00CB48CF">
        <w:rPr>
          <w:spacing w:val="-1"/>
        </w:rPr>
        <w:t>Unweighted</w:t>
      </w:r>
      <w:r w:rsidRPr="00666566">
        <w:rPr>
          <w:i/>
          <w:spacing w:val="-1"/>
        </w:rPr>
        <w:tab/>
      </w:r>
      <w:r w:rsidRPr="00CB48CF">
        <w:rPr>
          <w:spacing w:val="-1"/>
        </w:rPr>
        <w:t>Weighted</w:t>
      </w:r>
    </w:p>
    <w:tbl>
      <w:tblPr>
        <w:tblW w:w="9979" w:type="dxa"/>
        <w:tblInd w:w="120" w:type="dxa"/>
        <w:tblLayout w:type="fixed"/>
        <w:tblCellMar>
          <w:left w:w="0" w:type="dxa"/>
          <w:right w:w="0" w:type="dxa"/>
        </w:tblCellMar>
        <w:tblLook w:val="01E0" w:firstRow="1" w:lastRow="1" w:firstColumn="1" w:lastColumn="1" w:noHBand="0" w:noVBand="0"/>
      </w:tblPr>
      <w:tblGrid>
        <w:gridCol w:w="2628"/>
        <w:gridCol w:w="1837"/>
        <w:gridCol w:w="1837"/>
        <w:gridCol w:w="1837"/>
        <w:gridCol w:w="1840"/>
      </w:tblGrid>
      <w:tr w:rsidR="001C017E" w:rsidRPr="00666566" w14:paraId="7B329A2A" w14:textId="77777777" w:rsidTr="009E293C">
        <w:trPr>
          <w:trHeight w:hRule="exact" w:val="379"/>
        </w:trPr>
        <w:tc>
          <w:tcPr>
            <w:tcW w:w="2628" w:type="dxa"/>
            <w:tcBorders>
              <w:top w:val="single" w:sz="5" w:space="0" w:color="000000"/>
              <w:left w:val="nil"/>
              <w:bottom w:val="single" w:sz="6" w:space="0" w:color="000000"/>
              <w:right w:val="nil"/>
            </w:tcBorders>
          </w:tcPr>
          <w:p w14:paraId="288BC981" w14:textId="77777777" w:rsidR="001C017E" w:rsidRPr="00666566" w:rsidRDefault="001C017E" w:rsidP="009E293C">
            <w:pPr>
              <w:rPr>
                <w:i/>
              </w:rPr>
            </w:pPr>
          </w:p>
        </w:tc>
        <w:tc>
          <w:tcPr>
            <w:tcW w:w="1837" w:type="dxa"/>
            <w:tcBorders>
              <w:top w:val="single" w:sz="5" w:space="0" w:color="000000"/>
              <w:left w:val="nil"/>
              <w:bottom w:val="single" w:sz="6" w:space="0" w:color="000000"/>
              <w:right w:val="nil"/>
            </w:tcBorders>
          </w:tcPr>
          <w:p w14:paraId="15BE1DAD" w14:textId="77777777" w:rsidR="001C017E" w:rsidRPr="00CF73C8" w:rsidRDefault="001C017E" w:rsidP="009E293C">
            <w:pPr>
              <w:pStyle w:val="TableParagraph"/>
              <w:spacing w:line="272" w:lineRule="exact"/>
              <w:ind w:left="416"/>
              <w:rPr>
                <w:rFonts w:ascii="Times New Roman" w:eastAsia="Times New Roman" w:hAnsi="Times New Roman" w:cs="Times New Roman"/>
                <w:sz w:val="24"/>
                <w:szCs w:val="24"/>
              </w:rPr>
            </w:pPr>
            <w:r w:rsidRPr="00CF73C8">
              <w:rPr>
                <w:rFonts w:ascii="Times New Roman"/>
                <w:b/>
                <w:spacing w:val="-1"/>
                <w:sz w:val="24"/>
              </w:rPr>
              <w:t>Model</w:t>
            </w:r>
            <w:r>
              <w:rPr>
                <w:rFonts w:ascii="Times New Roman"/>
                <w:b/>
                <w:sz w:val="24"/>
              </w:rPr>
              <w:t xml:space="preserve"> 1</w:t>
            </w:r>
          </w:p>
        </w:tc>
        <w:tc>
          <w:tcPr>
            <w:tcW w:w="1837" w:type="dxa"/>
            <w:tcBorders>
              <w:top w:val="single" w:sz="5" w:space="0" w:color="000000"/>
              <w:left w:val="nil"/>
              <w:bottom w:val="single" w:sz="6" w:space="0" w:color="000000"/>
              <w:right w:val="nil"/>
            </w:tcBorders>
          </w:tcPr>
          <w:p w14:paraId="39853816" w14:textId="77777777" w:rsidR="001C017E" w:rsidRPr="00CF73C8" w:rsidRDefault="001C017E" w:rsidP="009E293C">
            <w:pPr>
              <w:pStyle w:val="TableParagraph"/>
              <w:spacing w:line="272" w:lineRule="exact"/>
              <w:ind w:left="421"/>
              <w:rPr>
                <w:rFonts w:ascii="Times New Roman" w:eastAsia="Times New Roman" w:hAnsi="Times New Roman" w:cs="Times New Roman"/>
                <w:sz w:val="24"/>
                <w:szCs w:val="24"/>
              </w:rPr>
            </w:pPr>
            <w:r w:rsidRPr="00CF73C8">
              <w:rPr>
                <w:rFonts w:ascii="Times New Roman"/>
                <w:b/>
                <w:spacing w:val="-1"/>
                <w:sz w:val="24"/>
              </w:rPr>
              <w:t>Model</w:t>
            </w:r>
            <w:r>
              <w:rPr>
                <w:rFonts w:ascii="Times New Roman"/>
                <w:b/>
                <w:sz w:val="24"/>
              </w:rPr>
              <w:t xml:space="preserve"> 2</w:t>
            </w:r>
          </w:p>
        </w:tc>
        <w:tc>
          <w:tcPr>
            <w:tcW w:w="1837" w:type="dxa"/>
            <w:tcBorders>
              <w:top w:val="single" w:sz="5" w:space="0" w:color="000000"/>
              <w:left w:val="nil"/>
              <w:bottom w:val="single" w:sz="6" w:space="0" w:color="000000"/>
              <w:right w:val="nil"/>
            </w:tcBorders>
          </w:tcPr>
          <w:p w14:paraId="46C56D59" w14:textId="77777777" w:rsidR="001C017E" w:rsidRPr="00CF73C8" w:rsidRDefault="001C017E" w:rsidP="009E293C">
            <w:pPr>
              <w:pStyle w:val="TableParagraph"/>
              <w:spacing w:line="272" w:lineRule="exact"/>
              <w:ind w:left="416"/>
              <w:rPr>
                <w:rFonts w:ascii="Times New Roman" w:eastAsia="Times New Roman" w:hAnsi="Times New Roman" w:cs="Times New Roman"/>
                <w:sz w:val="24"/>
                <w:szCs w:val="24"/>
              </w:rPr>
            </w:pPr>
            <w:r w:rsidRPr="00CF73C8">
              <w:rPr>
                <w:rFonts w:ascii="Times New Roman"/>
                <w:b/>
                <w:spacing w:val="-1"/>
                <w:sz w:val="24"/>
              </w:rPr>
              <w:t>Model</w:t>
            </w:r>
            <w:r>
              <w:rPr>
                <w:rFonts w:ascii="Times New Roman"/>
                <w:b/>
                <w:sz w:val="24"/>
              </w:rPr>
              <w:t xml:space="preserve"> 1</w:t>
            </w:r>
          </w:p>
        </w:tc>
        <w:tc>
          <w:tcPr>
            <w:tcW w:w="1840" w:type="dxa"/>
            <w:tcBorders>
              <w:top w:val="single" w:sz="5" w:space="0" w:color="000000"/>
              <w:left w:val="nil"/>
              <w:bottom w:val="single" w:sz="6" w:space="0" w:color="000000"/>
              <w:right w:val="nil"/>
            </w:tcBorders>
          </w:tcPr>
          <w:p w14:paraId="1F00C281" w14:textId="77777777" w:rsidR="001C017E" w:rsidRPr="00CF73C8" w:rsidRDefault="001C017E" w:rsidP="009E293C">
            <w:pPr>
              <w:pStyle w:val="TableParagraph"/>
              <w:spacing w:line="272" w:lineRule="exact"/>
              <w:ind w:left="421"/>
              <w:rPr>
                <w:rFonts w:ascii="Times New Roman" w:eastAsia="Times New Roman" w:hAnsi="Times New Roman" w:cs="Times New Roman"/>
                <w:sz w:val="24"/>
                <w:szCs w:val="24"/>
              </w:rPr>
            </w:pPr>
            <w:r w:rsidRPr="00CF73C8">
              <w:rPr>
                <w:rFonts w:ascii="Times New Roman"/>
                <w:b/>
                <w:spacing w:val="-1"/>
                <w:sz w:val="24"/>
              </w:rPr>
              <w:t>Model</w:t>
            </w:r>
            <w:r>
              <w:rPr>
                <w:rFonts w:ascii="Times New Roman"/>
                <w:b/>
                <w:sz w:val="24"/>
              </w:rPr>
              <w:t xml:space="preserve"> 2</w:t>
            </w:r>
          </w:p>
        </w:tc>
      </w:tr>
      <w:tr w:rsidR="001C017E" w:rsidRPr="00666566" w14:paraId="2CA223DC" w14:textId="77777777" w:rsidTr="009E293C">
        <w:trPr>
          <w:trHeight w:hRule="exact" w:val="309"/>
        </w:trPr>
        <w:tc>
          <w:tcPr>
            <w:tcW w:w="2628" w:type="dxa"/>
            <w:tcBorders>
              <w:top w:val="single" w:sz="6" w:space="0" w:color="000000"/>
              <w:left w:val="nil"/>
              <w:bottom w:val="single" w:sz="4" w:space="0" w:color="auto"/>
              <w:right w:val="nil"/>
            </w:tcBorders>
          </w:tcPr>
          <w:p w14:paraId="5F512C26" w14:textId="77777777" w:rsidR="001C017E" w:rsidRPr="00A45524" w:rsidRDefault="001C017E" w:rsidP="009E293C">
            <w:pPr>
              <w:pStyle w:val="TableParagraph"/>
              <w:spacing w:line="269" w:lineRule="exact"/>
              <w:ind w:left="108"/>
              <w:rPr>
                <w:rFonts w:ascii="Times New Roman" w:eastAsia="Times New Roman" w:hAnsi="Times New Roman" w:cs="Times New Roman"/>
                <w:i/>
                <w:sz w:val="24"/>
                <w:szCs w:val="24"/>
              </w:rPr>
            </w:pPr>
            <w:r w:rsidRPr="00A45524">
              <w:rPr>
                <w:rFonts w:ascii="Times New Roman"/>
                <w:i/>
                <w:spacing w:val="-1"/>
                <w:sz w:val="24"/>
              </w:rPr>
              <w:t>Fixed</w:t>
            </w:r>
            <w:r w:rsidRPr="00A45524">
              <w:rPr>
                <w:rFonts w:ascii="Times New Roman"/>
                <w:i/>
                <w:sz w:val="24"/>
              </w:rPr>
              <w:t xml:space="preserve"> </w:t>
            </w:r>
            <w:r w:rsidRPr="00A45524">
              <w:rPr>
                <w:rFonts w:ascii="Times New Roman"/>
                <w:i/>
                <w:spacing w:val="-1"/>
                <w:sz w:val="24"/>
              </w:rPr>
              <w:t>Effects</w:t>
            </w:r>
          </w:p>
        </w:tc>
        <w:tc>
          <w:tcPr>
            <w:tcW w:w="1837" w:type="dxa"/>
            <w:tcBorders>
              <w:top w:val="single" w:sz="6" w:space="0" w:color="000000"/>
              <w:left w:val="nil"/>
              <w:bottom w:val="single" w:sz="4" w:space="0" w:color="auto"/>
              <w:right w:val="nil"/>
            </w:tcBorders>
          </w:tcPr>
          <w:p w14:paraId="4817A76A" w14:textId="77777777" w:rsidR="001C017E" w:rsidRPr="00666566" w:rsidRDefault="001C017E" w:rsidP="009E293C">
            <w:pPr>
              <w:pStyle w:val="TableParagraph"/>
              <w:ind w:left="147"/>
              <w:rPr>
                <w:rFonts w:ascii="Times New Roman" w:eastAsia="Times New Roman" w:hAnsi="Times New Roman" w:cs="Times New Roman"/>
                <w:sz w:val="24"/>
                <w:szCs w:val="24"/>
              </w:rPr>
            </w:pPr>
          </w:p>
        </w:tc>
        <w:tc>
          <w:tcPr>
            <w:tcW w:w="1837" w:type="dxa"/>
            <w:tcBorders>
              <w:top w:val="single" w:sz="6" w:space="0" w:color="000000"/>
              <w:left w:val="nil"/>
              <w:bottom w:val="single" w:sz="4" w:space="0" w:color="auto"/>
              <w:right w:val="nil"/>
            </w:tcBorders>
          </w:tcPr>
          <w:p w14:paraId="4E7E5FC7" w14:textId="77777777" w:rsidR="001C017E" w:rsidRPr="00666566" w:rsidRDefault="001C017E" w:rsidP="009E293C">
            <w:pPr>
              <w:pStyle w:val="TableParagraph"/>
              <w:ind w:left="147"/>
              <w:rPr>
                <w:rFonts w:ascii="Times New Roman" w:eastAsia="Times New Roman" w:hAnsi="Times New Roman" w:cs="Times New Roman"/>
                <w:sz w:val="24"/>
                <w:szCs w:val="24"/>
              </w:rPr>
            </w:pPr>
          </w:p>
        </w:tc>
        <w:tc>
          <w:tcPr>
            <w:tcW w:w="1837" w:type="dxa"/>
            <w:tcBorders>
              <w:top w:val="single" w:sz="6" w:space="0" w:color="000000"/>
              <w:left w:val="nil"/>
              <w:bottom w:val="single" w:sz="4" w:space="0" w:color="auto"/>
              <w:right w:val="nil"/>
            </w:tcBorders>
          </w:tcPr>
          <w:p w14:paraId="612D4010" w14:textId="77777777" w:rsidR="001C017E" w:rsidRPr="00666566" w:rsidRDefault="001C017E" w:rsidP="009E293C">
            <w:pPr>
              <w:pStyle w:val="TableParagraph"/>
              <w:ind w:left="147"/>
              <w:rPr>
                <w:rFonts w:ascii="Times New Roman" w:eastAsia="Times New Roman" w:hAnsi="Times New Roman" w:cs="Times New Roman"/>
                <w:sz w:val="24"/>
                <w:szCs w:val="24"/>
              </w:rPr>
            </w:pPr>
          </w:p>
        </w:tc>
        <w:tc>
          <w:tcPr>
            <w:tcW w:w="1840" w:type="dxa"/>
            <w:tcBorders>
              <w:top w:val="single" w:sz="6" w:space="0" w:color="000000"/>
              <w:left w:val="nil"/>
              <w:bottom w:val="single" w:sz="4" w:space="0" w:color="auto"/>
              <w:right w:val="nil"/>
            </w:tcBorders>
          </w:tcPr>
          <w:p w14:paraId="1FFF9FCC" w14:textId="77777777" w:rsidR="001C017E" w:rsidRPr="00666566" w:rsidRDefault="001C017E" w:rsidP="009E293C">
            <w:pPr>
              <w:pStyle w:val="TableParagraph"/>
              <w:ind w:left="147"/>
              <w:rPr>
                <w:rFonts w:ascii="Times New Roman" w:eastAsia="Times New Roman" w:hAnsi="Times New Roman" w:cs="Times New Roman"/>
                <w:sz w:val="24"/>
                <w:szCs w:val="24"/>
              </w:rPr>
            </w:pPr>
          </w:p>
        </w:tc>
      </w:tr>
      <w:tr w:rsidR="001C017E" w:rsidRPr="00666566" w14:paraId="2E0EF71E" w14:textId="77777777" w:rsidTr="009E293C">
        <w:trPr>
          <w:trHeight w:hRule="exact" w:val="354"/>
        </w:trPr>
        <w:tc>
          <w:tcPr>
            <w:tcW w:w="2628" w:type="dxa"/>
            <w:tcBorders>
              <w:top w:val="single" w:sz="4" w:space="0" w:color="auto"/>
              <w:left w:val="nil"/>
              <w:bottom w:val="nil"/>
              <w:right w:val="nil"/>
            </w:tcBorders>
          </w:tcPr>
          <w:p w14:paraId="63468516" w14:textId="77777777" w:rsidR="001C017E" w:rsidRPr="00666566" w:rsidRDefault="001C017E" w:rsidP="009E293C">
            <w:pPr>
              <w:pStyle w:val="TableParagraph"/>
              <w:spacing w:line="269" w:lineRule="exact"/>
              <w:ind w:left="108"/>
              <w:rPr>
                <w:rFonts w:ascii="Times New Roman"/>
                <w:b/>
                <w:i/>
                <w:spacing w:val="-1"/>
                <w:sz w:val="24"/>
              </w:rPr>
            </w:pPr>
            <w:r w:rsidRPr="00086973">
              <w:rPr>
                <w:rFonts w:ascii="Times New Roman"/>
                <w:spacing w:val="-1"/>
                <w:sz w:val="24"/>
              </w:rPr>
              <w:t>Intercept</w:t>
            </w:r>
          </w:p>
        </w:tc>
        <w:tc>
          <w:tcPr>
            <w:tcW w:w="1837" w:type="dxa"/>
            <w:tcBorders>
              <w:top w:val="single" w:sz="4" w:space="0" w:color="auto"/>
              <w:left w:val="nil"/>
              <w:bottom w:val="nil"/>
              <w:right w:val="nil"/>
            </w:tcBorders>
          </w:tcPr>
          <w:p w14:paraId="236C98DA" w14:textId="77777777" w:rsidR="001C017E" w:rsidRPr="00666566" w:rsidRDefault="001C017E" w:rsidP="009E293C">
            <w:pPr>
              <w:pStyle w:val="TableParagraph"/>
              <w:ind w:left="147"/>
              <w:jc w:val="center"/>
              <w:rPr>
                <w:rFonts w:ascii="Times New Roman" w:eastAsia="Times New Roman" w:hAnsi="Times New Roman" w:cs="Times New Roman"/>
                <w:sz w:val="24"/>
                <w:szCs w:val="24"/>
              </w:rPr>
            </w:pPr>
            <w:r>
              <w:rPr>
                <w:rFonts w:ascii="Times New Roman"/>
                <w:sz w:val="24"/>
              </w:rPr>
              <w:t>1.43</w:t>
            </w:r>
            <w:r w:rsidRPr="00666566">
              <w:rPr>
                <w:rFonts w:ascii="Times New Roman"/>
                <w:sz w:val="24"/>
              </w:rPr>
              <w:t xml:space="preserve"> </w:t>
            </w:r>
            <w:r>
              <w:rPr>
                <w:rFonts w:ascii="Times New Roman"/>
                <w:spacing w:val="-1"/>
                <w:sz w:val="24"/>
              </w:rPr>
              <w:t>(.107</w:t>
            </w:r>
            <w:r w:rsidRPr="00666566">
              <w:rPr>
                <w:rFonts w:ascii="Times New Roman"/>
                <w:spacing w:val="-1"/>
                <w:sz w:val="24"/>
              </w:rPr>
              <w:t>)*</w:t>
            </w:r>
          </w:p>
        </w:tc>
        <w:tc>
          <w:tcPr>
            <w:tcW w:w="1837" w:type="dxa"/>
            <w:tcBorders>
              <w:top w:val="single" w:sz="4" w:space="0" w:color="auto"/>
              <w:left w:val="nil"/>
              <w:bottom w:val="nil"/>
              <w:right w:val="nil"/>
            </w:tcBorders>
          </w:tcPr>
          <w:p w14:paraId="1830A057" w14:textId="77777777" w:rsidR="001C017E" w:rsidRPr="00666566" w:rsidRDefault="001C017E" w:rsidP="009E293C">
            <w:pPr>
              <w:pStyle w:val="TableParagraph"/>
              <w:ind w:left="147"/>
              <w:jc w:val="center"/>
              <w:rPr>
                <w:rFonts w:ascii="Times New Roman" w:eastAsia="Times New Roman" w:hAnsi="Times New Roman" w:cs="Times New Roman"/>
                <w:sz w:val="24"/>
                <w:szCs w:val="24"/>
              </w:rPr>
            </w:pPr>
            <w:r>
              <w:rPr>
                <w:rFonts w:ascii="Times New Roman"/>
                <w:sz w:val="24"/>
              </w:rPr>
              <w:t xml:space="preserve">1.38 </w:t>
            </w:r>
            <w:r>
              <w:rPr>
                <w:rFonts w:ascii="Times New Roman"/>
                <w:spacing w:val="-1"/>
                <w:sz w:val="24"/>
              </w:rPr>
              <w:t>(.131</w:t>
            </w:r>
            <w:r w:rsidRPr="00666566">
              <w:rPr>
                <w:rFonts w:ascii="Times New Roman"/>
                <w:spacing w:val="-1"/>
                <w:sz w:val="24"/>
              </w:rPr>
              <w:t>)*</w:t>
            </w:r>
          </w:p>
        </w:tc>
        <w:tc>
          <w:tcPr>
            <w:tcW w:w="1837" w:type="dxa"/>
            <w:tcBorders>
              <w:top w:val="single" w:sz="4" w:space="0" w:color="auto"/>
              <w:left w:val="nil"/>
              <w:bottom w:val="nil"/>
              <w:right w:val="nil"/>
            </w:tcBorders>
          </w:tcPr>
          <w:p w14:paraId="1C83E57A" w14:textId="77777777" w:rsidR="001C017E" w:rsidRPr="00666566" w:rsidRDefault="001C017E" w:rsidP="009E293C">
            <w:pPr>
              <w:pStyle w:val="TableParagraph"/>
              <w:ind w:left="147"/>
              <w:jc w:val="center"/>
              <w:rPr>
                <w:rFonts w:ascii="Times New Roman" w:eastAsia="Times New Roman" w:hAnsi="Times New Roman" w:cs="Times New Roman"/>
                <w:sz w:val="24"/>
                <w:szCs w:val="24"/>
              </w:rPr>
            </w:pPr>
            <w:r>
              <w:rPr>
                <w:rFonts w:ascii="Times New Roman"/>
                <w:sz w:val="24"/>
              </w:rPr>
              <w:t>1.41</w:t>
            </w:r>
            <w:r w:rsidRPr="00666566">
              <w:rPr>
                <w:rFonts w:ascii="Times New Roman"/>
                <w:sz w:val="24"/>
              </w:rPr>
              <w:t xml:space="preserve"> </w:t>
            </w:r>
            <w:r>
              <w:rPr>
                <w:rFonts w:ascii="Times New Roman"/>
                <w:spacing w:val="-1"/>
                <w:sz w:val="24"/>
              </w:rPr>
              <w:t>(.091</w:t>
            </w:r>
            <w:r w:rsidRPr="00666566">
              <w:rPr>
                <w:rFonts w:ascii="Times New Roman"/>
                <w:spacing w:val="-1"/>
                <w:sz w:val="24"/>
              </w:rPr>
              <w:t>)*</w:t>
            </w:r>
          </w:p>
        </w:tc>
        <w:tc>
          <w:tcPr>
            <w:tcW w:w="1840" w:type="dxa"/>
            <w:tcBorders>
              <w:top w:val="single" w:sz="4" w:space="0" w:color="auto"/>
              <w:left w:val="nil"/>
              <w:bottom w:val="nil"/>
              <w:right w:val="nil"/>
            </w:tcBorders>
          </w:tcPr>
          <w:p w14:paraId="0B0731D2" w14:textId="77777777" w:rsidR="001C017E" w:rsidRPr="00666566" w:rsidRDefault="001C017E" w:rsidP="009E293C">
            <w:pPr>
              <w:pStyle w:val="TableParagraph"/>
              <w:ind w:left="147"/>
              <w:jc w:val="center"/>
              <w:rPr>
                <w:rFonts w:ascii="Times New Roman" w:eastAsia="Times New Roman" w:hAnsi="Times New Roman" w:cs="Times New Roman"/>
                <w:sz w:val="24"/>
                <w:szCs w:val="24"/>
              </w:rPr>
            </w:pPr>
            <w:r>
              <w:rPr>
                <w:rFonts w:ascii="Times New Roman"/>
                <w:sz w:val="24"/>
              </w:rPr>
              <w:t>1.39</w:t>
            </w:r>
            <w:r w:rsidRPr="00666566">
              <w:rPr>
                <w:rFonts w:ascii="Times New Roman"/>
                <w:sz w:val="24"/>
              </w:rPr>
              <w:t xml:space="preserve"> </w:t>
            </w:r>
            <w:r>
              <w:rPr>
                <w:rFonts w:ascii="Times New Roman"/>
                <w:spacing w:val="-1"/>
                <w:sz w:val="24"/>
              </w:rPr>
              <w:t>(.096</w:t>
            </w:r>
            <w:r w:rsidRPr="00666566">
              <w:rPr>
                <w:rFonts w:ascii="Times New Roman"/>
                <w:spacing w:val="-1"/>
                <w:sz w:val="24"/>
              </w:rPr>
              <w:t>)*</w:t>
            </w:r>
          </w:p>
        </w:tc>
      </w:tr>
      <w:tr w:rsidR="001C017E" w:rsidRPr="00666566" w14:paraId="312BDC34" w14:textId="77777777" w:rsidTr="009E293C">
        <w:trPr>
          <w:trHeight w:hRule="exact" w:val="366"/>
        </w:trPr>
        <w:tc>
          <w:tcPr>
            <w:tcW w:w="2628" w:type="dxa"/>
            <w:tcBorders>
              <w:top w:val="nil"/>
              <w:left w:val="nil"/>
              <w:bottom w:val="nil"/>
              <w:right w:val="nil"/>
            </w:tcBorders>
          </w:tcPr>
          <w:p w14:paraId="0F2B0BB9" w14:textId="77777777" w:rsidR="001C017E" w:rsidRPr="00086973" w:rsidRDefault="001C017E" w:rsidP="009E293C">
            <w:pPr>
              <w:pStyle w:val="TableParagraph"/>
              <w:spacing w:line="263" w:lineRule="exact"/>
              <w:ind w:left="108"/>
              <w:rPr>
                <w:rFonts w:ascii="Times New Roman" w:eastAsia="Times New Roman" w:hAnsi="Times New Roman" w:cs="Times New Roman"/>
                <w:sz w:val="24"/>
                <w:szCs w:val="24"/>
              </w:rPr>
            </w:pPr>
            <w:r w:rsidRPr="00086973">
              <w:rPr>
                <w:rFonts w:ascii="Times New Roman"/>
                <w:spacing w:val="-1"/>
                <w:sz w:val="24"/>
              </w:rPr>
              <w:t xml:space="preserve">Linear </w:t>
            </w:r>
            <w:r w:rsidRPr="00086973">
              <w:rPr>
                <w:rFonts w:ascii="Times New Roman"/>
                <w:sz w:val="24"/>
              </w:rPr>
              <w:t>Slope</w:t>
            </w:r>
          </w:p>
        </w:tc>
        <w:tc>
          <w:tcPr>
            <w:tcW w:w="1837" w:type="dxa"/>
            <w:tcBorders>
              <w:top w:val="nil"/>
              <w:left w:val="nil"/>
              <w:bottom w:val="nil"/>
              <w:right w:val="nil"/>
            </w:tcBorders>
          </w:tcPr>
          <w:p w14:paraId="016D792D"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.129</w:t>
            </w:r>
            <w:r w:rsidRPr="00666566">
              <w:rPr>
                <w:rFonts w:ascii="Times New Roman"/>
                <w:sz w:val="24"/>
              </w:rPr>
              <w:t xml:space="preserve"> </w:t>
            </w:r>
            <w:r>
              <w:rPr>
                <w:rFonts w:ascii="Times New Roman"/>
                <w:spacing w:val="-1"/>
                <w:sz w:val="24"/>
              </w:rPr>
              <w:t>(.033</w:t>
            </w:r>
            <w:r w:rsidRPr="00666566">
              <w:rPr>
                <w:rFonts w:ascii="Times New Roman"/>
                <w:spacing w:val="-1"/>
                <w:sz w:val="24"/>
              </w:rPr>
              <w:t>)*</w:t>
            </w:r>
          </w:p>
        </w:tc>
        <w:tc>
          <w:tcPr>
            <w:tcW w:w="1837" w:type="dxa"/>
            <w:tcBorders>
              <w:top w:val="nil"/>
              <w:left w:val="nil"/>
              <w:bottom w:val="nil"/>
              <w:right w:val="nil"/>
            </w:tcBorders>
          </w:tcPr>
          <w:p w14:paraId="5FCE52F7"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.153</w:t>
            </w:r>
            <w:r w:rsidRPr="00666566">
              <w:rPr>
                <w:rFonts w:ascii="Times New Roman"/>
                <w:sz w:val="24"/>
              </w:rPr>
              <w:t xml:space="preserve"> </w:t>
            </w:r>
            <w:r>
              <w:rPr>
                <w:rFonts w:ascii="Times New Roman"/>
                <w:spacing w:val="-1"/>
                <w:sz w:val="24"/>
              </w:rPr>
              <w:t>(.041</w:t>
            </w:r>
            <w:r w:rsidRPr="00666566">
              <w:rPr>
                <w:rFonts w:ascii="Times New Roman"/>
                <w:spacing w:val="-1"/>
                <w:sz w:val="24"/>
              </w:rPr>
              <w:t>)*</w:t>
            </w:r>
          </w:p>
        </w:tc>
        <w:tc>
          <w:tcPr>
            <w:tcW w:w="1837" w:type="dxa"/>
            <w:tcBorders>
              <w:top w:val="nil"/>
              <w:left w:val="nil"/>
              <w:bottom w:val="nil"/>
              <w:right w:val="nil"/>
            </w:tcBorders>
          </w:tcPr>
          <w:p w14:paraId="0951C09A"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.127</w:t>
            </w:r>
            <w:r w:rsidRPr="00666566">
              <w:rPr>
                <w:rFonts w:ascii="Times New Roman"/>
                <w:sz w:val="24"/>
              </w:rPr>
              <w:t xml:space="preserve"> </w:t>
            </w:r>
            <w:r>
              <w:rPr>
                <w:rFonts w:ascii="Times New Roman"/>
                <w:spacing w:val="-1"/>
                <w:sz w:val="24"/>
              </w:rPr>
              <w:t>(.030</w:t>
            </w:r>
            <w:r w:rsidRPr="00666566">
              <w:rPr>
                <w:rFonts w:ascii="Times New Roman"/>
                <w:spacing w:val="-1"/>
                <w:sz w:val="24"/>
              </w:rPr>
              <w:t>)*</w:t>
            </w:r>
          </w:p>
        </w:tc>
        <w:tc>
          <w:tcPr>
            <w:tcW w:w="1840" w:type="dxa"/>
            <w:tcBorders>
              <w:top w:val="nil"/>
              <w:left w:val="nil"/>
              <w:bottom w:val="nil"/>
              <w:right w:val="nil"/>
            </w:tcBorders>
          </w:tcPr>
          <w:p w14:paraId="20567DFB"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.138</w:t>
            </w:r>
            <w:r w:rsidRPr="00666566">
              <w:rPr>
                <w:rFonts w:ascii="Times New Roman"/>
                <w:sz w:val="24"/>
              </w:rPr>
              <w:t xml:space="preserve"> </w:t>
            </w:r>
            <w:r>
              <w:rPr>
                <w:rFonts w:ascii="Times New Roman"/>
                <w:spacing w:val="-1"/>
                <w:sz w:val="24"/>
              </w:rPr>
              <w:t>(.038</w:t>
            </w:r>
            <w:r w:rsidRPr="00666566">
              <w:rPr>
                <w:rFonts w:ascii="Times New Roman"/>
                <w:spacing w:val="-1"/>
                <w:sz w:val="24"/>
              </w:rPr>
              <w:t>)*</w:t>
            </w:r>
          </w:p>
        </w:tc>
      </w:tr>
      <w:tr w:rsidR="001C017E" w:rsidRPr="00666566" w14:paraId="4BB5215C" w14:textId="77777777" w:rsidTr="009E293C">
        <w:trPr>
          <w:trHeight w:hRule="exact" w:val="366"/>
        </w:trPr>
        <w:tc>
          <w:tcPr>
            <w:tcW w:w="2628" w:type="dxa"/>
            <w:tcBorders>
              <w:top w:val="nil"/>
              <w:left w:val="nil"/>
              <w:bottom w:val="nil"/>
              <w:right w:val="nil"/>
            </w:tcBorders>
          </w:tcPr>
          <w:p w14:paraId="7AAB7E72" w14:textId="77777777" w:rsidR="001C017E" w:rsidRPr="00086973" w:rsidRDefault="001C017E" w:rsidP="009E293C">
            <w:pPr>
              <w:pStyle w:val="TableParagraph"/>
              <w:spacing w:line="263" w:lineRule="exact"/>
              <w:ind w:left="108"/>
              <w:rPr>
                <w:rFonts w:ascii="Times New Roman" w:eastAsia="Times New Roman" w:hAnsi="Times New Roman" w:cs="Times New Roman"/>
                <w:sz w:val="24"/>
                <w:szCs w:val="24"/>
              </w:rPr>
            </w:pPr>
            <w:r w:rsidRPr="00086973">
              <w:rPr>
                <w:rFonts w:ascii="Times New Roman"/>
                <w:spacing w:val="-1"/>
                <w:sz w:val="24"/>
              </w:rPr>
              <w:t xml:space="preserve">Quadratic </w:t>
            </w:r>
            <w:r w:rsidRPr="00086973">
              <w:rPr>
                <w:rFonts w:ascii="Times New Roman"/>
                <w:sz w:val="24"/>
              </w:rPr>
              <w:t>Slope</w:t>
            </w:r>
          </w:p>
        </w:tc>
        <w:tc>
          <w:tcPr>
            <w:tcW w:w="1837" w:type="dxa"/>
            <w:tcBorders>
              <w:top w:val="nil"/>
              <w:left w:val="nil"/>
              <w:bottom w:val="nil"/>
              <w:right w:val="nil"/>
            </w:tcBorders>
          </w:tcPr>
          <w:p w14:paraId="201EC72A" w14:textId="77777777" w:rsidR="001C017E" w:rsidRPr="00666566" w:rsidRDefault="001C017E" w:rsidP="009E293C">
            <w:pPr>
              <w:pStyle w:val="TableParagraph"/>
              <w:spacing w:line="263" w:lineRule="exact"/>
              <w:ind w:left="207"/>
              <w:jc w:val="center"/>
              <w:rPr>
                <w:rFonts w:ascii="Times New Roman" w:eastAsia="Times New Roman" w:hAnsi="Times New Roman" w:cs="Times New Roman"/>
                <w:sz w:val="24"/>
                <w:szCs w:val="24"/>
              </w:rPr>
            </w:pPr>
            <w:r w:rsidRPr="00666566">
              <w:rPr>
                <w:rFonts w:ascii="Times New Roman"/>
                <w:sz w:val="24"/>
              </w:rPr>
              <w:t xml:space="preserve">.0001 </w:t>
            </w:r>
            <w:r>
              <w:rPr>
                <w:rFonts w:ascii="Times New Roman"/>
                <w:spacing w:val="-1"/>
                <w:sz w:val="24"/>
              </w:rPr>
              <w:t>(.005</w:t>
            </w:r>
            <w:r w:rsidRPr="00666566">
              <w:rPr>
                <w:rFonts w:ascii="Times New Roman"/>
                <w:spacing w:val="-1"/>
                <w:sz w:val="24"/>
              </w:rPr>
              <w:t>)</w:t>
            </w:r>
          </w:p>
        </w:tc>
        <w:tc>
          <w:tcPr>
            <w:tcW w:w="1837" w:type="dxa"/>
            <w:tcBorders>
              <w:top w:val="nil"/>
              <w:left w:val="nil"/>
              <w:bottom w:val="nil"/>
              <w:right w:val="nil"/>
            </w:tcBorders>
          </w:tcPr>
          <w:p w14:paraId="57CB5186" w14:textId="77777777" w:rsidR="001C017E" w:rsidRPr="00666566" w:rsidRDefault="001C017E" w:rsidP="009E293C">
            <w:pPr>
              <w:pStyle w:val="TableParagraph"/>
              <w:spacing w:line="263" w:lineRule="exact"/>
              <w:ind w:left="207"/>
              <w:jc w:val="center"/>
              <w:rPr>
                <w:rFonts w:ascii="Times New Roman" w:eastAsia="Times New Roman" w:hAnsi="Times New Roman" w:cs="Times New Roman"/>
                <w:sz w:val="24"/>
                <w:szCs w:val="24"/>
              </w:rPr>
            </w:pPr>
            <w:r w:rsidRPr="00666566">
              <w:rPr>
                <w:rFonts w:ascii="Times New Roman"/>
                <w:sz w:val="24"/>
              </w:rPr>
              <w:t xml:space="preserve">.0001 </w:t>
            </w:r>
            <w:r>
              <w:rPr>
                <w:rFonts w:ascii="Times New Roman"/>
                <w:spacing w:val="-1"/>
                <w:sz w:val="24"/>
              </w:rPr>
              <w:t>(.005</w:t>
            </w:r>
            <w:r w:rsidRPr="00666566">
              <w:rPr>
                <w:rFonts w:ascii="Times New Roman"/>
                <w:spacing w:val="-1"/>
                <w:sz w:val="24"/>
              </w:rPr>
              <w:t>)</w:t>
            </w:r>
          </w:p>
        </w:tc>
        <w:tc>
          <w:tcPr>
            <w:tcW w:w="1837" w:type="dxa"/>
            <w:tcBorders>
              <w:top w:val="nil"/>
              <w:left w:val="nil"/>
              <w:bottom w:val="nil"/>
              <w:right w:val="nil"/>
            </w:tcBorders>
          </w:tcPr>
          <w:p w14:paraId="2E037585" w14:textId="77777777" w:rsidR="001C017E" w:rsidRPr="00666566" w:rsidRDefault="001C017E" w:rsidP="009E293C">
            <w:pPr>
              <w:pStyle w:val="TableParagraph"/>
              <w:spacing w:line="263" w:lineRule="exact"/>
              <w:ind w:left="327"/>
              <w:rPr>
                <w:rFonts w:ascii="Times New Roman" w:eastAsia="Times New Roman" w:hAnsi="Times New Roman" w:cs="Times New Roman"/>
                <w:sz w:val="24"/>
                <w:szCs w:val="24"/>
              </w:rPr>
            </w:pPr>
            <w:r w:rsidRPr="00666566">
              <w:rPr>
                <w:rFonts w:ascii="Times New Roman"/>
                <w:sz w:val="24"/>
              </w:rPr>
              <w:t xml:space="preserve">.003 </w:t>
            </w:r>
            <w:r w:rsidRPr="00666566">
              <w:rPr>
                <w:rFonts w:ascii="Times New Roman"/>
                <w:spacing w:val="-1"/>
                <w:sz w:val="24"/>
              </w:rPr>
              <w:t>(.005)</w:t>
            </w:r>
          </w:p>
        </w:tc>
        <w:tc>
          <w:tcPr>
            <w:tcW w:w="1840" w:type="dxa"/>
            <w:tcBorders>
              <w:top w:val="nil"/>
              <w:left w:val="nil"/>
              <w:bottom w:val="nil"/>
              <w:right w:val="nil"/>
            </w:tcBorders>
          </w:tcPr>
          <w:p w14:paraId="55C0421C" w14:textId="77777777" w:rsidR="001C017E" w:rsidRPr="00666566" w:rsidRDefault="001C017E" w:rsidP="009E293C">
            <w:pPr>
              <w:pStyle w:val="TableParagraph"/>
              <w:spacing w:line="263" w:lineRule="exact"/>
              <w:ind w:left="207"/>
              <w:jc w:val="center"/>
              <w:rPr>
                <w:rFonts w:ascii="Times New Roman" w:eastAsia="Times New Roman" w:hAnsi="Times New Roman" w:cs="Times New Roman"/>
                <w:sz w:val="24"/>
                <w:szCs w:val="24"/>
              </w:rPr>
            </w:pPr>
            <w:r>
              <w:rPr>
                <w:rFonts w:ascii="Times New Roman"/>
                <w:sz w:val="24"/>
              </w:rPr>
              <w:t>.002</w:t>
            </w:r>
            <w:r w:rsidRPr="00666566">
              <w:rPr>
                <w:rFonts w:ascii="Times New Roman"/>
                <w:sz w:val="24"/>
              </w:rPr>
              <w:t xml:space="preserve"> </w:t>
            </w:r>
            <w:r>
              <w:rPr>
                <w:rFonts w:ascii="Times New Roman"/>
                <w:spacing w:val="-1"/>
                <w:sz w:val="24"/>
              </w:rPr>
              <w:t>(.005</w:t>
            </w:r>
            <w:r w:rsidRPr="00666566">
              <w:rPr>
                <w:rFonts w:ascii="Times New Roman"/>
                <w:spacing w:val="-1"/>
                <w:sz w:val="24"/>
              </w:rPr>
              <w:t>)</w:t>
            </w:r>
          </w:p>
        </w:tc>
      </w:tr>
      <w:tr w:rsidR="001C017E" w:rsidRPr="00666566" w14:paraId="2C20A753" w14:textId="77777777" w:rsidTr="009E293C">
        <w:trPr>
          <w:trHeight w:hRule="exact" w:val="366"/>
        </w:trPr>
        <w:tc>
          <w:tcPr>
            <w:tcW w:w="2628" w:type="dxa"/>
            <w:tcBorders>
              <w:top w:val="nil"/>
              <w:left w:val="nil"/>
              <w:bottom w:val="nil"/>
              <w:right w:val="nil"/>
            </w:tcBorders>
          </w:tcPr>
          <w:p w14:paraId="7ECDA38E" w14:textId="77777777" w:rsidR="001C017E" w:rsidRPr="00A45524" w:rsidRDefault="001C017E" w:rsidP="009E293C">
            <w:pPr>
              <w:pStyle w:val="TableParagraph"/>
              <w:spacing w:line="263" w:lineRule="exact"/>
              <w:ind w:left="108"/>
              <w:rPr>
                <w:rFonts w:ascii="Times New Roman" w:eastAsia="Times New Roman" w:hAnsi="Times New Roman" w:cs="Times New Roman"/>
                <w:sz w:val="24"/>
                <w:szCs w:val="24"/>
              </w:rPr>
            </w:pPr>
            <w:r w:rsidRPr="00A45524">
              <w:rPr>
                <w:rFonts w:ascii="Times New Roman"/>
                <w:spacing w:val="-1"/>
                <w:sz w:val="24"/>
              </w:rPr>
              <w:t>Cohort</w:t>
            </w:r>
            <w:r w:rsidRPr="00A45524">
              <w:rPr>
                <w:rFonts w:ascii="Times New Roman"/>
                <w:sz w:val="24"/>
              </w:rPr>
              <w:t xml:space="preserve"> 2</w:t>
            </w:r>
          </w:p>
        </w:tc>
        <w:tc>
          <w:tcPr>
            <w:tcW w:w="1837" w:type="dxa"/>
            <w:tcBorders>
              <w:top w:val="nil"/>
              <w:left w:val="nil"/>
              <w:bottom w:val="nil"/>
              <w:right w:val="nil"/>
            </w:tcBorders>
          </w:tcPr>
          <w:p w14:paraId="32087653"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.431</w:t>
            </w:r>
            <w:r w:rsidRPr="00666566">
              <w:rPr>
                <w:rFonts w:ascii="Times New Roman"/>
                <w:sz w:val="24"/>
              </w:rPr>
              <w:t xml:space="preserve"> </w:t>
            </w:r>
            <w:r>
              <w:rPr>
                <w:rFonts w:ascii="Times New Roman"/>
                <w:spacing w:val="-1"/>
                <w:sz w:val="24"/>
              </w:rPr>
              <w:t>(.132</w:t>
            </w:r>
            <w:r w:rsidRPr="00666566">
              <w:rPr>
                <w:rFonts w:ascii="Times New Roman"/>
                <w:spacing w:val="-1"/>
                <w:sz w:val="24"/>
              </w:rPr>
              <w:t>)*</w:t>
            </w:r>
          </w:p>
        </w:tc>
        <w:tc>
          <w:tcPr>
            <w:tcW w:w="1837" w:type="dxa"/>
            <w:tcBorders>
              <w:top w:val="nil"/>
              <w:left w:val="nil"/>
              <w:bottom w:val="nil"/>
              <w:right w:val="nil"/>
            </w:tcBorders>
          </w:tcPr>
          <w:p w14:paraId="09B00BD2"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.418</w:t>
            </w:r>
            <w:r w:rsidRPr="00666566">
              <w:rPr>
                <w:rFonts w:ascii="Times New Roman"/>
                <w:sz w:val="24"/>
              </w:rPr>
              <w:t xml:space="preserve"> </w:t>
            </w:r>
            <w:r>
              <w:rPr>
                <w:rFonts w:ascii="Times New Roman"/>
                <w:spacing w:val="-1"/>
                <w:sz w:val="24"/>
              </w:rPr>
              <w:t>(.166</w:t>
            </w:r>
            <w:r w:rsidRPr="00666566">
              <w:rPr>
                <w:rFonts w:ascii="Times New Roman"/>
                <w:spacing w:val="-1"/>
                <w:sz w:val="24"/>
              </w:rPr>
              <w:t>)*</w:t>
            </w:r>
          </w:p>
        </w:tc>
        <w:tc>
          <w:tcPr>
            <w:tcW w:w="1837" w:type="dxa"/>
            <w:tcBorders>
              <w:top w:val="nil"/>
              <w:left w:val="nil"/>
              <w:bottom w:val="nil"/>
              <w:right w:val="nil"/>
            </w:tcBorders>
          </w:tcPr>
          <w:p w14:paraId="41C23D92"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.420</w:t>
            </w:r>
            <w:r w:rsidRPr="00666566">
              <w:rPr>
                <w:rFonts w:ascii="Times New Roman"/>
                <w:sz w:val="24"/>
              </w:rPr>
              <w:t xml:space="preserve"> </w:t>
            </w:r>
            <w:r>
              <w:rPr>
                <w:rFonts w:ascii="Times New Roman"/>
                <w:spacing w:val="-1"/>
                <w:sz w:val="24"/>
              </w:rPr>
              <w:t>(.116</w:t>
            </w:r>
            <w:r w:rsidRPr="00666566">
              <w:rPr>
                <w:rFonts w:ascii="Times New Roman"/>
                <w:spacing w:val="-1"/>
                <w:sz w:val="24"/>
              </w:rPr>
              <w:t>)*</w:t>
            </w:r>
          </w:p>
        </w:tc>
        <w:tc>
          <w:tcPr>
            <w:tcW w:w="1840" w:type="dxa"/>
            <w:tcBorders>
              <w:top w:val="nil"/>
              <w:left w:val="nil"/>
              <w:bottom w:val="nil"/>
              <w:right w:val="nil"/>
            </w:tcBorders>
          </w:tcPr>
          <w:p w14:paraId="53C0F26A"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.399</w:t>
            </w:r>
            <w:r w:rsidRPr="00666566">
              <w:rPr>
                <w:rFonts w:ascii="Times New Roman"/>
                <w:sz w:val="24"/>
              </w:rPr>
              <w:t xml:space="preserve"> </w:t>
            </w:r>
            <w:r>
              <w:rPr>
                <w:rFonts w:ascii="Times New Roman"/>
                <w:spacing w:val="-1"/>
                <w:sz w:val="24"/>
              </w:rPr>
              <w:t>(.127</w:t>
            </w:r>
            <w:r w:rsidRPr="00666566">
              <w:rPr>
                <w:rFonts w:ascii="Times New Roman"/>
                <w:spacing w:val="-1"/>
                <w:sz w:val="24"/>
              </w:rPr>
              <w:t>)*</w:t>
            </w:r>
          </w:p>
        </w:tc>
      </w:tr>
      <w:tr w:rsidR="001C017E" w:rsidRPr="00666566" w14:paraId="210EF96D" w14:textId="77777777" w:rsidTr="009E293C">
        <w:trPr>
          <w:trHeight w:hRule="exact" w:val="366"/>
        </w:trPr>
        <w:tc>
          <w:tcPr>
            <w:tcW w:w="2628" w:type="dxa"/>
            <w:tcBorders>
              <w:top w:val="nil"/>
              <w:left w:val="nil"/>
              <w:bottom w:val="nil"/>
              <w:right w:val="nil"/>
            </w:tcBorders>
          </w:tcPr>
          <w:p w14:paraId="7BBFD452" w14:textId="77777777" w:rsidR="001C017E" w:rsidRPr="00A45524" w:rsidRDefault="001C017E" w:rsidP="009E293C">
            <w:pPr>
              <w:pStyle w:val="TableParagraph"/>
              <w:spacing w:line="263" w:lineRule="exact"/>
              <w:ind w:left="108"/>
              <w:rPr>
                <w:rFonts w:ascii="Times New Roman" w:eastAsia="Times New Roman" w:hAnsi="Times New Roman" w:cs="Times New Roman"/>
                <w:sz w:val="24"/>
                <w:szCs w:val="24"/>
              </w:rPr>
            </w:pPr>
            <w:r w:rsidRPr="00A45524">
              <w:rPr>
                <w:rFonts w:ascii="Times New Roman"/>
                <w:spacing w:val="-1"/>
                <w:sz w:val="24"/>
              </w:rPr>
              <w:t>Cohort</w:t>
            </w:r>
            <w:r w:rsidRPr="00A45524">
              <w:rPr>
                <w:rFonts w:ascii="Times New Roman"/>
                <w:sz w:val="24"/>
              </w:rPr>
              <w:t xml:space="preserve"> 3</w:t>
            </w:r>
          </w:p>
        </w:tc>
        <w:tc>
          <w:tcPr>
            <w:tcW w:w="1837" w:type="dxa"/>
            <w:tcBorders>
              <w:top w:val="nil"/>
              <w:left w:val="nil"/>
              <w:bottom w:val="nil"/>
              <w:right w:val="nil"/>
            </w:tcBorders>
          </w:tcPr>
          <w:p w14:paraId="09413E56"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.541</w:t>
            </w:r>
            <w:r w:rsidRPr="00666566">
              <w:rPr>
                <w:rFonts w:ascii="Times New Roman"/>
                <w:sz w:val="24"/>
              </w:rPr>
              <w:t xml:space="preserve"> </w:t>
            </w:r>
            <w:r>
              <w:rPr>
                <w:rFonts w:ascii="Times New Roman"/>
                <w:spacing w:val="-1"/>
                <w:sz w:val="24"/>
              </w:rPr>
              <w:t>(.124</w:t>
            </w:r>
            <w:r w:rsidRPr="00666566">
              <w:rPr>
                <w:rFonts w:ascii="Times New Roman"/>
                <w:spacing w:val="-1"/>
                <w:sz w:val="24"/>
              </w:rPr>
              <w:t>)*</w:t>
            </w:r>
          </w:p>
        </w:tc>
        <w:tc>
          <w:tcPr>
            <w:tcW w:w="1837" w:type="dxa"/>
            <w:tcBorders>
              <w:top w:val="nil"/>
              <w:left w:val="nil"/>
              <w:bottom w:val="nil"/>
              <w:right w:val="nil"/>
            </w:tcBorders>
          </w:tcPr>
          <w:p w14:paraId="27011620"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.601</w:t>
            </w:r>
            <w:r w:rsidRPr="00666566">
              <w:rPr>
                <w:rFonts w:ascii="Times New Roman"/>
                <w:sz w:val="24"/>
              </w:rPr>
              <w:t xml:space="preserve"> </w:t>
            </w:r>
            <w:r>
              <w:rPr>
                <w:rFonts w:ascii="Times New Roman"/>
                <w:spacing w:val="-1"/>
                <w:sz w:val="24"/>
              </w:rPr>
              <w:t>(.156</w:t>
            </w:r>
            <w:r w:rsidRPr="00666566">
              <w:rPr>
                <w:rFonts w:ascii="Times New Roman"/>
                <w:spacing w:val="-1"/>
                <w:sz w:val="24"/>
              </w:rPr>
              <w:t>)*</w:t>
            </w:r>
          </w:p>
        </w:tc>
        <w:tc>
          <w:tcPr>
            <w:tcW w:w="1837" w:type="dxa"/>
            <w:tcBorders>
              <w:top w:val="nil"/>
              <w:left w:val="nil"/>
              <w:bottom w:val="nil"/>
              <w:right w:val="nil"/>
            </w:tcBorders>
          </w:tcPr>
          <w:p w14:paraId="6FBA9BE5"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.419</w:t>
            </w:r>
            <w:r w:rsidRPr="00666566">
              <w:rPr>
                <w:rFonts w:ascii="Times New Roman"/>
                <w:sz w:val="24"/>
              </w:rPr>
              <w:t xml:space="preserve"> </w:t>
            </w:r>
            <w:r w:rsidRPr="00666566">
              <w:rPr>
                <w:rFonts w:ascii="Times New Roman"/>
                <w:spacing w:val="-1"/>
                <w:sz w:val="24"/>
              </w:rPr>
              <w:t>(.1164)*</w:t>
            </w:r>
          </w:p>
        </w:tc>
        <w:tc>
          <w:tcPr>
            <w:tcW w:w="1840" w:type="dxa"/>
            <w:tcBorders>
              <w:top w:val="nil"/>
              <w:left w:val="nil"/>
              <w:bottom w:val="nil"/>
              <w:right w:val="nil"/>
            </w:tcBorders>
          </w:tcPr>
          <w:p w14:paraId="64FB8AF6"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.436</w:t>
            </w:r>
            <w:r w:rsidRPr="00666566">
              <w:rPr>
                <w:rFonts w:ascii="Times New Roman"/>
                <w:sz w:val="24"/>
              </w:rPr>
              <w:t xml:space="preserve"> </w:t>
            </w:r>
            <w:r>
              <w:rPr>
                <w:rFonts w:ascii="Times New Roman"/>
                <w:spacing w:val="-1"/>
                <w:sz w:val="24"/>
              </w:rPr>
              <w:t>(.135</w:t>
            </w:r>
            <w:r w:rsidRPr="00666566">
              <w:rPr>
                <w:rFonts w:ascii="Times New Roman"/>
                <w:spacing w:val="-1"/>
                <w:sz w:val="24"/>
              </w:rPr>
              <w:t>)*</w:t>
            </w:r>
          </w:p>
        </w:tc>
      </w:tr>
      <w:tr w:rsidR="001C017E" w:rsidRPr="00666566" w14:paraId="482510D6" w14:textId="77777777" w:rsidTr="009E293C">
        <w:trPr>
          <w:trHeight w:hRule="exact" w:val="366"/>
        </w:trPr>
        <w:tc>
          <w:tcPr>
            <w:tcW w:w="2628" w:type="dxa"/>
            <w:tcBorders>
              <w:top w:val="nil"/>
              <w:left w:val="nil"/>
              <w:bottom w:val="nil"/>
              <w:right w:val="nil"/>
            </w:tcBorders>
          </w:tcPr>
          <w:p w14:paraId="5683A051" w14:textId="77777777" w:rsidR="001C017E" w:rsidRPr="00A45524" w:rsidRDefault="001C017E" w:rsidP="009E293C">
            <w:pPr>
              <w:pStyle w:val="TableParagraph"/>
              <w:spacing w:line="263" w:lineRule="exact"/>
              <w:ind w:left="108"/>
              <w:rPr>
                <w:rFonts w:ascii="Times New Roman" w:eastAsia="Times New Roman" w:hAnsi="Times New Roman" w:cs="Times New Roman"/>
                <w:sz w:val="24"/>
                <w:szCs w:val="24"/>
              </w:rPr>
            </w:pPr>
            <w:r w:rsidRPr="00A45524">
              <w:rPr>
                <w:rFonts w:ascii="Times New Roman"/>
                <w:spacing w:val="-1"/>
                <w:sz w:val="24"/>
              </w:rPr>
              <w:t>Cohort</w:t>
            </w:r>
            <w:r w:rsidRPr="00A45524">
              <w:rPr>
                <w:rFonts w:ascii="Times New Roman"/>
                <w:sz w:val="24"/>
              </w:rPr>
              <w:t xml:space="preserve"> 4</w:t>
            </w:r>
          </w:p>
        </w:tc>
        <w:tc>
          <w:tcPr>
            <w:tcW w:w="1837" w:type="dxa"/>
            <w:tcBorders>
              <w:top w:val="nil"/>
              <w:left w:val="nil"/>
              <w:bottom w:val="nil"/>
              <w:right w:val="nil"/>
            </w:tcBorders>
          </w:tcPr>
          <w:p w14:paraId="12AA157A"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.581</w:t>
            </w:r>
            <w:r w:rsidRPr="00666566">
              <w:rPr>
                <w:rFonts w:ascii="Times New Roman"/>
                <w:sz w:val="24"/>
              </w:rPr>
              <w:t xml:space="preserve"> </w:t>
            </w:r>
            <w:r>
              <w:rPr>
                <w:rFonts w:ascii="Times New Roman"/>
                <w:spacing w:val="-1"/>
                <w:sz w:val="24"/>
              </w:rPr>
              <w:t>(.124</w:t>
            </w:r>
            <w:r w:rsidRPr="00666566">
              <w:rPr>
                <w:rFonts w:ascii="Times New Roman"/>
                <w:spacing w:val="-1"/>
                <w:sz w:val="24"/>
              </w:rPr>
              <w:t>)*</w:t>
            </w:r>
          </w:p>
        </w:tc>
        <w:tc>
          <w:tcPr>
            <w:tcW w:w="1837" w:type="dxa"/>
            <w:tcBorders>
              <w:top w:val="nil"/>
              <w:left w:val="nil"/>
              <w:bottom w:val="nil"/>
              <w:right w:val="nil"/>
            </w:tcBorders>
          </w:tcPr>
          <w:p w14:paraId="220698D4"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.674</w:t>
            </w:r>
            <w:r w:rsidRPr="00666566">
              <w:rPr>
                <w:rFonts w:ascii="Times New Roman"/>
                <w:sz w:val="24"/>
              </w:rPr>
              <w:t xml:space="preserve"> </w:t>
            </w:r>
            <w:r>
              <w:rPr>
                <w:rFonts w:ascii="Times New Roman"/>
                <w:spacing w:val="-1"/>
                <w:sz w:val="24"/>
              </w:rPr>
              <w:t>(.156</w:t>
            </w:r>
            <w:r w:rsidRPr="00666566">
              <w:rPr>
                <w:rFonts w:ascii="Times New Roman"/>
                <w:spacing w:val="-1"/>
                <w:sz w:val="24"/>
              </w:rPr>
              <w:t>)*</w:t>
            </w:r>
          </w:p>
        </w:tc>
        <w:tc>
          <w:tcPr>
            <w:tcW w:w="1837" w:type="dxa"/>
            <w:tcBorders>
              <w:top w:val="nil"/>
              <w:left w:val="nil"/>
              <w:bottom w:val="nil"/>
              <w:right w:val="nil"/>
            </w:tcBorders>
          </w:tcPr>
          <w:p w14:paraId="7221B6A2"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.532</w:t>
            </w:r>
            <w:r w:rsidRPr="00666566">
              <w:rPr>
                <w:rFonts w:ascii="Times New Roman"/>
                <w:sz w:val="24"/>
              </w:rPr>
              <w:t xml:space="preserve"> </w:t>
            </w:r>
            <w:r>
              <w:rPr>
                <w:rFonts w:ascii="Times New Roman"/>
                <w:spacing w:val="-1"/>
                <w:sz w:val="24"/>
              </w:rPr>
              <w:t>(.118</w:t>
            </w:r>
            <w:r w:rsidRPr="00666566">
              <w:rPr>
                <w:rFonts w:ascii="Times New Roman"/>
                <w:spacing w:val="-1"/>
                <w:sz w:val="24"/>
              </w:rPr>
              <w:t>)*</w:t>
            </w:r>
          </w:p>
        </w:tc>
        <w:tc>
          <w:tcPr>
            <w:tcW w:w="1840" w:type="dxa"/>
            <w:tcBorders>
              <w:top w:val="nil"/>
              <w:left w:val="nil"/>
              <w:bottom w:val="nil"/>
              <w:right w:val="nil"/>
            </w:tcBorders>
          </w:tcPr>
          <w:p w14:paraId="126858D8"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.619</w:t>
            </w:r>
            <w:r w:rsidRPr="00666566">
              <w:rPr>
                <w:rFonts w:ascii="Times New Roman"/>
                <w:sz w:val="24"/>
              </w:rPr>
              <w:t xml:space="preserve"> </w:t>
            </w:r>
            <w:r>
              <w:rPr>
                <w:rFonts w:ascii="Times New Roman"/>
                <w:spacing w:val="-1"/>
                <w:sz w:val="24"/>
              </w:rPr>
              <w:t>(.134</w:t>
            </w:r>
            <w:r w:rsidRPr="00666566">
              <w:rPr>
                <w:rFonts w:ascii="Times New Roman"/>
                <w:spacing w:val="-1"/>
                <w:sz w:val="24"/>
              </w:rPr>
              <w:t>)*</w:t>
            </w:r>
          </w:p>
        </w:tc>
      </w:tr>
      <w:tr w:rsidR="001C017E" w:rsidRPr="00666566" w14:paraId="0DB4AF18" w14:textId="77777777" w:rsidTr="009E293C">
        <w:trPr>
          <w:trHeight w:hRule="exact" w:val="366"/>
        </w:trPr>
        <w:tc>
          <w:tcPr>
            <w:tcW w:w="2628" w:type="dxa"/>
            <w:tcBorders>
              <w:top w:val="nil"/>
              <w:left w:val="nil"/>
              <w:bottom w:val="nil"/>
              <w:right w:val="nil"/>
            </w:tcBorders>
          </w:tcPr>
          <w:p w14:paraId="5103CEB0" w14:textId="77777777" w:rsidR="001C017E" w:rsidRPr="00086973" w:rsidRDefault="001C017E" w:rsidP="009E293C">
            <w:pPr>
              <w:pStyle w:val="TableParagraph"/>
              <w:spacing w:line="263" w:lineRule="exact"/>
              <w:ind w:left="108"/>
              <w:rPr>
                <w:rFonts w:ascii="Times New Roman" w:eastAsia="Times New Roman" w:hAnsi="Times New Roman" w:cs="Times New Roman"/>
                <w:sz w:val="24"/>
                <w:szCs w:val="24"/>
              </w:rPr>
            </w:pPr>
            <w:r w:rsidRPr="00086973">
              <w:rPr>
                <w:rFonts w:ascii="Times New Roman"/>
                <w:spacing w:val="-1"/>
                <w:sz w:val="24"/>
              </w:rPr>
              <w:t>Time*Cohort</w:t>
            </w:r>
            <w:r w:rsidRPr="00086973">
              <w:rPr>
                <w:rFonts w:ascii="Times New Roman"/>
                <w:sz w:val="24"/>
              </w:rPr>
              <w:t xml:space="preserve"> 2</w:t>
            </w:r>
          </w:p>
        </w:tc>
        <w:tc>
          <w:tcPr>
            <w:tcW w:w="1837" w:type="dxa"/>
            <w:tcBorders>
              <w:top w:val="nil"/>
              <w:left w:val="nil"/>
              <w:bottom w:val="nil"/>
              <w:right w:val="nil"/>
            </w:tcBorders>
          </w:tcPr>
          <w:p w14:paraId="1A1D13D3" w14:textId="77777777" w:rsidR="001C017E" w:rsidRPr="00666566" w:rsidRDefault="001C017E" w:rsidP="009E293C">
            <w:pPr>
              <w:jc w:val="center"/>
            </w:pPr>
          </w:p>
        </w:tc>
        <w:tc>
          <w:tcPr>
            <w:tcW w:w="1837" w:type="dxa"/>
            <w:tcBorders>
              <w:top w:val="nil"/>
              <w:left w:val="nil"/>
              <w:bottom w:val="nil"/>
              <w:right w:val="nil"/>
            </w:tcBorders>
          </w:tcPr>
          <w:p w14:paraId="688E4FFB" w14:textId="77777777" w:rsidR="001C017E" w:rsidRPr="00666566" w:rsidRDefault="001C017E" w:rsidP="009E293C">
            <w:pPr>
              <w:pStyle w:val="TableParagraph"/>
              <w:spacing w:line="263" w:lineRule="exact"/>
              <w:ind w:left="207"/>
              <w:jc w:val="center"/>
              <w:rPr>
                <w:rFonts w:ascii="Times New Roman" w:eastAsia="Times New Roman" w:hAnsi="Times New Roman" w:cs="Times New Roman"/>
                <w:sz w:val="24"/>
                <w:szCs w:val="24"/>
              </w:rPr>
            </w:pPr>
            <w:r>
              <w:rPr>
                <w:rFonts w:ascii="Times New Roman"/>
                <w:sz w:val="24"/>
              </w:rPr>
              <w:t>.007</w:t>
            </w:r>
            <w:r w:rsidRPr="00666566">
              <w:rPr>
                <w:rFonts w:ascii="Times New Roman"/>
                <w:sz w:val="24"/>
              </w:rPr>
              <w:t xml:space="preserve"> </w:t>
            </w:r>
            <w:r>
              <w:rPr>
                <w:rFonts w:ascii="Times New Roman"/>
                <w:spacing w:val="-1"/>
                <w:sz w:val="24"/>
              </w:rPr>
              <w:t>(.032</w:t>
            </w:r>
            <w:r w:rsidRPr="00666566">
              <w:rPr>
                <w:rFonts w:ascii="Times New Roman"/>
                <w:spacing w:val="-1"/>
                <w:sz w:val="24"/>
              </w:rPr>
              <w:t>)</w:t>
            </w:r>
          </w:p>
        </w:tc>
        <w:tc>
          <w:tcPr>
            <w:tcW w:w="1837" w:type="dxa"/>
            <w:tcBorders>
              <w:top w:val="nil"/>
              <w:left w:val="nil"/>
              <w:bottom w:val="nil"/>
              <w:right w:val="nil"/>
            </w:tcBorders>
          </w:tcPr>
          <w:p w14:paraId="369F3137" w14:textId="77777777" w:rsidR="001C017E" w:rsidRPr="00666566" w:rsidRDefault="001C017E" w:rsidP="009E293C">
            <w:pPr>
              <w:jc w:val="center"/>
            </w:pPr>
          </w:p>
        </w:tc>
        <w:tc>
          <w:tcPr>
            <w:tcW w:w="1840" w:type="dxa"/>
            <w:tcBorders>
              <w:top w:val="nil"/>
              <w:left w:val="nil"/>
              <w:bottom w:val="nil"/>
              <w:right w:val="nil"/>
            </w:tcBorders>
          </w:tcPr>
          <w:p w14:paraId="142FED70" w14:textId="77777777" w:rsidR="001C017E" w:rsidRPr="00666566" w:rsidRDefault="001C017E" w:rsidP="009E293C">
            <w:pPr>
              <w:pStyle w:val="TableParagraph"/>
              <w:spacing w:line="263" w:lineRule="exact"/>
              <w:ind w:left="207"/>
              <w:jc w:val="center"/>
              <w:rPr>
                <w:rFonts w:ascii="Times New Roman" w:eastAsia="Times New Roman" w:hAnsi="Times New Roman" w:cs="Times New Roman"/>
                <w:sz w:val="24"/>
                <w:szCs w:val="24"/>
              </w:rPr>
            </w:pPr>
            <w:r>
              <w:rPr>
                <w:rFonts w:ascii="Times New Roman"/>
                <w:sz w:val="24"/>
              </w:rPr>
              <w:t>.012</w:t>
            </w:r>
            <w:r w:rsidRPr="00666566">
              <w:rPr>
                <w:rFonts w:ascii="Times New Roman"/>
                <w:sz w:val="24"/>
              </w:rPr>
              <w:t xml:space="preserve"> </w:t>
            </w:r>
            <w:r>
              <w:rPr>
                <w:rFonts w:ascii="Times New Roman"/>
                <w:spacing w:val="-1"/>
                <w:sz w:val="24"/>
              </w:rPr>
              <w:t>(.036</w:t>
            </w:r>
            <w:r w:rsidRPr="00666566">
              <w:rPr>
                <w:rFonts w:ascii="Times New Roman"/>
                <w:spacing w:val="-1"/>
                <w:sz w:val="24"/>
              </w:rPr>
              <w:t>)</w:t>
            </w:r>
          </w:p>
        </w:tc>
      </w:tr>
      <w:tr w:rsidR="001C017E" w:rsidRPr="00666566" w14:paraId="0C856ECB" w14:textId="77777777" w:rsidTr="009E293C">
        <w:trPr>
          <w:trHeight w:hRule="exact" w:val="366"/>
        </w:trPr>
        <w:tc>
          <w:tcPr>
            <w:tcW w:w="2628" w:type="dxa"/>
            <w:tcBorders>
              <w:top w:val="nil"/>
              <w:left w:val="nil"/>
              <w:bottom w:val="nil"/>
              <w:right w:val="nil"/>
            </w:tcBorders>
          </w:tcPr>
          <w:p w14:paraId="67ADD12E" w14:textId="77777777" w:rsidR="001C017E" w:rsidRPr="00086973" w:rsidRDefault="001C017E" w:rsidP="009E293C">
            <w:pPr>
              <w:pStyle w:val="TableParagraph"/>
              <w:spacing w:line="263" w:lineRule="exact"/>
              <w:ind w:left="108"/>
              <w:rPr>
                <w:rFonts w:ascii="Times New Roman" w:eastAsia="Times New Roman" w:hAnsi="Times New Roman" w:cs="Times New Roman"/>
                <w:sz w:val="24"/>
                <w:szCs w:val="24"/>
              </w:rPr>
            </w:pPr>
            <w:r w:rsidRPr="00086973">
              <w:rPr>
                <w:rFonts w:ascii="Times New Roman"/>
                <w:spacing w:val="-1"/>
                <w:sz w:val="24"/>
              </w:rPr>
              <w:t>Time*Cohort</w:t>
            </w:r>
            <w:r w:rsidRPr="00086973">
              <w:rPr>
                <w:rFonts w:ascii="Times New Roman"/>
                <w:sz w:val="24"/>
              </w:rPr>
              <w:t xml:space="preserve"> 3</w:t>
            </w:r>
          </w:p>
        </w:tc>
        <w:tc>
          <w:tcPr>
            <w:tcW w:w="1837" w:type="dxa"/>
            <w:tcBorders>
              <w:top w:val="nil"/>
              <w:left w:val="nil"/>
              <w:bottom w:val="nil"/>
              <w:right w:val="nil"/>
            </w:tcBorders>
          </w:tcPr>
          <w:p w14:paraId="123ECB06" w14:textId="77777777" w:rsidR="001C017E" w:rsidRPr="00666566" w:rsidRDefault="001C017E" w:rsidP="009E293C">
            <w:pPr>
              <w:jc w:val="center"/>
            </w:pPr>
          </w:p>
        </w:tc>
        <w:tc>
          <w:tcPr>
            <w:tcW w:w="1837" w:type="dxa"/>
            <w:tcBorders>
              <w:top w:val="nil"/>
              <w:left w:val="nil"/>
              <w:bottom w:val="nil"/>
              <w:right w:val="nil"/>
            </w:tcBorders>
          </w:tcPr>
          <w:p w14:paraId="0DFF5B95" w14:textId="77777777" w:rsidR="001C017E" w:rsidRPr="00666566" w:rsidRDefault="001C017E" w:rsidP="009E293C">
            <w:pPr>
              <w:pStyle w:val="TableParagraph"/>
              <w:spacing w:line="263" w:lineRule="exact"/>
              <w:ind w:left="169"/>
              <w:jc w:val="center"/>
              <w:rPr>
                <w:rFonts w:ascii="Times New Roman" w:eastAsia="Times New Roman" w:hAnsi="Times New Roman" w:cs="Times New Roman"/>
                <w:sz w:val="24"/>
                <w:szCs w:val="24"/>
              </w:rPr>
            </w:pPr>
            <w:r>
              <w:rPr>
                <w:rFonts w:ascii="Times New Roman"/>
                <w:spacing w:val="-1"/>
                <w:sz w:val="24"/>
              </w:rPr>
              <w:t>-.037</w:t>
            </w:r>
            <w:r w:rsidRPr="00666566">
              <w:rPr>
                <w:rFonts w:ascii="Times New Roman"/>
                <w:sz w:val="24"/>
              </w:rPr>
              <w:t xml:space="preserve"> </w:t>
            </w:r>
            <w:r>
              <w:rPr>
                <w:rFonts w:ascii="Times New Roman"/>
                <w:spacing w:val="-1"/>
                <w:sz w:val="24"/>
              </w:rPr>
              <w:t>(.030</w:t>
            </w:r>
            <w:r w:rsidRPr="00666566">
              <w:rPr>
                <w:rFonts w:ascii="Times New Roman"/>
                <w:spacing w:val="-1"/>
                <w:sz w:val="24"/>
              </w:rPr>
              <w:t>)</w:t>
            </w:r>
          </w:p>
        </w:tc>
        <w:tc>
          <w:tcPr>
            <w:tcW w:w="1837" w:type="dxa"/>
            <w:tcBorders>
              <w:top w:val="nil"/>
              <w:left w:val="nil"/>
              <w:bottom w:val="nil"/>
              <w:right w:val="nil"/>
            </w:tcBorders>
          </w:tcPr>
          <w:p w14:paraId="186911AA" w14:textId="77777777" w:rsidR="001C017E" w:rsidRPr="00666566" w:rsidRDefault="001C017E" w:rsidP="009E293C">
            <w:pPr>
              <w:jc w:val="center"/>
            </w:pPr>
          </w:p>
        </w:tc>
        <w:tc>
          <w:tcPr>
            <w:tcW w:w="1840" w:type="dxa"/>
            <w:tcBorders>
              <w:top w:val="nil"/>
              <w:left w:val="nil"/>
              <w:bottom w:val="nil"/>
              <w:right w:val="nil"/>
            </w:tcBorders>
          </w:tcPr>
          <w:p w14:paraId="11D75285" w14:textId="77777777" w:rsidR="001C017E" w:rsidRPr="00666566" w:rsidRDefault="001C017E" w:rsidP="009E293C">
            <w:pPr>
              <w:pStyle w:val="TableParagraph"/>
              <w:spacing w:line="263" w:lineRule="exact"/>
              <w:ind w:left="169"/>
              <w:jc w:val="center"/>
              <w:rPr>
                <w:rFonts w:ascii="Times New Roman" w:eastAsia="Times New Roman" w:hAnsi="Times New Roman" w:cs="Times New Roman"/>
                <w:sz w:val="24"/>
                <w:szCs w:val="24"/>
              </w:rPr>
            </w:pPr>
            <w:r>
              <w:rPr>
                <w:rFonts w:ascii="Times New Roman"/>
                <w:spacing w:val="-1"/>
                <w:sz w:val="24"/>
              </w:rPr>
              <w:t>-.012</w:t>
            </w:r>
            <w:r w:rsidRPr="00666566">
              <w:rPr>
                <w:rFonts w:ascii="Times New Roman"/>
                <w:sz w:val="24"/>
              </w:rPr>
              <w:t xml:space="preserve"> </w:t>
            </w:r>
            <w:r>
              <w:rPr>
                <w:rFonts w:ascii="Times New Roman"/>
                <w:spacing w:val="-1"/>
                <w:sz w:val="24"/>
              </w:rPr>
              <w:t>(.037</w:t>
            </w:r>
            <w:r w:rsidRPr="00666566">
              <w:rPr>
                <w:rFonts w:ascii="Times New Roman"/>
                <w:spacing w:val="-1"/>
                <w:sz w:val="24"/>
              </w:rPr>
              <w:t>)</w:t>
            </w:r>
          </w:p>
        </w:tc>
      </w:tr>
      <w:tr w:rsidR="001C017E" w:rsidRPr="00666566" w14:paraId="4F70D586" w14:textId="77777777" w:rsidTr="009E293C">
        <w:trPr>
          <w:trHeight w:hRule="exact" w:val="368"/>
        </w:trPr>
        <w:tc>
          <w:tcPr>
            <w:tcW w:w="2628" w:type="dxa"/>
            <w:tcBorders>
              <w:top w:val="nil"/>
              <w:left w:val="nil"/>
              <w:bottom w:val="single" w:sz="4" w:space="0" w:color="auto"/>
              <w:right w:val="nil"/>
            </w:tcBorders>
          </w:tcPr>
          <w:p w14:paraId="75F8173E" w14:textId="77777777" w:rsidR="001C017E" w:rsidRPr="00086973" w:rsidRDefault="001C017E" w:rsidP="009E293C">
            <w:pPr>
              <w:pStyle w:val="TableParagraph"/>
              <w:spacing w:line="263" w:lineRule="exact"/>
              <w:ind w:left="108"/>
              <w:rPr>
                <w:rFonts w:ascii="Times New Roman" w:eastAsia="Times New Roman" w:hAnsi="Times New Roman" w:cs="Times New Roman"/>
                <w:sz w:val="24"/>
                <w:szCs w:val="24"/>
              </w:rPr>
            </w:pPr>
            <w:r w:rsidRPr="00086973">
              <w:rPr>
                <w:rFonts w:ascii="Times New Roman"/>
                <w:spacing w:val="-1"/>
                <w:sz w:val="24"/>
              </w:rPr>
              <w:t>Time*Cohort</w:t>
            </w:r>
            <w:r w:rsidRPr="00086973">
              <w:rPr>
                <w:rFonts w:ascii="Times New Roman"/>
                <w:sz w:val="24"/>
              </w:rPr>
              <w:t xml:space="preserve"> 4</w:t>
            </w:r>
          </w:p>
        </w:tc>
        <w:tc>
          <w:tcPr>
            <w:tcW w:w="1837" w:type="dxa"/>
            <w:tcBorders>
              <w:top w:val="nil"/>
              <w:left w:val="nil"/>
              <w:bottom w:val="single" w:sz="4" w:space="0" w:color="auto"/>
              <w:right w:val="nil"/>
            </w:tcBorders>
          </w:tcPr>
          <w:p w14:paraId="49A099E3" w14:textId="77777777" w:rsidR="001C017E" w:rsidRPr="00666566" w:rsidRDefault="001C017E" w:rsidP="009E293C">
            <w:pPr>
              <w:jc w:val="center"/>
            </w:pPr>
          </w:p>
        </w:tc>
        <w:tc>
          <w:tcPr>
            <w:tcW w:w="1837" w:type="dxa"/>
            <w:tcBorders>
              <w:top w:val="nil"/>
              <w:left w:val="nil"/>
              <w:bottom w:val="single" w:sz="4" w:space="0" w:color="auto"/>
              <w:right w:val="nil"/>
            </w:tcBorders>
          </w:tcPr>
          <w:p w14:paraId="313C76C0" w14:textId="77777777" w:rsidR="001C017E" w:rsidRPr="00666566" w:rsidRDefault="001C017E" w:rsidP="009E293C">
            <w:pPr>
              <w:pStyle w:val="TableParagraph"/>
              <w:spacing w:line="263" w:lineRule="exact"/>
              <w:ind w:left="109"/>
              <w:jc w:val="center"/>
              <w:rPr>
                <w:rFonts w:ascii="Times New Roman" w:eastAsia="Times New Roman" w:hAnsi="Times New Roman" w:cs="Times New Roman"/>
                <w:sz w:val="24"/>
                <w:szCs w:val="24"/>
              </w:rPr>
            </w:pPr>
            <w:r>
              <w:rPr>
                <w:rFonts w:ascii="Times New Roman"/>
                <w:spacing w:val="-1"/>
                <w:sz w:val="24"/>
              </w:rPr>
              <w:t>-.052</w:t>
            </w:r>
            <w:r w:rsidRPr="00666566">
              <w:rPr>
                <w:rFonts w:ascii="Times New Roman"/>
                <w:sz w:val="24"/>
              </w:rPr>
              <w:t xml:space="preserve"> </w:t>
            </w:r>
            <w:r>
              <w:rPr>
                <w:rFonts w:ascii="Times New Roman"/>
                <w:spacing w:val="-1"/>
                <w:sz w:val="24"/>
              </w:rPr>
              <w:t>(.003</w:t>
            </w:r>
            <w:r w:rsidRPr="00666566">
              <w:rPr>
                <w:rFonts w:ascii="Times New Roman"/>
                <w:spacing w:val="-1"/>
                <w:sz w:val="24"/>
              </w:rPr>
              <w:t>)*</w:t>
            </w:r>
          </w:p>
        </w:tc>
        <w:tc>
          <w:tcPr>
            <w:tcW w:w="1837" w:type="dxa"/>
            <w:tcBorders>
              <w:top w:val="nil"/>
              <w:left w:val="nil"/>
              <w:bottom w:val="single" w:sz="4" w:space="0" w:color="auto"/>
              <w:right w:val="nil"/>
            </w:tcBorders>
          </w:tcPr>
          <w:p w14:paraId="77A4830E" w14:textId="77777777" w:rsidR="001C017E" w:rsidRPr="00666566" w:rsidRDefault="001C017E" w:rsidP="009E293C">
            <w:pPr>
              <w:jc w:val="center"/>
            </w:pPr>
          </w:p>
        </w:tc>
        <w:tc>
          <w:tcPr>
            <w:tcW w:w="1840" w:type="dxa"/>
            <w:tcBorders>
              <w:top w:val="nil"/>
              <w:left w:val="nil"/>
              <w:bottom w:val="single" w:sz="4" w:space="0" w:color="auto"/>
              <w:right w:val="nil"/>
            </w:tcBorders>
          </w:tcPr>
          <w:p w14:paraId="7D44B215" w14:textId="77777777" w:rsidR="001C017E" w:rsidRPr="00666566" w:rsidRDefault="001C017E" w:rsidP="009E293C">
            <w:pPr>
              <w:pStyle w:val="TableParagraph"/>
              <w:spacing w:line="263" w:lineRule="exact"/>
              <w:ind w:left="169"/>
              <w:jc w:val="center"/>
              <w:rPr>
                <w:rFonts w:ascii="Times New Roman" w:eastAsia="Times New Roman" w:hAnsi="Times New Roman" w:cs="Times New Roman"/>
                <w:sz w:val="24"/>
                <w:szCs w:val="24"/>
              </w:rPr>
            </w:pPr>
            <w:r>
              <w:rPr>
                <w:rFonts w:ascii="Times New Roman"/>
                <w:spacing w:val="-1"/>
                <w:sz w:val="24"/>
              </w:rPr>
              <w:t>-.049</w:t>
            </w:r>
            <w:r w:rsidRPr="00666566">
              <w:rPr>
                <w:rFonts w:ascii="Times New Roman"/>
                <w:sz w:val="24"/>
              </w:rPr>
              <w:t xml:space="preserve"> </w:t>
            </w:r>
            <w:r>
              <w:rPr>
                <w:rFonts w:ascii="Times New Roman"/>
                <w:spacing w:val="-1"/>
                <w:sz w:val="24"/>
              </w:rPr>
              <w:t>(.038</w:t>
            </w:r>
            <w:r w:rsidRPr="00666566">
              <w:rPr>
                <w:rFonts w:ascii="Times New Roman"/>
                <w:spacing w:val="-1"/>
                <w:sz w:val="24"/>
              </w:rPr>
              <w:t>)</w:t>
            </w:r>
          </w:p>
        </w:tc>
      </w:tr>
      <w:tr w:rsidR="001C017E" w:rsidRPr="00666566" w14:paraId="7CDC5B63" w14:textId="77777777" w:rsidTr="009E293C">
        <w:trPr>
          <w:trHeight w:hRule="exact" w:val="368"/>
        </w:trPr>
        <w:tc>
          <w:tcPr>
            <w:tcW w:w="2628" w:type="dxa"/>
            <w:tcBorders>
              <w:top w:val="single" w:sz="4" w:space="0" w:color="auto"/>
              <w:left w:val="nil"/>
              <w:bottom w:val="single" w:sz="4" w:space="0" w:color="auto"/>
              <w:right w:val="nil"/>
            </w:tcBorders>
          </w:tcPr>
          <w:p w14:paraId="36BC664C" w14:textId="77777777" w:rsidR="001C017E" w:rsidRPr="00A45524" w:rsidRDefault="001C017E" w:rsidP="009E293C">
            <w:pPr>
              <w:pStyle w:val="TableParagraph"/>
              <w:spacing w:line="263" w:lineRule="exact"/>
              <w:ind w:left="108"/>
              <w:rPr>
                <w:rFonts w:ascii="Times New Roman" w:eastAsia="Times New Roman" w:hAnsi="Times New Roman" w:cs="Times New Roman"/>
                <w:i/>
                <w:sz w:val="24"/>
                <w:szCs w:val="24"/>
              </w:rPr>
            </w:pPr>
            <w:r w:rsidRPr="00A45524">
              <w:rPr>
                <w:rFonts w:ascii="Times New Roman"/>
                <w:i/>
                <w:spacing w:val="-1"/>
                <w:sz w:val="24"/>
              </w:rPr>
              <w:t>Random</w:t>
            </w:r>
            <w:r w:rsidRPr="00A45524">
              <w:rPr>
                <w:rFonts w:ascii="Times New Roman"/>
                <w:i/>
                <w:spacing w:val="2"/>
                <w:sz w:val="24"/>
              </w:rPr>
              <w:t xml:space="preserve"> </w:t>
            </w:r>
            <w:r w:rsidRPr="00A45524">
              <w:rPr>
                <w:rFonts w:ascii="Times New Roman"/>
                <w:i/>
                <w:spacing w:val="-1"/>
                <w:sz w:val="24"/>
              </w:rPr>
              <w:t>Effects</w:t>
            </w:r>
          </w:p>
          <w:p w14:paraId="74AD4BAC" w14:textId="77777777" w:rsidR="001C017E" w:rsidRPr="00086973" w:rsidRDefault="001C017E" w:rsidP="009E293C">
            <w:pPr>
              <w:pStyle w:val="TableParagraph"/>
              <w:spacing w:line="263" w:lineRule="exact"/>
              <w:ind w:left="108"/>
              <w:rPr>
                <w:rFonts w:ascii="Times New Roman"/>
                <w:spacing w:val="-1"/>
                <w:sz w:val="24"/>
              </w:rPr>
            </w:pPr>
          </w:p>
        </w:tc>
        <w:tc>
          <w:tcPr>
            <w:tcW w:w="1837" w:type="dxa"/>
            <w:tcBorders>
              <w:top w:val="single" w:sz="4" w:space="0" w:color="auto"/>
              <w:left w:val="nil"/>
              <w:bottom w:val="single" w:sz="4" w:space="0" w:color="auto"/>
              <w:right w:val="nil"/>
            </w:tcBorders>
          </w:tcPr>
          <w:p w14:paraId="373CEC10" w14:textId="77777777" w:rsidR="001C017E" w:rsidRPr="00666566" w:rsidRDefault="001C017E" w:rsidP="009E293C">
            <w:pPr>
              <w:jc w:val="center"/>
            </w:pPr>
          </w:p>
        </w:tc>
        <w:tc>
          <w:tcPr>
            <w:tcW w:w="1837" w:type="dxa"/>
            <w:tcBorders>
              <w:top w:val="single" w:sz="4" w:space="0" w:color="auto"/>
              <w:left w:val="nil"/>
              <w:bottom w:val="single" w:sz="4" w:space="0" w:color="auto"/>
              <w:right w:val="nil"/>
            </w:tcBorders>
          </w:tcPr>
          <w:p w14:paraId="3738EEEA" w14:textId="77777777" w:rsidR="001C017E" w:rsidRPr="00666566" w:rsidRDefault="001C017E" w:rsidP="009E293C">
            <w:pPr>
              <w:pStyle w:val="TableParagraph"/>
              <w:spacing w:line="263" w:lineRule="exact"/>
              <w:ind w:left="109"/>
              <w:jc w:val="center"/>
              <w:rPr>
                <w:rFonts w:ascii="Times New Roman"/>
                <w:spacing w:val="-1"/>
                <w:sz w:val="24"/>
              </w:rPr>
            </w:pPr>
          </w:p>
        </w:tc>
        <w:tc>
          <w:tcPr>
            <w:tcW w:w="1837" w:type="dxa"/>
            <w:tcBorders>
              <w:top w:val="single" w:sz="4" w:space="0" w:color="auto"/>
              <w:left w:val="nil"/>
              <w:bottom w:val="single" w:sz="4" w:space="0" w:color="auto"/>
              <w:right w:val="nil"/>
            </w:tcBorders>
          </w:tcPr>
          <w:p w14:paraId="1E325D54" w14:textId="77777777" w:rsidR="001C017E" w:rsidRPr="00666566" w:rsidRDefault="001C017E" w:rsidP="009E293C">
            <w:pPr>
              <w:jc w:val="center"/>
            </w:pPr>
          </w:p>
        </w:tc>
        <w:tc>
          <w:tcPr>
            <w:tcW w:w="1840" w:type="dxa"/>
            <w:tcBorders>
              <w:top w:val="single" w:sz="4" w:space="0" w:color="auto"/>
              <w:left w:val="nil"/>
              <w:bottom w:val="single" w:sz="4" w:space="0" w:color="auto"/>
              <w:right w:val="nil"/>
            </w:tcBorders>
          </w:tcPr>
          <w:p w14:paraId="0D331C96" w14:textId="77777777" w:rsidR="001C017E" w:rsidRPr="00666566" w:rsidRDefault="001C017E" w:rsidP="009E293C">
            <w:pPr>
              <w:pStyle w:val="TableParagraph"/>
              <w:spacing w:line="263" w:lineRule="exact"/>
              <w:ind w:left="169"/>
              <w:jc w:val="center"/>
              <w:rPr>
                <w:rFonts w:ascii="Times New Roman"/>
                <w:spacing w:val="-1"/>
                <w:sz w:val="24"/>
              </w:rPr>
            </w:pPr>
          </w:p>
        </w:tc>
      </w:tr>
      <w:tr w:rsidR="001C017E" w:rsidRPr="00666566" w14:paraId="6D774BA3" w14:textId="77777777" w:rsidTr="009E293C">
        <w:trPr>
          <w:trHeight w:hRule="exact" w:val="366"/>
        </w:trPr>
        <w:tc>
          <w:tcPr>
            <w:tcW w:w="2628" w:type="dxa"/>
            <w:tcBorders>
              <w:top w:val="single" w:sz="4" w:space="0" w:color="auto"/>
              <w:left w:val="nil"/>
              <w:bottom w:val="nil"/>
              <w:right w:val="nil"/>
            </w:tcBorders>
          </w:tcPr>
          <w:p w14:paraId="2CAAEE4F" w14:textId="77777777" w:rsidR="001C017E" w:rsidRPr="00086973" w:rsidRDefault="001C017E" w:rsidP="009E293C">
            <w:pPr>
              <w:pStyle w:val="TableParagraph"/>
              <w:spacing w:line="263" w:lineRule="exact"/>
              <w:ind w:left="108"/>
              <w:rPr>
                <w:rFonts w:ascii="Times New Roman" w:eastAsia="Times New Roman" w:hAnsi="Times New Roman" w:cs="Times New Roman"/>
                <w:sz w:val="24"/>
                <w:szCs w:val="24"/>
              </w:rPr>
            </w:pPr>
            <w:r w:rsidRPr="00086973">
              <w:rPr>
                <w:rFonts w:ascii="Times New Roman"/>
                <w:spacing w:val="-1"/>
                <w:sz w:val="24"/>
              </w:rPr>
              <w:t>Intercept</w:t>
            </w:r>
            <w:r w:rsidRPr="00086973">
              <w:rPr>
                <w:rFonts w:ascii="Times New Roman"/>
                <w:sz w:val="24"/>
              </w:rPr>
              <w:t xml:space="preserve"> Within </w:t>
            </w:r>
            <w:r w:rsidRPr="00086973">
              <w:rPr>
                <w:rFonts w:ascii="Times New Roman"/>
                <w:spacing w:val="-2"/>
                <w:sz w:val="24"/>
              </w:rPr>
              <w:t>(L1)</w:t>
            </w:r>
          </w:p>
        </w:tc>
        <w:tc>
          <w:tcPr>
            <w:tcW w:w="1837" w:type="dxa"/>
            <w:tcBorders>
              <w:top w:val="single" w:sz="4" w:space="0" w:color="auto"/>
              <w:left w:val="nil"/>
              <w:bottom w:val="nil"/>
              <w:right w:val="nil"/>
            </w:tcBorders>
          </w:tcPr>
          <w:p w14:paraId="34852497" w14:textId="77777777" w:rsidR="001C017E" w:rsidRPr="00666566" w:rsidRDefault="001C017E" w:rsidP="009E293C">
            <w:pPr>
              <w:pStyle w:val="TableParagraph"/>
              <w:spacing w:line="263" w:lineRule="exact"/>
              <w:ind w:left="108"/>
              <w:jc w:val="center"/>
              <w:rPr>
                <w:rFonts w:ascii="Times New Roman" w:eastAsia="Times New Roman" w:hAnsi="Times New Roman" w:cs="Times New Roman"/>
                <w:sz w:val="24"/>
                <w:szCs w:val="24"/>
              </w:rPr>
            </w:pPr>
            <w:r>
              <w:rPr>
                <w:rFonts w:ascii="Times New Roman"/>
                <w:sz w:val="24"/>
              </w:rPr>
              <w:t>1.15</w:t>
            </w:r>
            <w:r w:rsidRPr="00666566">
              <w:rPr>
                <w:rFonts w:ascii="Times New Roman"/>
                <w:sz w:val="24"/>
              </w:rPr>
              <w:t xml:space="preserve"> </w:t>
            </w:r>
            <w:r>
              <w:rPr>
                <w:rFonts w:ascii="Times New Roman"/>
                <w:spacing w:val="-1"/>
                <w:sz w:val="24"/>
              </w:rPr>
              <w:t>(.096</w:t>
            </w:r>
            <w:r w:rsidRPr="00666566">
              <w:rPr>
                <w:rFonts w:ascii="Times New Roman"/>
                <w:spacing w:val="-1"/>
                <w:sz w:val="24"/>
              </w:rPr>
              <w:t>)*</w:t>
            </w:r>
          </w:p>
        </w:tc>
        <w:tc>
          <w:tcPr>
            <w:tcW w:w="1837" w:type="dxa"/>
            <w:tcBorders>
              <w:top w:val="single" w:sz="4" w:space="0" w:color="auto"/>
              <w:left w:val="nil"/>
              <w:bottom w:val="nil"/>
              <w:right w:val="nil"/>
            </w:tcBorders>
          </w:tcPr>
          <w:p w14:paraId="72D9912A" w14:textId="77777777" w:rsidR="001C017E" w:rsidRPr="00666566" w:rsidRDefault="001C017E" w:rsidP="009E293C">
            <w:pPr>
              <w:pStyle w:val="TableParagraph"/>
              <w:spacing w:line="263" w:lineRule="exact"/>
              <w:ind w:left="109"/>
              <w:jc w:val="center"/>
              <w:rPr>
                <w:rFonts w:ascii="Times New Roman" w:eastAsia="Times New Roman" w:hAnsi="Times New Roman" w:cs="Times New Roman"/>
                <w:sz w:val="24"/>
                <w:szCs w:val="24"/>
              </w:rPr>
            </w:pPr>
            <w:r>
              <w:rPr>
                <w:rFonts w:ascii="Times New Roman"/>
                <w:sz w:val="24"/>
              </w:rPr>
              <w:t>1.15</w:t>
            </w:r>
            <w:r w:rsidRPr="00666566">
              <w:rPr>
                <w:rFonts w:ascii="Times New Roman"/>
                <w:sz w:val="24"/>
              </w:rPr>
              <w:t xml:space="preserve"> </w:t>
            </w:r>
            <w:r>
              <w:rPr>
                <w:rFonts w:ascii="Times New Roman"/>
                <w:spacing w:val="-1"/>
                <w:sz w:val="24"/>
              </w:rPr>
              <w:t>(.096</w:t>
            </w:r>
            <w:r w:rsidRPr="00666566">
              <w:rPr>
                <w:rFonts w:ascii="Times New Roman"/>
                <w:spacing w:val="-1"/>
                <w:sz w:val="24"/>
              </w:rPr>
              <w:t>)*</w:t>
            </w:r>
          </w:p>
        </w:tc>
        <w:tc>
          <w:tcPr>
            <w:tcW w:w="1837" w:type="dxa"/>
            <w:tcBorders>
              <w:top w:val="single" w:sz="4" w:space="0" w:color="auto"/>
              <w:left w:val="nil"/>
              <w:bottom w:val="nil"/>
              <w:right w:val="nil"/>
            </w:tcBorders>
          </w:tcPr>
          <w:p w14:paraId="1FA2F012" w14:textId="77777777" w:rsidR="001C017E" w:rsidRPr="00666566" w:rsidRDefault="001C017E" w:rsidP="009E293C">
            <w:pPr>
              <w:pStyle w:val="TableParagraph"/>
              <w:spacing w:line="263" w:lineRule="exact"/>
              <w:ind w:left="109"/>
              <w:jc w:val="center"/>
              <w:rPr>
                <w:rFonts w:ascii="Times New Roman" w:eastAsia="Times New Roman" w:hAnsi="Times New Roman" w:cs="Times New Roman"/>
                <w:sz w:val="24"/>
                <w:szCs w:val="24"/>
              </w:rPr>
            </w:pPr>
            <w:r>
              <w:rPr>
                <w:rFonts w:ascii="Times New Roman"/>
                <w:sz w:val="24"/>
              </w:rPr>
              <w:t>1.04</w:t>
            </w:r>
            <w:r w:rsidRPr="00666566">
              <w:rPr>
                <w:rFonts w:ascii="Times New Roman"/>
                <w:sz w:val="24"/>
              </w:rPr>
              <w:t xml:space="preserve"> </w:t>
            </w:r>
            <w:r>
              <w:rPr>
                <w:rFonts w:ascii="Times New Roman"/>
                <w:spacing w:val="-1"/>
                <w:sz w:val="24"/>
              </w:rPr>
              <w:t>(.086</w:t>
            </w:r>
            <w:r w:rsidRPr="00666566">
              <w:rPr>
                <w:rFonts w:ascii="Times New Roman"/>
                <w:spacing w:val="-1"/>
                <w:sz w:val="24"/>
              </w:rPr>
              <w:t>)*</w:t>
            </w:r>
          </w:p>
        </w:tc>
        <w:tc>
          <w:tcPr>
            <w:tcW w:w="1840" w:type="dxa"/>
            <w:tcBorders>
              <w:top w:val="single" w:sz="4" w:space="0" w:color="auto"/>
              <w:left w:val="nil"/>
              <w:bottom w:val="nil"/>
              <w:right w:val="nil"/>
            </w:tcBorders>
          </w:tcPr>
          <w:p w14:paraId="48E0A719" w14:textId="77777777" w:rsidR="001C017E" w:rsidRPr="00666566" w:rsidRDefault="001C017E" w:rsidP="009E293C">
            <w:pPr>
              <w:pStyle w:val="TableParagraph"/>
              <w:spacing w:line="263" w:lineRule="exact"/>
              <w:ind w:left="109"/>
              <w:jc w:val="center"/>
              <w:rPr>
                <w:rFonts w:ascii="Times New Roman" w:eastAsia="Times New Roman" w:hAnsi="Times New Roman" w:cs="Times New Roman"/>
                <w:sz w:val="24"/>
                <w:szCs w:val="24"/>
              </w:rPr>
            </w:pPr>
            <w:r>
              <w:rPr>
                <w:rFonts w:ascii="Times New Roman"/>
                <w:sz w:val="24"/>
              </w:rPr>
              <w:t>1.04</w:t>
            </w:r>
            <w:r w:rsidRPr="00666566">
              <w:rPr>
                <w:rFonts w:ascii="Times New Roman"/>
                <w:sz w:val="24"/>
              </w:rPr>
              <w:t xml:space="preserve"> </w:t>
            </w:r>
            <w:r>
              <w:rPr>
                <w:rFonts w:ascii="Times New Roman"/>
                <w:spacing w:val="-1"/>
                <w:sz w:val="24"/>
              </w:rPr>
              <w:t>(.086</w:t>
            </w:r>
            <w:r w:rsidRPr="00666566">
              <w:rPr>
                <w:rFonts w:ascii="Times New Roman"/>
                <w:spacing w:val="-1"/>
                <w:sz w:val="24"/>
              </w:rPr>
              <w:t>)*</w:t>
            </w:r>
          </w:p>
        </w:tc>
      </w:tr>
      <w:tr w:rsidR="001C017E" w:rsidRPr="00666566" w14:paraId="293E9192" w14:textId="77777777" w:rsidTr="009E293C">
        <w:trPr>
          <w:trHeight w:hRule="exact" w:val="366"/>
        </w:trPr>
        <w:tc>
          <w:tcPr>
            <w:tcW w:w="2628" w:type="dxa"/>
            <w:tcBorders>
              <w:top w:val="nil"/>
              <w:left w:val="nil"/>
              <w:bottom w:val="nil"/>
              <w:right w:val="nil"/>
            </w:tcBorders>
          </w:tcPr>
          <w:p w14:paraId="149D9917" w14:textId="77777777" w:rsidR="001C017E" w:rsidRPr="00086973" w:rsidRDefault="001C017E" w:rsidP="009E293C">
            <w:pPr>
              <w:pStyle w:val="TableParagraph"/>
              <w:spacing w:line="263" w:lineRule="exact"/>
              <w:ind w:left="108"/>
              <w:rPr>
                <w:rFonts w:ascii="Times New Roman" w:eastAsia="Times New Roman" w:hAnsi="Times New Roman" w:cs="Times New Roman"/>
                <w:sz w:val="24"/>
                <w:szCs w:val="24"/>
              </w:rPr>
            </w:pPr>
            <w:r w:rsidRPr="00086973">
              <w:rPr>
                <w:rFonts w:ascii="Times New Roman"/>
                <w:spacing w:val="-1"/>
                <w:sz w:val="24"/>
              </w:rPr>
              <w:t>Intercept</w:t>
            </w:r>
            <w:r w:rsidRPr="00086973">
              <w:rPr>
                <w:rFonts w:ascii="Times New Roman"/>
                <w:sz w:val="24"/>
              </w:rPr>
              <w:t xml:space="preserve"> </w:t>
            </w:r>
            <w:r w:rsidRPr="00086973">
              <w:rPr>
                <w:rFonts w:ascii="Times New Roman"/>
                <w:spacing w:val="-1"/>
                <w:sz w:val="24"/>
              </w:rPr>
              <w:t>Between</w:t>
            </w:r>
            <w:r w:rsidRPr="00086973">
              <w:rPr>
                <w:rFonts w:ascii="Times New Roman"/>
                <w:spacing w:val="2"/>
                <w:sz w:val="24"/>
              </w:rPr>
              <w:t xml:space="preserve"> </w:t>
            </w:r>
            <w:r w:rsidRPr="00086973">
              <w:rPr>
                <w:rFonts w:ascii="Times New Roman"/>
                <w:spacing w:val="-1"/>
                <w:sz w:val="24"/>
              </w:rPr>
              <w:t>(L2)</w:t>
            </w:r>
          </w:p>
        </w:tc>
        <w:tc>
          <w:tcPr>
            <w:tcW w:w="1837" w:type="dxa"/>
            <w:tcBorders>
              <w:top w:val="nil"/>
              <w:left w:val="nil"/>
              <w:bottom w:val="nil"/>
              <w:right w:val="nil"/>
            </w:tcBorders>
          </w:tcPr>
          <w:p w14:paraId="7D06B7FB" w14:textId="77777777" w:rsidR="001C017E" w:rsidRPr="00666566" w:rsidRDefault="001C017E" w:rsidP="009E293C">
            <w:pPr>
              <w:pStyle w:val="TableParagraph"/>
              <w:spacing w:line="263" w:lineRule="exact"/>
              <w:ind w:left="108"/>
              <w:jc w:val="center"/>
              <w:rPr>
                <w:rFonts w:ascii="Times New Roman" w:eastAsia="Times New Roman" w:hAnsi="Times New Roman" w:cs="Times New Roman"/>
                <w:sz w:val="24"/>
                <w:szCs w:val="24"/>
              </w:rPr>
            </w:pPr>
            <w:r>
              <w:rPr>
                <w:rFonts w:ascii="Times New Roman"/>
                <w:spacing w:val="-1"/>
                <w:sz w:val="24"/>
              </w:rPr>
              <w:t>-.041</w:t>
            </w:r>
            <w:r w:rsidRPr="00666566">
              <w:rPr>
                <w:rFonts w:ascii="Times New Roman"/>
                <w:sz w:val="24"/>
              </w:rPr>
              <w:t xml:space="preserve"> </w:t>
            </w:r>
            <w:r>
              <w:rPr>
                <w:rFonts w:ascii="Times New Roman"/>
                <w:spacing w:val="-1"/>
                <w:sz w:val="24"/>
              </w:rPr>
              <w:t>(.021</w:t>
            </w:r>
            <w:r w:rsidRPr="00666566">
              <w:rPr>
                <w:rFonts w:ascii="Times New Roman"/>
                <w:spacing w:val="-1"/>
                <w:sz w:val="24"/>
              </w:rPr>
              <w:t>)*</w:t>
            </w:r>
          </w:p>
        </w:tc>
        <w:tc>
          <w:tcPr>
            <w:tcW w:w="1837" w:type="dxa"/>
            <w:tcBorders>
              <w:top w:val="nil"/>
              <w:left w:val="nil"/>
              <w:bottom w:val="nil"/>
              <w:right w:val="nil"/>
            </w:tcBorders>
          </w:tcPr>
          <w:p w14:paraId="05CD13F8" w14:textId="77777777" w:rsidR="001C017E" w:rsidRPr="00666566" w:rsidRDefault="001C017E" w:rsidP="009E293C">
            <w:pPr>
              <w:pStyle w:val="TableParagraph"/>
              <w:spacing w:line="263" w:lineRule="exact"/>
              <w:ind w:left="109"/>
              <w:jc w:val="center"/>
              <w:rPr>
                <w:rFonts w:ascii="Times New Roman" w:eastAsia="Times New Roman" w:hAnsi="Times New Roman" w:cs="Times New Roman"/>
                <w:sz w:val="24"/>
                <w:szCs w:val="24"/>
              </w:rPr>
            </w:pPr>
            <w:r>
              <w:rPr>
                <w:rFonts w:ascii="Times New Roman"/>
                <w:spacing w:val="-1"/>
                <w:sz w:val="24"/>
              </w:rPr>
              <w:t>-.040</w:t>
            </w:r>
            <w:r w:rsidRPr="00666566">
              <w:rPr>
                <w:rFonts w:ascii="Times New Roman"/>
                <w:sz w:val="24"/>
              </w:rPr>
              <w:t xml:space="preserve"> </w:t>
            </w:r>
            <w:r>
              <w:rPr>
                <w:rFonts w:ascii="Times New Roman"/>
                <w:spacing w:val="-1"/>
                <w:sz w:val="24"/>
              </w:rPr>
              <w:t>(.020</w:t>
            </w:r>
            <w:r w:rsidRPr="00666566">
              <w:rPr>
                <w:rFonts w:ascii="Times New Roman"/>
                <w:spacing w:val="-1"/>
                <w:sz w:val="24"/>
              </w:rPr>
              <w:t>)*</w:t>
            </w:r>
          </w:p>
        </w:tc>
        <w:tc>
          <w:tcPr>
            <w:tcW w:w="1837" w:type="dxa"/>
            <w:tcBorders>
              <w:top w:val="nil"/>
              <w:left w:val="nil"/>
              <w:bottom w:val="nil"/>
              <w:right w:val="nil"/>
            </w:tcBorders>
          </w:tcPr>
          <w:p w14:paraId="2783C745" w14:textId="77777777" w:rsidR="001C017E" w:rsidRPr="00666566" w:rsidRDefault="001C017E" w:rsidP="009E293C">
            <w:pPr>
              <w:pStyle w:val="TableParagraph"/>
              <w:spacing w:line="263" w:lineRule="exact"/>
              <w:ind w:left="109"/>
              <w:jc w:val="center"/>
              <w:rPr>
                <w:rFonts w:ascii="Times New Roman" w:eastAsia="Times New Roman" w:hAnsi="Times New Roman" w:cs="Times New Roman"/>
                <w:sz w:val="24"/>
                <w:szCs w:val="24"/>
              </w:rPr>
            </w:pPr>
            <w:r>
              <w:rPr>
                <w:rFonts w:ascii="Times New Roman"/>
                <w:spacing w:val="-1"/>
                <w:sz w:val="24"/>
              </w:rPr>
              <w:t>-.058</w:t>
            </w:r>
            <w:r w:rsidRPr="00666566">
              <w:rPr>
                <w:rFonts w:ascii="Times New Roman"/>
                <w:sz w:val="24"/>
              </w:rPr>
              <w:t xml:space="preserve"> </w:t>
            </w:r>
            <w:r>
              <w:rPr>
                <w:rFonts w:ascii="Times New Roman"/>
                <w:spacing w:val="-1"/>
                <w:sz w:val="24"/>
              </w:rPr>
              <w:t>(.018</w:t>
            </w:r>
            <w:r w:rsidRPr="00666566">
              <w:rPr>
                <w:rFonts w:ascii="Times New Roman"/>
                <w:spacing w:val="-1"/>
                <w:sz w:val="24"/>
              </w:rPr>
              <w:t>)*</w:t>
            </w:r>
          </w:p>
        </w:tc>
        <w:tc>
          <w:tcPr>
            <w:tcW w:w="1840" w:type="dxa"/>
            <w:tcBorders>
              <w:top w:val="nil"/>
              <w:left w:val="nil"/>
              <w:bottom w:val="nil"/>
              <w:right w:val="nil"/>
            </w:tcBorders>
          </w:tcPr>
          <w:p w14:paraId="0580620F" w14:textId="77777777" w:rsidR="001C017E" w:rsidRPr="00666566" w:rsidRDefault="001C017E" w:rsidP="009E293C">
            <w:pPr>
              <w:pStyle w:val="TableParagraph"/>
              <w:spacing w:line="263" w:lineRule="exact"/>
              <w:ind w:left="109"/>
              <w:jc w:val="center"/>
              <w:rPr>
                <w:rFonts w:ascii="Times New Roman" w:eastAsia="Times New Roman" w:hAnsi="Times New Roman" w:cs="Times New Roman"/>
                <w:sz w:val="24"/>
                <w:szCs w:val="24"/>
              </w:rPr>
            </w:pPr>
            <w:r>
              <w:rPr>
                <w:rFonts w:ascii="Times New Roman"/>
                <w:spacing w:val="-1"/>
                <w:sz w:val="24"/>
              </w:rPr>
              <w:t>-.058</w:t>
            </w:r>
            <w:r w:rsidRPr="00666566">
              <w:rPr>
                <w:rFonts w:ascii="Times New Roman"/>
                <w:sz w:val="24"/>
              </w:rPr>
              <w:t xml:space="preserve"> </w:t>
            </w:r>
            <w:r>
              <w:rPr>
                <w:rFonts w:ascii="Times New Roman"/>
                <w:spacing w:val="-1"/>
                <w:sz w:val="24"/>
              </w:rPr>
              <w:t>(.018</w:t>
            </w:r>
            <w:r w:rsidRPr="00666566">
              <w:rPr>
                <w:rFonts w:ascii="Times New Roman"/>
                <w:spacing w:val="-1"/>
                <w:sz w:val="24"/>
              </w:rPr>
              <w:t>)*</w:t>
            </w:r>
          </w:p>
        </w:tc>
      </w:tr>
      <w:tr w:rsidR="001C017E" w:rsidRPr="00666566" w14:paraId="6796E4F7" w14:textId="77777777" w:rsidTr="009E293C">
        <w:trPr>
          <w:trHeight w:hRule="exact" w:val="368"/>
        </w:trPr>
        <w:tc>
          <w:tcPr>
            <w:tcW w:w="2628" w:type="dxa"/>
            <w:tcBorders>
              <w:top w:val="nil"/>
              <w:left w:val="nil"/>
              <w:bottom w:val="single" w:sz="4" w:space="0" w:color="auto"/>
              <w:right w:val="nil"/>
            </w:tcBorders>
          </w:tcPr>
          <w:p w14:paraId="606369C0" w14:textId="77777777" w:rsidR="001C017E" w:rsidRPr="00086973" w:rsidRDefault="001C017E" w:rsidP="009E293C">
            <w:pPr>
              <w:pStyle w:val="TableParagraph"/>
              <w:spacing w:line="263" w:lineRule="exact"/>
              <w:ind w:left="108"/>
              <w:rPr>
                <w:rFonts w:ascii="Times New Roman" w:eastAsia="Times New Roman" w:hAnsi="Times New Roman" w:cs="Times New Roman"/>
                <w:sz w:val="24"/>
                <w:szCs w:val="24"/>
              </w:rPr>
            </w:pPr>
            <w:r w:rsidRPr="00086973">
              <w:rPr>
                <w:rFonts w:ascii="Times New Roman"/>
                <w:spacing w:val="-1"/>
                <w:sz w:val="24"/>
              </w:rPr>
              <w:t xml:space="preserve">Linear </w:t>
            </w:r>
            <w:r w:rsidRPr="00086973">
              <w:rPr>
                <w:rFonts w:ascii="Times New Roman"/>
                <w:sz w:val="24"/>
              </w:rPr>
              <w:t>Slope</w:t>
            </w:r>
          </w:p>
        </w:tc>
        <w:tc>
          <w:tcPr>
            <w:tcW w:w="1837" w:type="dxa"/>
            <w:tcBorders>
              <w:top w:val="nil"/>
              <w:left w:val="nil"/>
              <w:bottom w:val="single" w:sz="4" w:space="0" w:color="auto"/>
              <w:right w:val="nil"/>
            </w:tcBorders>
          </w:tcPr>
          <w:p w14:paraId="60DCD12D"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.074</w:t>
            </w:r>
            <w:r w:rsidRPr="00666566">
              <w:rPr>
                <w:rFonts w:ascii="Times New Roman"/>
                <w:sz w:val="24"/>
              </w:rPr>
              <w:t xml:space="preserve"> </w:t>
            </w:r>
            <w:r>
              <w:rPr>
                <w:rFonts w:ascii="Times New Roman"/>
                <w:spacing w:val="-1"/>
                <w:sz w:val="24"/>
              </w:rPr>
              <w:t>(.007</w:t>
            </w:r>
            <w:r w:rsidRPr="00666566">
              <w:rPr>
                <w:rFonts w:ascii="Times New Roman"/>
                <w:spacing w:val="-1"/>
                <w:sz w:val="24"/>
              </w:rPr>
              <w:t>)*</w:t>
            </w:r>
          </w:p>
        </w:tc>
        <w:tc>
          <w:tcPr>
            <w:tcW w:w="1837" w:type="dxa"/>
            <w:tcBorders>
              <w:top w:val="nil"/>
              <w:left w:val="nil"/>
              <w:bottom w:val="single" w:sz="4" w:space="0" w:color="auto"/>
              <w:right w:val="nil"/>
            </w:tcBorders>
          </w:tcPr>
          <w:p w14:paraId="125190CE"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.074</w:t>
            </w:r>
            <w:r w:rsidRPr="00666566">
              <w:rPr>
                <w:rFonts w:ascii="Times New Roman"/>
                <w:sz w:val="24"/>
              </w:rPr>
              <w:t xml:space="preserve"> </w:t>
            </w:r>
            <w:r>
              <w:rPr>
                <w:rFonts w:ascii="Times New Roman"/>
                <w:spacing w:val="-1"/>
                <w:sz w:val="24"/>
              </w:rPr>
              <w:t>(.007</w:t>
            </w:r>
            <w:r w:rsidRPr="00666566">
              <w:rPr>
                <w:rFonts w:ascii="Times New Roman"/>
                <w:spacing w:val="-1"/>
                <w:sz w:val="24"/>
              </w:rPr>
              <w:t>)*</w:t>
            </w:r>
          </w:p>
        </w:tc>
        <w:tc>
          <w:tcPr>
            <w:tcW w:w="1837" w:type="dxa"/>
            <w:tcBorders>
              <w:top w:val="nil"/>
              <w:left w:val="nil"/>
              <w:bottom w:val="single" w:sz="4" w:space="0" w:color="auto"/>
              <w:right w:val="nil"/>
            </w:tcBorders>
          </w:tcPr>
          <w:p w14:paraId="5E2CE010"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.079</w:t>
            </w:r>
            <w:r w:rsidRPr="00666566">
              <w:rPr>
                <w:rFonts w:ascii="Times New Roman"/>
                <w:sz w:val="24"/>
              </w:rPr>
              <w:t xml:space="preserve"> </w:t>
            </w:r>
            <w:r>
              <w:rPr>
                <w:rFonts w:ascii="Times New Roman"/>
                <w:spacing w:val="-1"/>
                <w:sz w:val="24"/>
              </w:rPr>
              <w:t>(.007</w:t>
            </w:r>
            <w:r w:rsidRPr="00666566">
              <w:rPr>
                <w:rFonts w:ascii="Times New Roman"/>
                <w:spacing w:val="-1"/>
                <w:sz w:val="24"/>
              </w:rPr>
              <w:t>)*</w:t>
            </w:r>
          </w:p>
        </w:tc>
        <w:tc>
          <w:tcPr>
            <w:tcW w:w="1840" w:type="dxa"/>
            <w:tcBorders>
              <w:top w:val="nil"/>
              <w:left w:val="nil"/>
              <w:bottom w:val="single" w:sz="4" w:space="0" w:color="auto"/>
              <w:right w:val="nil"/>
            </w:tcBorders>
          </w:tcPr>
          <w:p w14:paraId="7A9CAC9C" w14:textId="77777777" w:rsidR="001C017E" w:rsidRPr="00666566" w:rsidRDefault="001C017E" w:rsidP="009E293C">
            <w:pPr>
              <w:pStyle w:val="TableParagraph"/>
              <w:spacing w:line="263" w:lineRule="exact"/>
              <w:ind w:left="147"/>
              <w:jc w:val="center"/>
              <w:rPr>
                <w:rFonts w:ascii="Times New Roman" w:eastAsia="Times New Roman" w:hAnsi="Times New Roman" w:cs="Times New Roman"/>
                <w:sz w:val="24"/>
                <w:szCs w:val="24"/>
              </w:rPr>
            </w:pPr>
            <w:r>
              <w:rPr>
                <w:rFonts w:ascii="Times New Roman"/>
                <w:sz w:val="24"/>
              </w:rPr>
              <w:t>.079</w:t>
            </w:r>
            <w:r w:rsidRPr="00666566">
              <w:rPr>
                <w:rFonts w:ascii="Times New Roman"/>
                <w:sz w:val="24"/>
              </w:rPr>
              <w:t xml:space="preserve"> </w:t>
            </w:r>
            <w:r w:rsidRPr="00666566">
              <w:rPr>
                <w:rFonts w:ascii="Times New Roman"/>
                <w:spacing w:val="-1"/>
                <w:sz w:val="24"/>
              </w:rPr>
              <w:t>(.</w:t>
            </w:r>
            <w:r>
              <w:rPr>
                <w:rFonts w:ascii="Times New Roman"/>
                <w:spacing w:val="-1"/>
                <w:sz w:val="24"/>
              </w:rPr>
              <w:t>006</w:t>
            </w:r>
            <w:r w:rsidRPr="00666566">
              <w:rPr>
                <w:rFonts w:ascii="Times New Roman"/>
                <w:spacing w:val="-1"/>
                <w:sz w:val="24"/>
              </w:rPr>
              <w:t>)*</w:t>
            </w:r>
          </w:p>
        </w:tc>
      </w:tr>
      <w:tr w:rsidR="001C017E" w:rsidRPr="00666566" w14:paraId="5D2B1FA1" w14:textId="77777777" w:rsidTr="009E293C">
        <w:trPr>
          <w:trHeight w:hRule="exact" w:val="368"/>
        </w:trPr>
        <w:tc>
          <w:tcPr>
            <w:tcW w:w="2628" w:type="dxa"/>
            <w:tcBorders>
              <w:top w:val="single" w:sz="4" w:space="0" w:color="auto"/>
              <w:left w:val="nil"/>
              <w:bottom w:val="single" w:sz="4" w:space="0" w:color="auto"/>
              <w:right w:val="nil"/>
            </w:tcBorders>
          </w:tcPr>
          <w:p w14:paraId="22DAC128" w14:textId="77777777" w:rsidR="001C017E" w:rsidRPr="00A45524" w:rsidRDefault="001C017E" w:rsidP="009E293C">
            <w:pPr>
              <w:pStyle w:val="TableParagraph"/>
              <w:spacing w:line="263" w:lineRule="exact"/>
              <w:ind w:left="108"/>
              <w:rPr>
                <w:rFonts w:ascii="Times New Roman" w:eastAsia="Times New Roman" w:hAnsi="Times New Roman" w:cs="Times New Roman"/>
                <w:i/>
                <w:sz w:val="24"/>
                <w:szCs w:val="24"/>
              </w:rPr>
            </w:pPr>
            <w:r w:rsidRPr="00A45524">
              <w:rPr>
                <w:rFonts w:ascii="Times New Roman"/>
                <w:i/>
                <w:sz w:val="24"/>
              </w:rPr>
              <w:t xml:space="preserve">Fit </w:t>
            </w:r>
            <w:r w:rsidRPr="00A45524">
              <w:rPr>
                <w:rFonts w:ascii="Times New Roman"/>
                <w:i/>
                <w:spacing w:val="-1"/>
                <w:sz w:val="24"/>
              </w:rPr>
              <w:t>Indices</w:t>
            </w:r>
          </w:p>
          <w:p w14:paraId="3D30E4D0" w14:textId="77777777" w:rsidR="001C017E" w:rsidRPr="00666566" w:rsidRDefault="001C017E" w:rsidP="009E293C">
            <w:pPr>
              <w:pStyle w:val="TableParagraph"/>
              <w:spacing w:line="263" w:lineRule="exact"/>
              <w:ind w:left="108"/>
              <w:rPr>
                <w:rFonts w:ascii="Times New Roman"/>
                <w:i/>
                <w:spacing w:val="-1"/>
                <w:sz w:val="24"/>
              </w:rPr>
            </w:pPr>
          </w:p>
        </w:tc>
        <w:tc>
          <w:tcPr>
            <w:tcW w:w="1837" w:type="dxa"/>
            <w:tcBorders>
              <w:top w:val="single" w:sz="4" w:space="0" w:color="auto"/>
              <w:left w:val="nil"/>
              <w:bottom w:val="single" w:sz="4" w:space="0" w:color="auto"/>
              <w:right w:val="nil"/>
            </w:tcBorders>
          </w:tcPr>
          <w:p w14:paraId="17C6CBC4" w14:textId="77777777" w:rsidR="001C017E" w:rsidRPr="00666566" w:rsidRDefault="001C017E" w:rsidP="009E293C">
            <w:pPr>
              <w:pStyle w:val="TableParagraph"/>
              <w:spacing w:line="263" w:lineRule="exact"/>
              <w:ind w:left="147"/>
              <w:jc w:val="center"/>
              <w:rPr>
                <w:rFonts w:ascii="Times New Roman"/>
                <w:sz w:val="24"/>
              </w:rPr>
            </w:pPr>
          </w:p>
        </w:tc>
        <w:tc>
          <w:tcPr>
            <w:tcW w:w="1837" w:type="dxa"/>
            <w:tcBorders>
              <w:top w:val="single" w:sz="4" w:space="0" w:color="auto"/>
              <w:left w:val="nil"/>
              <w:bottom w:val="single" w:sz="4" w:space="0" w:color="auto"/>
              <w:right w:val="nil"/>
            </w:tcBorders>
          </w:tcPr>
          <w:p w14:paraId="4083EDA1" w14:textId="77777777" w:rsidR="001C017E" w:rsidRPr="00666566" w:rsidRDefault="001C017E" w:rsidP="009E293C">
            <w:pPr>
              <w:pStyle w:val="TableParagraph"/>
              <w:spacing w:line="263" w:lineRule="exact"/>
              <w:ind w:left="147"/>
              <w:jc w:val="center"/>
              <w:rPr>
                <w:rFonts w:ascii="Times New Roman"/>
                <w:sz w:val="24"/>
              </w:rPr>
            </w:pPr>
          </w:p>
        </w:tc>
        <w:tc>
          <w:tcPr>
            <w:tcW w:w="1837" w:type="dxa"/>
            <w:tcBorders>
              <w:top w:val="single" w:sz="4" w:space="0" w:color="auto"/>
              <w:left w:val="nil"/>
              <w:bottom w:val="single" w:sz="4" w:space="0" w:color="auto"/>
              <w:right w:val="nil"/>
            </w:tcBorders>
          </w:tcPr>
          <w:p w14:paraId="204001A6" w14:textId="77777777" w:rsidR="001C017E" w:rsidRPr="00666566" w:rsidRDefault="001C017E" w:rsidP="009E293C">
            <w:pPr>
              <w:pStyle w:val="TableParagraph"/>
              <w:spacing w:line="263" w:lineRule="exact"/>
              <w:ind w:left="147"/>
              <w:jc w:val="center"/>
              <w:rPr>
                <w:rFonts w:ascii="Times New Roman"/>
                <w:sz w:val="24"/>
              </w:rPr>
            </w:pPr>
          </w:p>
        </w:tc>
        <w:tc>
          <w:tcPr>
            <w:tcW w:w="1840" w:type="dxa"/>
            <w:tcBorders>
              <w:top w:val="single" w:sz="4" w:space="0" w:color="auto"/>
              <w:left w:val="nil"/>
              <w:bottom w:val="single" w:sz="4" w:space="0" w:color="auto"/>
              <w:right w:val="nil"/>
            </w:tcBorders>
          </w:tcPr>
          <w:p w14:paraId="528BEDB5" w14:textId="77777777" w:rsidR="001C017E" w:rsidRPr="00666566" w:rsidRDefault="001C017E" w:rsidP="009E293C">
            <w:pPr>
              <w:pStyle w:val="TableParagraph"/>
              <w:spacing w:line="263" w:lineRule="exact"/>
              <w:ind w:left="147"/>
              <w:jc w:val="center"/>
              <w:rPr>
                <w:rFonts w:ascii="Times New Roman"/>
                <w:sz w:val="24"/>
              </w:rPr>
            </w:pPr>
          </w:p>
        </w:tc>
      </w:tr>
      <w:tr w:rsidR="001C017E" w:rsidRPr="00666566" w14:paraId="3538D3D6" w14:textId="77777777" w:rsidTr="009E293C">
        <w:trPr>
          <w:trHeight w:hRule="exact" w:val="368"/>
        </w:trPr>
        <w:tc>
          <w:tcPr>
            <w:tcW w:w="2628" w:type="dxa"/>
            <w:tcBorders>
              <w:top w:val="single" w:sz="4" w:space="0" w:color="auto"/>
              <w:left w:val="nil"/>
              <w:bottom w:val="nil"/>
              <w:right w:val="nil"/>
            </w:tcBorders>
          </w:tcPr>
          <w:p w14:paraId="5A694C63" w14:textId="77777777" w:rsidR="001C017E" w:rsidRPr="00086973" w:rsidRDefault="001C017E" w:rsidP="009E293C">
            <w:pPr>
              <w:pStyle w:val="TableParagraph"/>
              <w:spacing w:line="263" w:lineRule="exact"/>
              <w:ind w:left="108"/>
              <w:rPr>
                <w:rFonts w:ascii="Times New Roman"/>
                <w:sz w:val="24"/>
              </w:rPr>
            </w:pPr>
            <w:r w:rsidRPr="00086973">
              <w:rPr>
                <w:rFonts w:ascii="Times New Roman"/>
                <w:sz w:val="24"/>
              </w:rPr>
              <w:t>-2LL</w:t>
            </w:r>
          </w:p>
        </w:tc>
        <w:tc>
          <w:tcPr>
            <w:tcW w:w="1837" w:type="dxa"/>
            <w:tcBorders>
              <w:top w:val="single" w:sz="4" w:space="0" w:color="auto"/>
              <w:left w:val="nil"/>
              <w:bottom w:val="nil"/>
              <w:right w:val="nil"/>
            </w:tcBorders>
          </w:tcPr>
          <w:p w14:paraId="14A45732" w14:textId="77777777" w:rsidR="001C017E" w:rsidRPr="00666566" w:rsidRDefault="001C017E" w:rsidP="009E293C">
            <w:pPr>
              <w:pStyle w:val="TableParagraph"/>
              <w:spacing w:line="263" w:lineRule="exact"/>
              <w:jc w:val="center"/>
              <w:rPr>
                <w:rFonts w:ascii="Times New Roman"/>
                <w:sz w:val="24"/>
              </w:rPr>
            </w:pPr>
            <w:r w:rsidRPr="00666566">
              <w:rPr>
                <w:rFonts w:ascii="Times New Roman"/>
                <w:sz w:val="24"/>
              </w:rPr>
              <w:t>27628.6</w:t>
            </w:r>
          </w:p>
        </w:tc>
        <w:tc>
          <w:tcPr>
            <w:tcW w:w="1837" w:type="dxa"/>
            <w:tcBorders>
              <w:top w:val="single" w:sz="4" w:space="0" w:color="auto"/>
              <w:left w:val="nil"/>
              <w:bottom w:val="nil"/>
              <w:right w:val="nil"/>
            </w:tcBorders>
          </w:tcPr>
          <w:p w14:paraId="7FB1DBD9" w14:textId="77777777" w:rsidR="001C017E" w:rsidRPr="00666566" w:rsidRDefault="001C017E" w:rsidP="009E293C">
            <w:pPr>
              <w:pStyle w:val="TableParagraph"/>
              <w:spacing w:line="263" w:lineRule="exact"/>
              <w:jc w:val="center"/>
              <w:rPr>
                <w:rFonts w:ascii="Times New Roman"/>
                <w:sz w:val="24"/>
              </w:rPr>
            </w:pPr>
            <w:r w:rsidRPr="00666566">
              <w:rPr>
                <w:rFonts w:ascii="Times New Roman"/>
                <w:sz w:val="24"/>
              </w:rPr>
              <w:t>27624.5</w:t>
            </w:r>
          </w:p>
        </w:tc>
        <w:tc>
          <w:tcPr>
            <w:tcW w:w="1837" w:type="dxa"/>
            <w:tcBorders>
              <w:top w:val="single" w:sz="4" w:space="0" w:color="auto"/>
              <w:left w:val="nil"/>
              <w:bottom w:val="nil"/>
              <w:right w:val="nil"/>
            </w:tcBorders>
          </w:tcPr>
          <w:p w14:paraId="654C06FF" w14:textId="77777777" w:rsidR="001C017E" w:rsidRPr="00666566" w:rsidRDefault="001C017E" w:rsidP="009E293C">
            <w:pPr>
              <w:pStyle w:val="TableParagraph"/>
              <w:spacing w:line="263" w:lineRule="exact"/>
              <w:jc w:val="center"/>
              <w:rPr>
                <w:rFonts w:ascii="Times New Roman"/>
                <w:sz w:val="24"/>
              </w:rPr>
            </w:pPr>
            <w:r w:rsidRPr="00666566">
              <w:rPr>
                <w:rFonts w:ascii="Times New Roman"/>
                <w:sz w:val="24"/>
              </w:rPr>
              <w:t>29897.2</w:t>
            </w:r>
          </w:p>
        </w:tc>
        <w:tc>
          <w:tcPr>
            <w:tcW w:w="1840" w:type="dxa"/>
            <w:tcBorders>
              <w:top w:val="single" w:sz="4" w:space="0" w:color="auto"/>
              <w:left w:val="nil"/>
              <w:bottom w:val="nil"/>
              <w:right w:val="nil"/>
            </w:tcBorders>
          </w:tcPr>
          <w:p w14:paraId="30B54585" w14:textId="77777777" w:rsidR="001C017E" w:rsidRPr="00666566" w:rsidRDefault="001C017E" w:rsidP="009E293C">
            <w:pPr>
              <w:pStyle w:val="TableParagraph"/>
              <w:spacing w:line="263" w:lineRule="exact"/>
              <w:jc w:val="center"/>
              <w:rPr>
                <w:rFonts w:ascii="Times New Roman"/>
                <w:sz w:val="24"/>
              </w:rPr>
            </w:pPr>
            <w:r w:rsidRPr="00666566">
              <w:rPr>
                <w:rFonts w:ascii="Times New Roman"/>
                <w:sz w:val="24"/>
              </w:rPr>
              <w:t>29894.4</w:t>
            </w:r>
          </w:p>
        </w:tc>
      </w:tr>
      <w:tr w:rsidR="001C017E" w:rsidRPr="00666566" w14:paraId="1DD77230" w14:textId="77777777" w:rsidTr="009E293C">
        <w:trPr>
          <w:trHeight w:hRule="exact" w:val="366"/>
        </w:trPr>
        <w:tc>
          <w:tcPr>
            <w:tcW w:w="2628" w:type="dxa"/>
            <w:tcBorders>
              <w:top w:val="nil"/>
              <w:left w:val="nil"/>
              <w:bottom w:val="nil"/>
              <w:right w:val="nil"/>
            </w:tcBorders>
          </w:tcPr>
          <w:p w14:paraId="60238E62" w14:textId="77777777" w:rsidR="001C017E" w:rsidRPr="00086973" w:rsidRDefault="001C017E" w:rsidP="009E293C">
            <w:pPr>
              <w:pStyle w:val="TableParagraph"/>
              <w:spacing w:line="263" w:lineRule="exact"/>
              <w:ind w:left="108"/>
              <w:rPr>
                <w:rFonts w:ascii="Times New Roman" w:eastAsia="Times New Roman" w:hAnsi="Times New Roman" w:cs="Times New Roman"/>
                <w:sz w:val="24"/>
                <w:szCs w:val="24"/>
              </w:rPr>
            </w:pPr>
            <w:r w:rsidRPr="00086973">
              <w:rPr>
                <w:rFonts w:ascii="Times New Roman"/>
                <w:spacing w:val="-4"/>
                <w:sz w:val="24"/>
              </w:rPr>
              <w:t>AIC</w:t>
            </w:r>
          </w:p>
        </w:tc>
        <w:tc>
          <w:tcPr>
            <w:tcW w:w="1837" w:type="dxa"/>
            <w:tcBorders>
              <w:top w:val="nil"/>
              <w:left w:val="nil"/>
              <w:bottom w:val="nil"/>
              <w:right w:val="nil"/>
            </w:tcBorders>
          </w:tcPr>
          <w:p w14:paraId="4F1A370B" w14:textId="77777777" w:rsidR="001C017E" w:rsidRPr="00666566" w:rsidRDefault="001C017E" w:rsidP="009E293C">
            <w:pPr>
              <w:pStyle w:val="TableParagraph"/>
              <w:spacing w:line="263" w:lineRule="exact"/>
              <w:ind w:left="468"/>
              <w:rPr>
                <w:rFonts w:ascii="Times New Roman" w:eastAsia="Times New Roman" w:hAnsi="Times New Roman" w:cs="Times New Roman"/>
                <w:sz w:val="24"/>
                <w:szCs w:val="24"/>
              </w:rPr>
            </w:pPr>
            <w:r w:rsidRPr="00666566">
              <w:rPr>
                <w:rFonts w:ascii="Times New Roman"/>
                <w:sz w:val="24"/>
              </w:rPr>
              <w:t>27648.6</w:t>
            </w:r>
          </w:p>
        </w:tc>
        <w:tc>
          <w:tcPr>
            <w:tcW w:w="1837" w:type="dxa"/>
            <w:tcBorders>
              <w:top w:val="nil"/>
              <w:left w:val="nil"/>
              <w:bottom w:val="nil"/>
              <w:right w:val="nil"/>
            </w:tcBorders>
          </w:tcPr>
          <w:p w14:paraId="3BBE7AFC" w14:textId="77777777" w:rsidR="001C017E" w:rsidRPr="00666566" w:rsidRDefault="001C017E" w:rsidP="009E293C">
            <w:pPr>
              <w:pStyle w:val="TableParagraph"/>
              <w:spacing w:line="263" w:lineRule="exact"/>
              <w:ind w:left="469"/>
              <w:rPr>
                <w:rFonts w:ascii="Times New Roman" w:eastAsia="Times New Roman" w:hAnsi="Times New Roman" w:cs="Times New Roman"/>
                <w:sz w:val="24"/>
                <w:szCs w:val="24"/>
              </w:rPr>
            </w:pPr>
            <w:r w:rsidRPr="00666566">
              <w:rPr>
                <w:rFonts w:ascii="Times New Roman"/>
                <w:sz w:val="24"/>
              </w:rPr>
              <w:t>27650.5</w:t>
            </w:r>
          </w:p>
        </w:tc>
        <w:tc>
          <w:tcPr>
            <w:tcW w:w="1837" w:type="dxa"/>
            <w:tcBorders>
              <w:top w:val="nil"/>
              <w:left w:val="nil"/>
              <w:bottom w:val="nil"/>
              <w:right w:val="nil"/>
            </w:tcBorders>
          </w:tcPr>
          <w:p w14:paraId="1580F529" w14:textId="77777777" w:rsidR="001C017E" w:rsidRPr="00666566" w:rsidRDefault="001C017E" w:rsidP="009E293C">
            <w:pPr>
              <w:pStyle w:val="TableParagraph"/>
              <w:spacing w:line="263" w:lineRule="exact"/>
              <w:ind w:left="469"/>
              <w:rPr>
                <w:rFonts w:ascii="Times New Roman" w:eastAsia="Times New Roman" w:hAnsi="Times New Roman" w:cs="Times New Roman"/>
                <w:sz w:val="24"/>
                <w:szCs w:val="24"/>
              </w:rPr>
            </w:pPr>
            <w:r w:rsidRPr="00666566">
              <w:rPr>
                <w:rFonts w:ascii="Times New Roman"/>
                <w:sz w:val="24"/>
              </w:rPr>
              <w:t>29917.2</w:t>
            </w:r>
          </w:p>
        </w:tc>
        <w:tc>
          <w:tcPr>
            <w:tcW w:w="1840" w:type="dxa"/>
            <w:tcBorders>
              <w:top w:val="nil"/>
              <w:left w:val="nil"/>
              <w:bottom w:val="nil"/>
              <w:right w:val="nil"/>
            </w:tcBorders>
          </w:tcPr>
          <w:p w14:paraId="0F49D0AF" w14:textId="77777777" w:rsidR="001C017E" w:rsidRPr="00666566" w:rsidRDefault="001C017E" w:rsidP="009E293C">
            <w:pPr>
              <w:pStyle w:val="TableParagraph"/>
              <w:spacing w:line="263" w:lineRule="exact"/>
              <w:ind w:left="469"/>
              <w:rPr>
                <w:rFonts w:ascii="Times New Roman" w:eastAsia="Times New Roman" w:hAnsi="Times New Roman" w:cs="Times New Roman"/>
                <w:sz w:val="24"/>
                <w:szCs w:val="24"/>
              </w:rPr>
            </w:pPr>
            <w:r w:rsidRPr="00666566">
              <w:rPr>
                <w:rFonts w:ascii="Times New Roman"/>
                <w:sz w:val="24"/>
              </w:rPr>
              <w:t>29920.4</w:t>
            </w:r>
          </w:p>
        </w:tc>
      </w:tr>
      <w:tr w:rsidR="001C017E" w:rsidRPr="00666566" w14:paraId="36BF6203" w14:textId="77777777" w:rsidTr="009E293C">
        <w:trPr>
          <w:trHeight w:hRule="exact" w:val="374"/>
        </w:trPr>
        <w:tc>
          <w:tcPr>
            <w:tcW w:w="2628" w:type="dxa"/>
            <w:tcBorders>
              <w:top w:val="nil"/>
              <w:left w:val="nil"/>
              <w:bottom w:val="single" w:sz="4" w:space="0" w:color="auto"/>
              <w:right w:val="nil"/>
            </w:tcBorders>
          </w:tcPr>
          <w:p w14:paraId="6D446025" w14:textId="77777777" w:rsidR="001C017E" w:rsidRPr="00086973" w:rsidRDefault="001C017E" w:rsidP="009E293C">
            <w:pPr>
              <w:pStyle w:val="TableParagraph"/>
              <w:spacing w:line="263" w:lineRule="exact"/>
              <w:ind w:left="108"/>
              <w:rPr>
                <w:rFonts w:ascii="Times New Roman" w:eastAsia="Times New Roman" w:hAnsi="Times New Roman" w:cs="Times New Roman"/>
                <w:sz w:val="24"/>
                <w:szCs w:val="24"/>
              </w:rPr>
            </w:pPr>
            <w:r w:rsidRPr="00086973">
              <w:rPr>
                <w:rFonts w:ascii="Times New Roman"/>
                <w:spacing w:val="-3"/>
                <w:sz w:val="24"/>
              </w:rPr>
              <w:t>BIC</w:t>
            </w:r>
          </w:p>
        </w:tc>
        <w:tc>
          <w:tcPr>
            <w:tcW w:w="1837" w:type="dxa"/>
            <w:tcBorders>
              <w:top w:val="nil"/>
              <w:left w:val="nil"/>
              <w:bottom w:val="single" w:sz="4" w:space="0" w:color="auto"/>
              <w:right w:val="nil"/>
            </w:tcBorders>
          </w:tcPr>
          <w:p w14:paraId="73295AEF" w14:textId="77777777" w:rsidR="001C017E" w:rsidRPr="00666566" w:rsidRDefault="001C017E" w:rsidP="009E293C">
            <w:pPr>
              <w:pStyle w:val="TableParagraph"/>
              <w:spacing w:line="263" w:lineRule="exact"/>
              <w:ind w:left="468"/>
              <w:rPr>
                <w:rFonts w:ascii="Times New Roman" w:eastAsia="Times New Roman" w:hAnsi="Times New Roman" w:cs="Times New Roman"/>
                <w:sz w:val="24"/>
                <w:szCs w:val="24"/>
              </w:rPr>
            </w:pPr>
            <w:r w:rsidRPr="00666566">
              <w:rPr>
                <w:rFonts w:ascii="Times New Roman"/>
                <w:sz w:val="24"/>
              </w:rPr>
              <w:t>27698.6</w:t>
            </w:r>
          </w:p>
        </w:tc>
        <w:tc>
          <w:tcPr>
            <w:tcW w:w="1837" w:type="dxa"/>
            <w:tcBorders>
              <w:top w:val="nil"/>
              <w:left w:val="nil"/>
              <w:bottom w:val="single" w:sz="4" w:space="0" w:color="auto"/>
              <w:right w:val="nil"/>
            </w:tcBorders>
          </w:tcPr>
          <w:p w14:paraId="14926775" w14:textId="77777777" w:rsidR="001C017E" w:rsidRPr="00666566" w:rsidRDefault="001C017E" w:rsidP="009E293C">
            <w:pPr>
              <w:pStyle w:val="TableParagraph"/>
              <w:spacing w:line="263" w:lineRule="exact"/>
              <w:ind w:left="469"/>
              <w:rPr>
                <w:rFonts w:ascii="Times New Roman" w:eastAsia="Times New Roman" w:hAnsi="Times New Roman" w:cs="Times New Roman"/>
                <w:sz w:val="24"/>
                <w:szCs w:val="24"/>
              </w:rPr>
            </w:pPr>
            <w:r w:rsidRPr="00666566">
              <w:rPr>
                <w:rFonts w:ascii="Times New Roman"/>
                <w:sz w:val="24"/>
              </w:rPr>
              <w:t>27650.5</w:t>
            </w:r>
          </w:p>
        </w:tc>
        <w:tc>
          <w:tcPr>
            <w:tcW w:w="1837" w:type="dxa"/>
            <w:tcBorders>
              <w:top w:val="nil"/>
              <w:left w:val="nil"/>
              <w:bottom w:val="single" w:sz="4" w:space="0" w:color="auto"/>
              <w:right w:val="nil"/>
            </w:tcBorders>
          </w:tcPr>
          <w:p w14:paraId="4F97A4E2" w14:textId="77777777" w:rsidR="001C017E" w:rsidRPr="00666566" w:rsidRDefault="001C017E" w:rsidP="009E293C">
            <w:pPr>
              <w:pStyle w:val="TableParagraph"/>
              <w:spacing w:line="263" w:lineRule="exact"/>
              <w:ind w:left="469"/>
              <w:rPr>
                <w:rFonts w:ascii="Times New Roman" w:eastAsia="Times New Roman" w:hAnsi="Times New Roman" w:cs="Times New Roman"/>
                <w:sz w:val="24"/>
                <w:szCs w:val="24"/>
              </w:rPr>
            </w:pPr>
            <w:r w:rsidRPr="00666566">
              <w:rPr>
                <w:rFonts w:ascii="Times New Roman"/>
                <w:sz w:val="24"/>
              </w:rPr>
              <w:t>29967.3</w:t>
            </w:r>
          </w:p>
        </w:tc>
        <w:tc>
          <w:tcPr>
            <w:tcW w:w="1840" w:type="dxa"/>
            <w:tcBorders>
              <w:top w:val="nil"/>
              <w:left w:val="nil"/>
              <w:bottom w:val="single" w:sz="4" w:space="0" w:color="auto"/>
              <w:right w:val="nil"/>
            </w:tcBorders>
          </w:tcPr>
          <w:p w14:paraId="079D407B" w14:textId="77777777" w:rsidR="001C017E" w:rsidRPr="00666566" w:rsidRDefault="001C017E" w:rsidP="009E293C">
            <w:pPr>
              <w:pStyle w:val="TableParagraph"/>
              <w:spacing w:line="263" w:lineRule="exact"/>
              <w:ind w:left="469"/>
              <w:rPr>
                <w:rFonts w:ascii="Times New Roman" w:eastAsia="Times New Roman" w:hAnsi="Times New Roman" w:cs="Times New Roman"/>
                <w:sz w:val="24"/>
                <w:szCs w:val="24"/>
              </w:rPr>
            </w:pPr>
            <w:r w:rsidRPr="00666566">
              <w:rPr>
                <w:rFonts w:ascii="Times New Roman"/>
                <w:sz w:val="24"/>
              </w:rPr>
              <w:t>29985.4</w:t>
            </w:r>
          </w:p>
        </w:tc>
      </w:tr>
      <w:tr w:rsidR="001C017E" w:rsidRPr="00666566" w14:paraId="4A9B1049" w14:textId="77777777" w:rsidTr="009E293C">
        <w:trPr>
          <w:trHeight w:hRule="exact" w:val="1288"/>
        </w:trPr>
        <w:tc>
          <w:tcPr>
            <w:tcW w:w="9979" w:type="dxa"/>
            <w:gridSpan w:val="5"/>
            <w:tcBorders>
              <w:top w:val="single" w:sz="4" w:space="0" w:color="auto"/>
              <w:left w:val="nil"/>
            </w:tcBorders>
          </w:tcPr>
          <w:p w14:paraId="671FD0D3" w14:textId="77777777" w:rsidR="001C017E" w:rsidRPr="00666566" w:rsidRDefault="001C017E" w:rsidP="009E293C">
            <w:pPr>
              <w:pStyle w:val="TableParagraph"/>
              <w:spacing w:line="263" w:lineRule="exact"/>
              <w:rPr>
                <w:rFonts w:ascii="Times New Roman"/>
                <w:i/>
                <w:sz w:val="24"/>
              </w:rPr>
            </w:pPr>
            <w:r w:rsidRPr="00666566">
              <w:rPr>
                <w:rFonts w:ascii="Times New Roman"/>
                <w:i/>
                <w:sz w:val="20"/>
                <w:szCs w:val="20"/>
              </w:rPr>
              <w:lastRenderedPageBreak/>
              <w:t xml:space="preserve">Note: </w:t>
            </w:r>
            <w:r w:rsidRPr="00086973">
              <w:rPr>
                <w:rFonts w:ascii="Times New Roman"/>
                <w:sz w:val="20"/>
                <w:szCs w:val="20"/>
              </w:rPr>
              <w:t>The mode</w:t>
            </w:r>
            <w:r>
              <w:rPr>
                <w:rFonts w:ascii="Times New Roman"/>
                <w:sz w:val="20"/>
                <w:szCs w:val="20"/>
              </w:rPr>
              <w:t>l</w:t>
            </w:r>
            <w:r w:rsidRPr="00086973">
              <w:rPr>
                <w:rFonts w:ascii="Times New Roman"/>
                <w:sz w:val="20"/>
                <w:szCs w:val="20"/>
              </w:rPr>
              <w:t>s shown above are for unweighted (e.g., raw data) and weighted (e.g., with propensity weights applied). This preliminary step is used to assess cohort differences and determine if utilization of an accelerated longitudinal design is appropriate. Cohort 1 (age 14) was the reference group. Cohort 2 = 15 years old, Cohort 3 = 16 years old, Cohort 4 = 17 years old. -2LL = -2 log likelihood</w:t>
            </w:r>
            <w:r w:rsidRPr="00C66140">
              <w:rPr>
                <w:rFonts w:ascii="Times New Roman"/>
                <w:sz w:val="20"/>
                <w:szCs w:val="20"/>
              </w:rPr>
              <w:t>, AIC = Akaike Information Criteria, BIC = Bayesian Information Criteria.</w:t>
            </w:r>
            <w:r>
              <w:rPr>
                <w:rFonts w:ascii="Times New Roman"/>
                <w:i/>
                <w:sz w:val="20"/>
                <w:szCs w:val="20"/>
              </w:rPr>
              <w:t xml:space="preserve"> </w:t>
            </w:r>
          </w:p>
        </w:tc>
      </w:tr>
    </w:tbl>
    <w:p w14:paraId="39CC8DFF" w14:textId="77777777" w:rsidR="007C31FE" w:rsidRDefault="007C31FE" w:rsidP="001C017E">
      <w:pPr>
        <w:spacing w:line="480" w:lineRule="auto"/>
        <w:rPr>
          <w:rFonts w:ascii="Times New Roman" w:hAnsi="Times New Roman" w:cs="Times New Roman"/>
          <w:sz w:val="24"/>
          <w:szCs w:val="24"/>
        </w:rPr>
      </w:pPr>
    </w:p>
    <w:p w14:paraId="7770426E" w14:textId="77777777" w:rsidR="007C31FE" w:rsidRDefault="007C31FE" w:rsidP="001C017E">
      <w:pPr>
        <w:spacing w:line="480" w:lineRule="auto"/>
        <w:rPr>
          <w:rFonts w:ascii="Times New Roman" w:hAnsi="Times New Roman" w:cs="Times New Roman"/>
          <w:sz w:val="24"/>
          <w:szCs w:val="24"/>
        </w:rPr>
      </w:pPr>
    </w:p>
    <w:p w14:paraId="28B16B27" w14:textId="77777777" w:rsidR="007C31FE" w:rsidRDefault="007C31FE" w:rsidP="001C017E">
      <w:pPr>
        <w:spacing w:line="480" w:lineRule="auto"/>
        <w:rPr>
          <w:rFonts w:ascii="Times New Roman" w:hAnsi="Times New Roman" w:cs="Times New Roman"/>
          <w:sz w:val="24"/>
          <w:szCs w:val="24"/>
        </w:rPr>
      </w:pPr>
    </w:p>
    <w:p w14:paraId="39686DF1" w14:textId="77777777" w:rsidR="007C31FE" w:rsidRDefault="007C31FE" w:rsidP="001C017E">
      <w:pPr>
        <w:spacing w:line="480" w:lineRule="auto"/>
        <w:rPr>
          <w:rFonts w:ascii="Times New Roman" w:hAnsi="Times New Roman" w:cs="Times New Roman"/>
          <w:sz w:val="24"/>
          <w:szCs w:val="24"/>
        </w:rPr>
      </w:pPr>
    </w:p>
    <w:p w14:paraId="764E87EB" w14:textId="77777777" w:rsidR="007C31FE" w:rsidRDefault="007C31FE" w:rsidP="001C017E">
      <w:pPr>
        <w:spacing w:line="480" w:lineRule="auto"/>
        <w:rPr>
          <w:rFonts w:ascii="Times New Roman" w:hAnsi="Times New Roman" w:cs="Times New Roman"/>
          <w:sz w:val="24"/>
          <w:szCs w:val="24"/>
        </w:rPr>
      </w:pPr>
    </w:p>
    <w:p w14:paraId="3DC14C9D" w14:textId="77777777" w:rsidR="007C31FE" w:rsidRDefault="007C31FE" w:rsidP="001C017E">
      <w:pPr>
        <w:spacing w:line="480" w:lineRule="auto"/>
        <w:rPr>
          <w:rFonts w:ascii="Times New Roman" w:hAnsi="Times New Roman" w:cs="Times New Roman"/>
          <w:sz w:val="24"/>
          <w:szCs w:val="24"/>
        </w:rPr>
      </w:pPr>
    </w:p>
    <w:p w14:paraId="3BA501D2" w14:textId="77777777" w:rsidR="007C31FE" w:rsidRDefault="007C31FE" w:rsidP="001C017E">
      <w:pPr>
        <w:spacing w:line="480" w:lineRule="auto"/>
        <w:rPr>
          <w:rFonts w:ascii="Times New Roman" w:hAnsi="Times New Roman" w:cs="Times New Roman"/>
          <w:sz w:val="24"/>
          <w:szCs w:val="24"/>
        </w:rPr>
      </w:pPr>
    </w:p>
    <w:p w14:paraId="4443A683" w14:textId="77777777" w:rsidR="007C31FE" w:rsidRDefault="007C31FE" w:rsidP="001C017E">
      <w:pPr>
        <w:spacing w:line="480" w:lineRule="auto"/>
        <w:rPr>
          <w:rFonts w:ascii="Times New Roman" w:hAnsi="Times New Roman" w:cs="Times New Roman"/>
          <w:sz w:val="24"/>
          <w:szCs w:val="24"/>
        </w:rPr>
      </w:pPr>
    </w:p>
    <w:p w14:paraId="7257C588" w14:textId="77777777" w:rsidR="007C31FE" w:rsidRDefault="007C31FE" w:rsidP="001C017E">
      <w:pPr>
        <w:spacing w:line="480" w:lineRule="auto"/>
        <w:rPr>
          <w:rFonts w:ascii="Times New Roman" w:hAnsi="Times New Roman" w:cs="Times New Roman"/>
          <w:sz w:val="24"/>
          <w:szCs w:val="24"/>
        </w:rPr>
      </w:pPr>
    </w:p>
    <w:p w14:paraId="2C41D95C" w14:textId="77777777" w:rsidR="007C31FE" w:rsidRDefault="007C31FE" w:rsidP="001C017E">
      <w:pPr>
        <w:spacing w:line="480" w:lineRule="auto"/>
        <w:rPr>
          <w:rFonts w:ascii="Times New Roman" w:hAnsi="Times New Roman" w:cs="Times New Roman"/>
          <w:sz w:val="24"/>
          <w:szCs w:val="24"/>
        </w:rPr>
      </w:pPr>
    </w:p>
    <w:p w14:paraId="753C6813" w14:textId="77777777" w:rsidR="007C31FE" w:rsidRDefault="007C31FE" w:rsidP="001C017E">
      <w:pPr>
        <w:spacing w:line="480" w:lineRule="auto"/>
        <w:rPr>
          <w:rFonts w:ascii="Times New Roman" w:hAnsi="Times New Roman" w:cs="Times New Roman"/>
          <w:sz w:val="24"/>
          <w:szCs w:val="24"/>
        </w:rPr>
      </w:pPr>
    </w:p>
    <w:p w14:paraId="29718FF3" w14:textId="77777777" w:rsidR="001C017E" w:rsidRDefault="001C017E" w:rsidP="001C017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Supplementary Table 2. Class-specific intercepts for concurrent and subsequent treatment entry and dependence diagnosis.</w:t>
      </w:r>
    </w:p>
    <w:tbl>
      <w:tblPr>
        <w:tblW w:w="12942" w:type="dxa"/>
        <w:tblLook w:val="04A0" w:firstRow="1" w:lastRow="0" w:firstColumn="1" w:lastColumn="0" w:noHBand="0" w:noVBand="1"/>
      </w:tblPr>
      <w:tblGrid>
        <w:gridCol w:w="1854"/>
        <w:gridCol w:w="854"/>
        <w:gridCol w:w="1682"/>
        <w:gridCol w:w="337"/>
        <w:gridCol w:w="854"/>
        <w:gridCol w:w="1713"/>
        <w:gridCol w:w="337"/>
        <w:gridCol w:w="854"/>
        <w:gridCol w:w="1682"/>
        <w:gridCol w:w="337"/>
        <w:gridCol w:w="1061"/>
        <w:gridCol w:w="1377"/>
      </w:tblGrid>
      <w:tr w:rsidR="001C017E" w:rsidRPr="00BD7837" w14:paraId="461339CB" w14:textId="77777777" w:rsidTr="009E293C">
        <w:trPr>
          <w:trHeight w:val="212"/>
        </w:trPr>
        <w:tc>
          <w:tcPr>
            <w:tcW w:w="1854" w:type="dxa"/>
            <w:tcBorders>
              <w:top w:val="nil"/>
              <w:left w:val="nil"/>
              <w:bottom w:val="nil"/>
              <w:right w:val="nil"/>
            </w:tcBorders>
            <w:shd w:val="clear" w:color="auto" w:fill="auto"/>
            <w:noWrap/>
            <w:vAlign w:val="bottom"/>
            <w:hideMark/>
          </w:tcPr>
          <w:p w14:paraId="04AC1840" w14:textId="77777777" w:rsidR="001C017E" w:rsidRPr="003B53CC" w:rsidRDefault="001C017E" w:rsidP="009E293C">
            <w:pPr>
              <w:spacing w:after="0" w:line="480" w:lineRule="auto"/>
              <w:rPr>
                <w:rFonts w:ascii="Times New Roman" w:eastAsia="Times New Roman" w:hAnsi="Times New Roman" w:cs="Times New Roman"/>
                <w:sz w:val="24"/>
                <w:szCs w:val="24"/>
              </w:rPr>
            </w:pPr>
          </w:p>
        </w:tc>
        <w:tc>
          <w:tcPr>
            <w:tcW w:w="2536" w:type="dxa"/>
            <w:gridSpan w:val="2"/>
            <w:tcBorders>
              <w:top w:val="nil"/>
              <w:left w:val="nil"/>
              <w:bottom w:val="nil"/>
              <w:right w:val="nil"/>
            </w:tcBorders>
            <w:shd w:val="clear" w:color="auto" w:fill="auto"/>
            <w:noWrap/>
            <w:vAlign w:val="bottom"/>
            <w:hideMark/>
          </w:tcPr>
          <w:p w14:paraId="592B00D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Class 1 Estimate</w:t>
            </w:r>
          </w:p>
        </w:tc>
        <w:tc>
          <w:tcPr>
            <w:tcW w:w="337" w:type="dxa"/>
            <w:tcBorders>
              <w:top w:val="nil"/>
              <w:left w:val="nil"/>
              <w:bottom w:val="nil"/>
              <w:right w:val="nil"/>
            </w:tcBorders>
            <w:shd w:val="clear" w:color="auto" w:fill="auto"/>
            <w:noWrap/>
            <w:vAlign w:val="bottom"/>
            <w:hideMark/>
          </w:tcPr>
          <w:p w14:paraId="61CC8E79"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2567" w:type="dxa"/>
            <w:gridSpan w:val="2"/>
            <w:tcBorders>
              <w:top w:val="nil"/>
              <w:left w:val="nil"/>
              <w:bottom w:val="nil"/>
              <w:right w:val="nil"/>
            </w:tcBorders>
            <w:shd w:val="clear" w:color="auto" w:fill="auto"/>
            <w:noWrap/>
            <w:vAlign w:val="bottom"/>
            <w:hideMark/>
          </w:tcPr>
          <w:p w14:paraId="7F82ABA5"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Class 2 Estimate</w:t>
            </w:r>
          </w:p>
        </w:tc>
        <w:tc>
          <w:tcPr>
            <w:tcW w:w="337" w:type="dxa"/>
            <w:tcBorders>
              <w:top w:val="nil"/>
              <w:left w:val="nil"/>
              <w:bottom w:val="nil"/>
              <w:right w:val="nil"/>
            </w:tcBorders>
            <w:shd w:val="clear" w:color="auto" w:fill="auto"/>
            <w:noWrap/>
            <w:vAlign w:val="bottom"/>
            <w:hideMark/>
          </w:tcPr>
          <w:p w14:paraId="52FFC42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2536" w:type="dxa"/>
            <w:gridSpan w:val="2"/>
            <w:tcBorders>
              <w:top w:val="nil"/>
              <w:left w:val="nil"/>
              <w:bottom w:val="nil"/>
              <w:right w:val="nil"/>
            </w:tcBorders>
            <w:shd w:val="clear" w:color="auto" w:fill="auto"/>
            <w:noWrap/>
            <w:vAlign w:val="bottom"/>
            <w:hideMark/>
          </w:tcPr>
          <w:p w14:paraId="39155666"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Class 3 Estimate</w:t>
            </w:r>
          </w:p>
        </w:tc>
        <w:tc>
          <w:tcPr>
            <w:tcW w:w="337" w:type="dxa"/>
            <w:tcBorders>
              <w:top w:val="nil"/>
              <w:left w:val="nil"/>
              <w:bottom w:val="nil"/>
              <w:right w:val="nil"/>
            </w:tcBorders>
            <w:shd w:val="clear" w:color="auto" w:fill="auto"/>
            <w:noWrap/>
            <w:vAlign w:val="bottom"/>
            <w:hideMark/>
          </w:tcPr>
          <w:p w14:paraId="02A06A6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2438" w:type="dxa"/>
            <w:gridSpan w:val="2"/>
            <w:tcBorders>
              <w:top w:val="nil"/>
              <w:left w:val="nil"/>
              <w:bottom w:val="nil"/>
              <w:right w:val="nil"/>
            </w:tcBorders>
            <w:shd w:val="clear" w:color="auto" w:fill="auto"/>
            <w:noWrap/>
            <w:vAlign w:val="bottom"/>
            <w:hideMark/>
          </w:tcPr>
          <w:p w14:paraId="5F1F1270"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Wald tests</w:t>
            </w:r>
          </w:p>
        </w:tc>
      </w:tr>
      <w:tr w:rsidR="001C017E" w:rsidRPr="00BD7837" w14:paraId="3728B17D" w14:textId="77777777" w:rsidTr="009E293C">
        <w:trPr>
          <w:trHeight w:val="212"/>
        </w:trPr>
        <w:tc>
          <w:tcPr>
            <w:tcW w:w="1854" w:type="dxa"/>
            <w:tcBorders>
              <w:top w:val="nil"/>
              <w:left w:val="nil"/>
              <w:bottom w:val="nil"/>
              <w:right w:val="nil"/>
            </w:tcBorders>
            <w:shd w:val="clear" w:color="auto" w:fill="auto"/>
            <w:noWrap/>
            <w:vAlign w:val="bottom"/>
            <w:hideMark/>
          </w:tcPr>
          <w:p w14:paraId="6A9CE8D3"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854" w:type="dxa"/>
            <w:tcBorders>
              <w:top w:val="nil"/>
              <w:left w:val="nil"/>
              <w:bottom w:val="single" w:sz="4" w:space="0" w:color="auto"/>
              <w:right w:val="nil"/>
            </w:tcBorders>
            <w:shd w:val="clear" w:color="auto" w:fill="auto"/>
            <w:noWrap/>
            <w:vAlign w:val="bottom"/>
            <w:hideMark/>
          </w:tcPr>
          <w:p w14:paraId="209CDCD1"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OR/</w:t>
            </w:r>
            <w:r w:rsidRPr="003B53CC">
              <w:rPr>
                <w:rFonts w:ascii="Times New Roman" w:eastAsia="Times New Roman" w:hAnsi="Times New Roman" w:cs="Times New Roman"/>
                <w:i/>
                <w:iCs/>
                <w:color w:val="000000"/>
                <w:sz w:val="24"/>
                <w:szCs w:val="24"/>
              </w:rPr>
              <w:t>b</w:t>
            </w:r>
          </w:p>
        </w:tc>
        <w:tc>
          <w:tcPr>
            <w:tcW w:w="1682" w:type="dxa"/>
            <w:tcBorders>
              <w:top w:val="nil"/>
              <w:left w:val="nil"/>
              <w:bottom w:val="single" w:sz="4" w:space="0" w:color="auto"/>
              <w:right w:val="nil"/>
            </w:tcBorders>
            <w:shd w:val="clear" w:color="auto" w:fill="auto"/>
            <w:noWrap/>
            <w:vAlign w:val="bottom"/>
            <w:hideMark/>
          </w:tcPr>
          <w:p w14:paraId="3CD00290"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95% CI</w:t>
            </w:r>
          </w:p>
        </w:tc>
        <w:tc>
          <w:tcPr>
            <w:tcW w:w="337" w:type="dxa"/>
            <w:tcBorders>
              <w:top w:val="nil"/>
              <w:left w:val="nil"/>
              <w:bottom w:val="single" w:sz="4" w:space="0" w:color="auto"/>
              <w:right w:val="nil"/>
            </w:tcBorders>
            <w:shd w:val="clear" w:color="auto" w:fill="auto"/>
            <w:noWrap/>
            <w:vAlign w:val="bottom"/>
            <w:hideMark/>
          </w:tcPr>
          <w:p w14:paraId="12FF107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854" w:type="dxa"/>
            <w:tcBorders>
              <w:top w:val="nil"/>
              <w:left w:val="nil"/>
              <w:bottom w:val="single" w:sz="4" w:space="0" w:color="auto"/>
              <w:right w:val="nil"/>
            </w:tcBorders>
            <w:shd w:val="clear" w:color="auto" w:fill="auto"/>
            <w:noWrap/>
            <w:vAlign w:val="bottom"/>
            <w:hideMark/>
          </w:tcPr>
          <w:p w14:paraId="5E27DAB5"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OR/</w:t>
            </w:r>
            <w:r w:rsidRPr="003B53CC">
              <w:rPr>
                <w:rFonts w:ascii="Times New Roman" w:eastAsia="Times New Roman" w:hAnsi="Times New Roman" w:cs="Times New Roman"/>
                <w:i/>
                <w:iCs/>
                <w:color w:val="000000"/>
                <w:sz w:val="24"/>
                <w:szCs w:val="24"/>
              </w:rPr>
              <w:t>b</w:t>
            </w:r>
          </w:p>
        </w:tc>
        <w:tc>
          <w:tcPr>
            <w:tcW w:w="1713" w:type="dxa"/>
            <w:tcBorders>
              <w:top w:val="nil"/>
              <w:left w:val="nil"/>
              <w:bottom w:val="single" w:sz="4" w:space="0" w:color="auto"/>
              <w:right w:val="nil"/>
            </w:tcBorders>
            <w:shd w:val="clear" w:color="auto" w:fill="auto"/>
            <w:noWrap/>
            <w:vAlign w:val="bottom"/>
            <w:hideMark/>
          </w:tcPr>
          <w:p w14:paraId="39FE290C"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95% CI</w:t>
            </w:r>
          </w:p>
        </w:tc>
        <w:tc>
          <w:tcPr>
            <w:tcW w:w="337" w:type="dxa"/>
            <w:tcBorders>
              <w:top w:val="nil"/>
              <w:left w:val="nil"/>
              <w:bottom w:val="single" w:sz="4" w:space="0" w:color="auto"/>
              <w:right w:val="nil"/>
            </w:tcBorders>
            <w:shd w:val="clear" w:color="auto" w:fill="auto"/>
            <w:noWrap/>
            <w:vAlign w:val="bottom"/>
            <w:hideMark/>
          </w:tcPr>
          <w:p w14:paraId="66797C49"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854" w:type="dxa"/>
            <w:tcBorders>
              <w:top w:val="nil"/>
              <w:left w:val="nil"/>
              <w:bottom w:val="single" w:sz="4" w:space="0" w:color="auto"/>
              <w:right w:val="nil"/>
            </w:tcBorders>
            <w:shd w:val="clear" w:color="auto" w:fill="auto"/>
            <w:noWrap/>
            <w:vAlign w:val="bottom"/>
            <w:hideMark/>
          </w:tcPr>
          <w:p w14:paraId="5DA1EEEF"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OR/</w:t>
            </w:r>
            <w:r w:rsidRPr="003B53CC">
              <w:rPr>
                <w:rFonts w:ascii="Times New Roman" w:eastAsia="Times New Roman" w:hAnsi="Times New Roman" w:cs="Times New Roman"/>
                <w:i/>
                <w:iCs/>
                <w:color w:val="000000"/>
                <w:sz w:val="24"/>
                <w:szCs w:val="24"/>
              </w:rPr>
              <w:t>b</w:t>
            </w:r>
          </w:p>
        </w:tc>
        <w:tc>
          <w:tcPr>
            <w:tcW w:w="1682" w:type="dxa"/>
            <w:tcBorders>
              <w:top w:val="nil"/>
              <w:left w:val="nil"/>
              <w:bottom w:val="single" w:sz="4" w:space="0" w:color="auto"/>
              <w:right w:val="nil"/>
            </w:tcBorders>
            <w:shd w:val="clear" w:color="auto" w:fill="auto"/>
            <w:noWrap/>
            <w:vAlign w:val="bottom"/>
            <w:hideMark/>
          </w:tcPr>
          <w:p w14:paraId="28582EAD"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95% CI</w:t>
            </w:r>
          </w:p>
        </w:tc>
        <w:tc>
          <w:tcPr>
            <w:tcW w:w="337" w:type="dxa"/>
            <w:tcBorders>
              <w:top w:val="nil"/>
              <w:left w:val="nil"/>
              <w:bottom w:val="single" w:sz="4" w:space="0" w:color="auto"/>
              <w:right w:val="nil"/>
            </w:tcBorders>
            <w:shd w:val="clear" w:color="auto" w:fill="auto"/>
            <w:noWrap/>
            <w:vAlign w:val="bottom"/>
            <w:hideMark/>
          </w:tcPr>
          <w:p w14:paraId="5A03733F"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061" w:type="dxa"/>
            <w:tcBorders>
              <w:top w:val="nil"/>
              <w:left w:val="nil"/>
              <w:bottom w:val="single" w:sz="4" w:space="0" w:color="auto"/>
              <w:right w:val="nil"/>
            </w:tcBorders>
            <w:shd w:val="clear" w:color="auto" w:fill="auto"/>
            <w:noWrap/>
            <w:vAlign w:val="bottom"/>
            <w:hideMark/>
          </w:tcPr>
          <w:p w14:paraId="51690DE7" w14:textId="77777777" w:rsidR="001C017E" w:rsidRPr="003B53CC" w:rsidRDefault="001C017E" w:rsidP="009E293C">
            <w:pPr>
              <w:spacing w:after="0" w:line="480" w:lineRule="auto"/>
              <w:jc w:val="center"/>
              <w:rPr>
                <w:rFonts w:ascii="Times New Roman" w:eastAsia="Times New Roman" w:hAnsi="Times New Roman" w:cs="Times New Roman"/>
                <w:i/>
                <w:iCs/>
                <w:color w:val="000000"/>
                <w:sz w:val="24"/>
                <w:szCs w:val="24"/>
              </w:rPr>
            </w:pPr>
            <w:r w:rsidRPr="003B53CC">
              <w:rPr>
                <w:rFonts w:ascii="Times New Roman" w:eastAsia="Times New Roman" w:hAnsi="Times New Roman" w:cs="Times New Roman"/>
                <w:i/>
                <w:iCs/>
                <w:color w:val="000000"/>
                <w:sz w:val="24"/>
                <w:szCs w:val="24"/>
              </w:rPr>
              <w:t>X2</w:t>
            </w:r>
          </w:p>
        </w:tc>
        <w:tc>
          <w:tcPr>
            <w:tcW w:w="1377" w:type="dxa"/>
            <w:tcBorders>
              <w:top w:val="nil"/>
              <w:left w:val="nil"/>
              <w:bottom w:val="single" w:sz="4" w:space="0" w:color="auto"/>
              <w:right w:val="nil"/>
            </w:tcBorders>
            <w:shd w:val="clear" w:color="auto" w:fill="auto"/>
            <w:noWrap/>
            <w:vAlign w:val="bottom"/>
            <w:hideMark/>
          </w:tcPr>
          <w:p w14:paraId="464744D6" w14:textId="77777777" w:rsidR="001C017E" w:rsidRPr="003B53CC" w:rsidRDefault="001C017E" w:rsidP="009E293C">
            <w:pPr>
              <w:spacing w:after="0" w:line="480" w:lineRule="auto"/>
              <w:jc w:val="center"/>
              <w:rPr>
                <w:rFonts w:ascii="Times New Roman" w:eastAsia="Times New Roman" w:hAnsi="Times New Roman" w:cs="Times New Roman"/>
                <w:i/>
                <w:iCs/>
                <w:color w:val="000000"/>
                <w:sz w:val="24"/>
                <w:szCs w:val="24"/>
              </w:rPr>
            </w:pPr>
            <w:r w:rsidRPr="003B53CC">
              <w:rPr>
                <w:rFonts w:ascii="Times New Roman" w:eastAsia="Times New Roman" w:hAnsi="Times New Roman" w:cs="Times New Roman"/>
                <w:i/>
                <w:iCs/>
                <w:color w:val="000000"/>
                <w:sz w:val="24"/>
                <w:szCs w:val="24"/>
              </w:rPr>
              <w:t>p</w:t>
            </w:r>
          </w:p>
        </w:tc>
      </w:tr>
      <w:tr w:rsidR="001C017E" w:rsidRPr="00BD7837" w14:paraId="1548BE4C" w14:textId="77777777" w:rsidTr="009E293C">
        <w:trPr>
          <w:trHeight w:val="212"/>
        </w:trPr>
        <w:tc>
          <w:tcPr>
            <w:tcW w:w="1854" w:type="dxa"/>
            <w:tcBorders>
              <w:top w:val="single" w:sz="4" w:space="0" w:color="auto"/>
              <w:left w:val="nil"/>
              <w:bottom w:val="nil"/>
              <w:right w:val="nil"/>
            </w:tcBorders>
            <w:shd w:val="clear" w:color="auto" w:fill="auto"/>
            <w:noWrap/>
            <w:vAlign w:val="bottom"/>
            <w:hideMark/>
          </w:tcPr>
          <w:p w14:paraId="2F2DE9E5"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Concurrent TX</w:t>
            </w:r>
          </w:p>
        </w:tc>
        <w:tc>
          <w:tcPr>
            <w:tcW w:w="854" w:type="dxa"/>
            <w:tcBorders>
              <w:top w:val="nil"/>
              <w:left w:val="nil"/>
              <w:bottom w:val="nil"/>
              <w:right w:val="nil"/>
            </w:tcBorders>
            <w:shd w:val="clear" w:color="auto" w:fill="auto"/>
            <w:noWrap/>
            <w:vAlign w:val="bottom"/>
            <w:hideMark/>
          </w:tcPr>
          <w:p w14:paraId="0F72B5BC"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0.24</w:t>
            </w:r>
          </w:p>
        </w:tc>
        <w:tc>
          <w:tcPr>
            <w:tcW w:w="1682" w:type="dxa"/>
            <w:tcBorders>
              <w:top w:val="nil"/>
              <w:left w:val="nil"/>
              <w:bottom w:val="nil"/>
              <w:right w:val="nil"/>
            </w:tcBorders>
            <w:shd w:val="clear" w:color="auto" w:fill="auto"/>
            <w:noWrap/>
            <w:vAlign w:val="bottom"/>
            <w:hideMark/>
          </w:tcPr>
          <w:p w14:paraId="3EB2A1F9"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[0.20, 0.29]</w:t>
            </w:r>
          </w:p>
        </w:tc>
        <w:tc>
          <w:tcPr>
            <w:tcW w:w="337" w:type="dxa"/>
            <w:tcBorders>
              <w:top w:val="nil"/>
              <w:left w:val="nil"/>
              <w:bottom w:val="nil"/>
              <w:right w:val="nil"/>
            </w:tcBorders>
            <w:shd w:val="clear" w:color="auto" w:fill="auto"/>
            <w:noWrap/>
            <w:vAlign w:val="bottom"/>
            <w:hideMark/>
          </w:tcPr>
          <w:p w14:paraId="65FC9B88"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854" w:type="dxa"/>
            <w:tcBorders>
              <w:top w:val="nil"/>
              <w:left w:val="nil"/>
              <w:bottom w:val="nil"/>
              <w:right w:val="nil"/>
            </w:tcBorders>
            <w:shd w:val="clear" w:color="auto" w:fill="auto"/>
            <w:noWrap/>
            <w:vAlign w:val="bottom"/>
            <w:hideMark/>
          </w:tcPr>
          <w:p w14:paraId="26E79496"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0.12</w:t>
            </w:r>
          </w:p>
        </w:tc>
        <w:tc>
          <w:tcPr>
            <w:tcW w:w="1713" w:type="dxa"/>
            <w:tcBorders>
              <w:top w:val="nil"/>
              <w:left w:val="nil"/>
              <w:bottom w:val="nil"/>
              <w:right w:val="nil"/>
            </w:tcBorders>
            <w:shd w:val="clear" w:color="auto" w:fill="auto"/>
            <w:noWrap/>
            <w:vAlign w:val="bottom"/>
            <w:hideMark/>
          </w:tcPr>
          <w:p w14:paraId="1D3C12B7"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[0.06, 0.23]</w:t>
            </w:r>
          </w:p>
        </w:tc>
        <w:tc>
          <w:tcPr>
            <w:tcW w:w="337" w:type="dxa"/>
            <w:tcBorders>
              <w:top w:val="nil"/>
              <w:left w:val="nil"/>
              <w:bottom w:val="nil"/>
              <w:right w:val="nil"/>
            </w:tcBorders>
            <w:shd w:val="clear" w:color="auto" w:fill="auto"/>
            <w:noWrap/>
            <w:vAlign w:val="bottom"/>
            <w:hideMark/>
          </w:tcPr>
          <w:p w14:paraId="24A6B041"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854" w:type="dxa"/>
            <w:tcBorders>
              <w:top w:val="nil"/>
              <w:left w:val="nil"/>
              <w:bottom w:val="nil"/>
              <w:right w:val="nil"/>
            </w:tcBorders>
            <w:shd w:val="clear" w:color="auto" w:fill="auto"/>
            <w:noWrap/>
            <w:vAlign w:val="bottom"/>
            <w:hideMark/>
          </w:tcPr>
          <w:p w14:paraId="29C462D0"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0.18</w:t>
            </w:r>
          </w:p>
        </w:tc>
        <w:tc>
          <w:tcPr>
            <w:tcW w:w="1682" w:type="dxa"/>
            <w:tcBorders>
              <w:top w:val="nil"/>
              <w:left w:val="nil"/>
              <w:bottom w:val="nil"/>
              <w:right w:val="nil"/>
            </w:tcBorders>
            <w:shd w:val="clear" w:color="auto" w:fill="auto"/>
            <w:noWrap/>
            <w:vAlign w:val="bottom"/>
            <w:hideMark/>
          </w:tcPr>
          <w:p w14:paraId="6E0F9E0D"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[0.13, 0.26]</w:t>
            </w:r>
          </w:p>
        </w:tc>
        <w:tc>
          <w:tcPr>
            <w:tcW w:w="337" w:type="dxa"/>
            <w:tcBorders>
              <w:top w:val="nil"/>
              <w:left w:val="nil"/>
              <w:bottom w:val="nil"/>
              <w:right w:val="nil"/>
            </w:tcBorders>
            <w:shd w:val="clear" w:color="auto" w:fill="auto"/>
            <w:noWrap/>
            <w:vAlign w:val="bottom"/>
            <w:hideMark/>
          </w:tcPr>
          <w:p w14:paraId="682F466A"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p>
        </w:tc>
        <w:tc>
          <w:tcPr>
            <w:tcW w:w="1061" w:type="dxa"/>
            <w:tcBorders>
              <w:top w:val="nil"/>
              <w:left w:val="nil"/>
              <w:bottom w:val="nil"/>
              <w:right w:val="nil"/>
            </w:tcBorders>
            <w:shd w:val="clear" w:color="auto" w:fill="auto"/>
            <w:noWrap/>
            <w:vAlign w:val="bottom"/>
            <w:hideMark/>
          </w:tcPr>
          <w:p w14:paraId="78AD4DB6"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5.5</w:t>
            </w:r>
          </w:p>
        </w:tc>
        <w:tc>
          <w:tcPr>
            <w:tcW w:w="1377" w:type="dxa"/>
            <w:tcBorders>
              <w:top w:val="nil"/>
              <w:left w:val="nil"/>
              <w:bottom w:val="nil"/>
              <w:right w:val="nil"/>
            </w:tcBorders>
            <w:shd w:val="clear" w:color="auto" w:fill="auto"/>
            <w:noWrap/>
            <w:vAlign w:val="bottom"/>
            <w:hideMark/>
          </w:tcPr>
          <w:p w14:paraId="2B8B2CF7"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.064</w:t>
            </w:r>
          </w:p>
        </w:tc>
      </w:tr>
      <w:tr w:rsidR="001C017E" w:rsidRPr="00BD7837" w14:paraId="08E8F227" w14:textId="77777777" w:rsidTr="009E293C">
        <w:trPr>
          <w:trHeight w:val="212"/>
        </w:trPr>
        <w:tc>
          <w:tcPr>
            <w:tcW w:w="1854" w:type="dxa"/>
            <w:tcBorders>
              <w:top w:val="nil"/>
              <w:left w:val="nil"/>
              <w:bottom w:val="nil"/>
              <w:right w:val="nil"/>
            </w:tcBorders>
            <w:shd w:val="clear" w:color="auto" w:fill="auto"/>
            <w:noWrap/>
            <w:vAlign w:val="bottom"/>
            <w:hideMark/>
          </w:tcPr>
          <w:p w14:paraId="22B936CA"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Concurrent DEP</w:t>
            </w:r>
          </w:p>
        </w:tc>
        <w:tc>
          <w:tcPr>
            <w:tcW w:w="854" w:type="dxa"/>
            <w:tcBorders>
              <w:top w:val="nil"/>
              <w:left w:val="nil"/>
              <w:bottom w:val="nil"/>
              <w:right w:val="nil"/>
            </w:tcBorders>
            <w:shd w:val="clear" w:color="auto" w:fill="auto"/>
            <w:noWrap/>
            <w:vAlign w:val="bottom"/>
            <w:hideMark/>
          </w:tcPr>
          <w:p w14:paraId="36779A4E"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0.46</w:t>
            </w:r>
          </w:p>
        </w:tc>
        <w:tc>
          <w:tcPr>
            <w:tcW w:w="1682" w:type="dxa"/>
            <w:tcBorders>
              <w:top w:val="nil"/>
              <w:left w:val="nil"/>
              <w:bottom w:val="nil"/>
              <w:right w:val="nil"/>
            </w:tcBorders>
            <w:shd w:val="clear" w:color="auto" w:fill="auto"/>
            <w:noWrap/>
            <w:vAlign w:val="bottom"/>
            <w:hideMark/>
          </w:tcPr>
          <w:p w14:paraId="256781A6"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[0.39, 0.55]</w:t>
            </w:r>
          </w:p>
        </w:tc>
        <w:tc>
          <w:tcPr>
            <w:tcW w:w="337" w:type="dxa"/>
            <w:tcBorders>
              <w:top w:val="nil"/>
              <w:left w:val="nil"/>
              <w:bottom w:val="nil"/>
              <w:right w:val="nil"/>
            </w:tcBorders>
            <w:shd w:val="clear" w:color="auto" w:fill="auto"/>
            <w:noWrap/>
            <w:vAlign w:val="bottom"/>
            <w:hideMark/>
          </w:tcPr>
          <w:p w14:paraId="0EE57295"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854" w:type="dxa"/>
            <w:tcBorders>
              <w:top w:val="nil"/>
              <w:left w:val="nil"/>
              <w:bottom w:val="nil"/>
              <w:right w:val="nil"/>
            </w:tcBorders>
            <w:shd w:val="clear" w:color="auto" w:fill="auto"/>
            <w:noWrap/>
            <w:vAlign w:val="bottom"/>
            <w:hideMark/>
          </w:tcPr>
          <w:p w14:paraId="1369773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0.25</w:t>
            </w:r>
          </w:p>
        </w:tc>
        <w:tc>
          <w:tcPr>
            <w:tcW w:w="1713" w:type="dxa"/>
            <w:tcBorders>
              <w:top w:val="nil"/>
              <w:left w:val="nil"/>
              <w:bottom w:val="nil"/>
              <w:right w:val="nil"/>
            </w:tcBorders>
            <w:shd w:val="clear" w:color="auto" w:fill="auto"/>
            <w:noWrap/>
            <w:vAlign w:val="bottom"/>
            <w:hideMark/>
          </w:tcPr>
          <w:p w14:paraId="500FAF48"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[0.14, 0.45]</w:t>
            </w:r>
          </w:p>
        </w:tc>
        <w:tc>
          <w:tcPr>
            <w:tcW w:w="337" w:type="dxa"/>
            <w:tcBorders>
              <w:top w:val="nil"/>
              <w:left w:val="nil"/>
              <w:bottom w:val="nil"/>
              <w:right w:val="nil"/>
            </w:tcBorders>
            <w:shd w:val="clear" w:color="auto" w:fill="auto"/>
            <w:noWrap/>
            <w:vAlign w:val="bottom"/>
            <w:hideMark/>
          </w:tcPr>
          <w:p w14:paraId="04C43460"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854" w:type="dxa"/>
            <w:tcBorders>
              <w:top w:val="nil"/>
              <w:left w:val="nil"/>
              <w:bottom w:val="nil"/>
              <w:right w:val="nil"/>
            </w:tcBorders>
            <w:shd w:val="clear" w:color="auto" w:fill="auto"/>
            <w:noWrap/>
            <w:vAlign w:val="bottom"/>
            <w:hideMark/>
          </w:tcPr>
          <w:p w14:paraId="761A0AD5"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0.65</w:t>
            </w:r>
          </w:p>
        </w:tc>
        <w:tc>
          <w:tcPr>
            <w:tcW w:w="1682" w:type="dxa"/>
            <w:tcBorders>
              <w:top w:val="nil"/>
              <w:left w:val="nil"/>
              <w:bottom w:val="nil"/>
              <w:right w:val="nil"/>
            </w:tcBorders>
            <w:shd w:val="clear" w:color="auto" w:fill="auto"/>
            <w:noWrap/>
            <w:vAlign w:val="bottom"/>
            <w:hideMark/>
          </w:tcPr>
          <w:p w14:paraId="601E83E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[0.49, 0.87]</w:t>
            </w:r>
          </w:p>
        </w:tc>
        <w:tc>
          <w:tcPr>
            <w:tcW w:w="337" w:type="dxa"/>
            <w:tcBorders>
              <w:top w:val="nil"/>
              <w:left w:val="nil"/>
              <w:bottom w:val="nil"/>
              <w:right w:val="nil"/>
            </w:tcBorders>
            <w:shd w:val="clear" w:color="auto" w:fill="auto"/>
            <w:noWrap/>
            <w:vAlign w:val="bottom"/>
            <w:hideMark/>
          </w:tcPr>
          <w:p w14:paraId="0DB78FA3"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061" w:type="dxa"/>
            <w:tcBorders>
              <w:top w:val="nil"/>
              <w:left w:val="nil"/>
              <w:bottom w:val="nil"/>
              <w:right w:val="nil"/>
            </w:tcBorders>
            <w:shd w:val="clear" w:color="auto" w:fill="auto"/>
            <w:noWrap/>
            <w:vAlign w:val="bottom"/>
            <w:hideMark/>
          </w:tcPr>
          <w:p w14:paraId="560E1BB5"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9.1</w:t>
            </w:r>
          </w:p>
        </w:tc>
        <w:tc>
          <w:tcPr>
            <w:tcW w:w="1377" w:type="dxa"/>
            <w:tcBorders>
              <w:top w:val="nil"/>
              <w:left w:val="nil"/>
              <w:bottom w:val="nil"/>
              <w:right w:val="nil"/>
            </w:tcBorders>
            <w:shd w:val="clear" w:color="auto" w:fill="auto"/>
            <w:noWrap/>
            <w:vAlign w:val="bottom"/>
            <w:hideMark/>
          </w:tcPr>
          <w:p w14:paraId="7649D122"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.010</w:t>
            </w:r>
          </w:p>
        </w:tc>
      </w:tr>
      <w:tr w:rsidR="001C017E" w:rsidRPr="00BD7837" w14:paraId="0B4DFFF4" w14:textId="77777777" w:rsidTr="009E293C">
        <w:trPr>
          <w:trHeight w:val="212"/>
        </w:trPr>
        <w:tc>
          <w:tcPr>
            <w:tcW w:w="1854" w:type="dxa"/>
            <w:tcBorders>
              <w:top w:val="nil"/>
              <w:left w:val="nil"/>
              <w:right w:val="nil"/>
            </w:tcBorders>
            <w:shd w:val="clear" w:color="auto" w:fill="auto"/>
            <w:noWrap/>
            <w:vAlign w:val="bottom"/>
            <w:hideMark/>
          </w:tcPr>
          <w:p w14:paraId="6B9E6BC0"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Prospective TX</w:t>
            </w:r>
          </w:p>
        </w:tc>
        <w:tc>
          <w:tcPr>
            <w:tcW w:w="854" w:type="dxa"/>
            <w:tcBorders>
              <w:top w:val="nil"/>
              <w:left w:val="nil"/>
              <w:right w:val="nil"/>
            </w:tcBorders>
            <w:shd w:val="clear" w:color="auto" w:fill="auto"/>
            <w:noWrap/>
            <w:vAlign w:val="bottom"/>
            <w:hideMark/>
          </w:tcPr>
          <w:p w14:paraId="37989DAF"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-0.40</w:t>
            </w:r>
          </w:p>
        </w:tc>
        <w:tc>
          <w:tcPr>
            <w:tcW w:w="1682" w:type="dxa"/>
            <w:tcBorders>
              <w:top w:val="nil"/>
              <w:left w:val="nil"/>
              <w:right w:val="nil"/>
            </w:tcBorders>
            <w:shd w:val="clear" w:color="auto" w:fill="auto"/>
            <w:noWrap/>
            <w:vAlign w:val="bottom"/>
            <w:hideMark/>
          </w:tcPr>
          <w:p w14:paraId="74E62301"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[-1.19, 0.39]</w:t>
            </w:r>
          </w:p>
        </w:tc>
        <w:tc>
          <w:tcPr>
            <w:tcW w:w="337" w:type="dxa"/>
            <w:tcBorders>
              <w:top w:val="nil"/>
              <w:left w:val="nil"/>
              <w:right w:val="nil"/>
            </w:tcBorders>
            <w:shd w:val="clear" w:color="auto" w:fill="auto"/>
            <w:noWrap/>
            <w:vAlign w:val="bottom"/>
            <w:hideMark/>
          </w:tcPr>
          <w:p w14:paraId="3BD9D4CD"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854" w:type="dxa"/>
            <w:tcBorders>
              <w:top w:val="nil"/>
              <w:left w:val="nil"/>
              <w:right w:val="nil"/>
            </w:tcBorders>
            <w:shd w:val="clear" w:color="auto" w:fill="auto"/>
            <w:noWrap/>
            <w:vAlign w:val="bottom"/>
            <w:hideMark/>
          </w:tcPr>
          <w:p w14:paraId="2EC584A1"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-0.60</w:t>
            </w:r>
          </w:p>
        </w:tc>
        <w:tc>
          <w:tcPr>
            <w:tcW w:w="1713" w:type="dxa"/>
            <w:tcBorders>
              <w:top w:val="nil"/>
              <w:left w:val="nil"/>
              <w:right w:val="nil"/>
            </w:tcBorders>
            <w:shd w:val="clear" w:color="auto" w:fill="auto"/>
            <w:noWrap/>
            <w:vAlign w:val="bottom"/>
            <w:hideMark/>
          </w:tcPr>
          <w:p w14:paraId="6A7DEB41"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[-1.59, 0.39]</w:t>
            </w:r>
          </w:p>
        </w:tc>
        <w:tc>
          <w:tcPr>
            <w:tcW w:w="337" w:type="dxa"/>
            <w:tcBorders>
              <w:top w:val="nil"/>
              <w:left w:val="nil"/>
              <w:right w:val="nil"/>
            </w:tcBorders>
            <w:shd w:val="clear" w:color="auto" w:fill="auto"/>
            <w:noWrap/>
            <w:vAlign w:val="bottom"/>
            <w:hideMark/>
          </w:tcPr>
          <w:p w14:paraId="7BB7037D"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854" w:type="dxa"/>
            <w:tcBorders>
              <w:top w:val="nil"/>
              <w:left w:val="nil"/>
              <w:right w:val="nil"/>
            </w:tcBorders>
            <w:shd w:val="clear" w:color="auto" w:fill="auto"/>
            <w:noWrap/>
            <w:vAlign w:val="bottom"/>
            <w:hideMark/>
          </w:tcPr>
          <w:p w14:paraId="370DBB50"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0.19</w:t>
            </w:r>
          </w:p>
        </w:tc>
        <w:tc>
          <w:tcPr>
            <w:tcW w:w="1682" w:type="dxa"/>
            <w:tcBorders>
              <w:top w:val="nil"/>
              <w:left w:val="nil"/>
              <w:right w:val="nil"/>
            </w:tcBorders>
            <w:shd w:val="clear" w:color="auto" w:fill="auto"/>
            <w:noWrap/>
            <w:vAlign w:val="bottom"/>
            <w:hideMark/>
          </w:tcPr>
          <w:p w14:paraId="24D7AAEE"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[-0.58, 0.96]</w:t>
            </w:r>
          </w:p>
        </w:tc>
        <w:tc>
          <w:tcPr>
            <w:tcW w:w="337" w:type="dxa"/>
            <w:tcBorders>
              <w:top w:val="nil"/>
              <w:left w:val="nil"/>
              <w:right w:val="nil"/>
            </w:tcBorders>
            <w:shd w:val="clear" w:color="auto" w:fill="auto"/>
            <w:noWrap/>
            <w:vAlign w:val="bottom"/>
            <w:hideMark/>
          </w:tcPr>
          <w:p w14:paraId="00C52F27"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061" w:type="dxa"/>
            <w:tcBorders>
              <w:top w:val="nil"/>
              <w:left w:val="nil"/>
              <w:right w:val="nil"/>
            </w:tcBorders>
            <w:shd w:val="clear" w:color="auto" w:fill="auto"/>
            <w:noWrap/>
            <w:vAlign w:val="bottom"/>
            <w:hideMark/>
          </w:tcPr>
          <w:p w14:paraId="27AE919C"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13.8</w:t>
            </w:r>
          </w:p>
        </w:tc>
        <w:tc>
          <w:tcPr>
            <w:tcW w:w="1377" w:type="dxa"/>
            <w:tcBorders>
              <w:top w:val="nil"/>
              <w:left w:val="nil"/>
              <w:right w:val="nil"/>
            </w:tcBorders>
            <w:shd w:val="clear" w:color="auto" w:fill="auto"/>
            <w:noWrap/>
            <w:vAlign w:val="bottom"/>
            <w:hideMark/>
          </w:tcPr>
          <w:p w14:paraId="6F14C81D"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&lt;.001</w:t>
            </w:r>
          </w:p>
        </w:tc>
      </w:tr>
      <w:tr w:rsidR="001C017E" w:rsidRPr="00BD7837" w14:paraId="404570B7" w14:textId="77777777" w:rsidTr="009E293C">
        <w:trPr>
          <w:trHeight w:val="212"/>
        </w:trPr>
        <w:tc>
          <w:tcPr>
            <w:tcW w:w="1854" w:type="dxa"/>
            <w:tcBorders>
              <w:top w:val="nil"/>
              <w:left w:val="nil"/>
              <w:bottom w:val="single" w:sz="4" w:space="0" w:color="auto"/>
              <w:right w:val="nil"/>
            </w:tcBorders>
            <w:shd w:val="clear" w:color="auto" w:fill="auto"/>
            <w:noWrap/>
            <w:vAlign w:val="bottom"/>
            <w:hideMark/>
          </w:tcPr>
          <w:p w14:paraId="4A60F5CD"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Prospective DEP</w:t>
            </w:r>
          </w:p>
        </w:tc>
        <w:tc>
          <w:tcPr>
            <w:tcW w:w="854" w:type="dxa"/>
            <w:tcBorders>
              <w:top w:val="nil"/>
              <w:left w:val="nil"/>
              <w:bottom w:val="single" w:sz="4" w:space="0" w:color="auto"/>
              <w:right w:val="nil"/>
            </w:tcBorders>
            <w:shd w:val="clear" w:color="auto" w:fill="auto"/>
            <w:noWrap/>
            <w:vAlign w:val="bottom"/>
            <w:hideMark/>
          </w:tcPr>
          <w:p w14:paraId="04C2A23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-0.17</w:t>
            </w:r>
          </w:p>
        </w:tc>
        <w:tc>
          <w:tcPr>
            <w:tcW w:w="1682" w:type="dxa"/>
            <w:tcBorders>
              <w:top w:val="nil"/>
              <w:left w:val="nil"/>
              <w:bottom w:val="single" w:sz="4" w:space="0" w:color="auto"/>
              <w:right w:val="nil"/>
            </w:tcBorders>
            <w:shd w:val="clear" w:color="auto" w:fill="auto"/>
            <w:noWrap/>
            <w:vAlign w:val="bottom"/>
            <w:hideMark/>
          </w:tcPr>
          <w:p w14:paraId="39D63C00"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[-0.95, 0.60]</w:t>
            </w:r>
          </w:p>
        </w:tc>
        <w:tc>
          <w:tcPr>
            <w:tcW w:w="337" w:type="dxa"/>
            <w:tcBorders>
              <w:top w:val="nil"/>
              <w:left w:val="nil"/>
              <w:bottom w:val="single" w:sz="4" w:space="0" w:color="auto"/>
              <w:right w:val="nil"/>
            </w:tcBorders>
            <w:shd w:val="clear" w:color="auto" w:fill="auto"/>
            <w:noWrap/>
            <w:vAlign w:val="bottom"/>
            <w:hideMark/>
          </w:tcPr>
          <w:p w14:paraId="6AC896ED"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854" w:type="dxa"/>
            <w:tcBorders>
              <w:top w:val="nil"/>
              <w:left w:val="nil"/>
              <w:bottom w:val="single" w:sz="4" w:space="0" w:color="auto"/>
              <w:right w:val="nil"/>
            </w:tcBorders>
            <w:shd w:val="clear" w:color="auto" w:fill="auto"/>
            <w:noWrap/>
            <w:vAlign w:val="bottom"/>
            <w:hideMark/>
          </w:tcPr>
          <w:p w14:paraId="2C52F484"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-1.16</w:t>
            </w:r>
          </w:p>
        </w:tc>
        <w:tc>
          <w:tcPr>
            <w:tcW w:w="1713" w:type="dxa"/>
            <w:tcBorders>
              <w:top w:val="nil"/>
              <w:left w:val="nil"/>
              <w:bottom w:val="single" w:sz="4" w:space="0" w:color="auto"/>
              <w:right w:val="nil"/>
            </w:tcBorders>
            <w:shd w:val="clear" w:color="auto" w:fill="auto"/>
            <w:noWrap/>
            <w:vAlign w:val="bottom"/>
            <w:hideMark/>
          </w:tcPr>
          <w:p w14:paraId="057B2D85"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[-2.16, -0.15]</w:t>
            </w:r>
          </w:p>
        </w:tc>
        <w:tc>
          <w:tcPr>
            <w:tcW w:w="337" w:type="dxa"/>
            <w:tcBorders>
              <w:top w:val="nil"/>
              <w:left w:val="nil"/>
              <w:bottom w:val="single" w:sz="4" w:space="0" w:color="auto"/>
              <w:right w:val="nil"/>
            </w:tcBorders>
            <w:shd w:val="clear" w:color="auto" w:fill="auto"/>
            <w:noWrap/>
            <w:vAlign w:val="bottom"/>
            <w:hideMark/>
          </w:tcPr>
          <w:p w14:paraId="618DF851"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854" w:type="dxa"/>
            <w:tcBorders>
              <w:top w:val="nil"/>
              <w:left w:val="nil"/>
              <w:bottom w:val="single" w:sz="4" w:space="0" w:color="auto"/>
              <w:right w:val="nil"/>
            </w:tcBorders>
            <w:shd w:val="clear" w:color="auto" w:fill="auto"/>
            <w:noWrap/>
            <w:vAlign w:val="bottom"/>
            <w:hideMark/>
          </w:tcPr>
          <w:p w14:paraId="1E7C33B0"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0.19</w:t>
            </w:r>
          </w:p>
        </w:tc>
        <w:tc>
          <w:tcPr>
            <w:tcW w:w="1682" w:type="dxa"/>
            <w:tcBorders>
              <w:top w:val="nil"/>
              <w:left w:val="nil"/>
              <w:bottom w:val="single" w:sz="4" w:space="0" w:color="auto"/>
              <w:right w:val="nil"/>
            </w:tcBorders>
            <w:shd w:val="clear" w:color="auto" w:fill="auto"/>
            <w:noWrap/>
            <w:vAlign w:val="bottom"/>
            <w:hideMark/>
          </w:tcPr>
          <w:p w14:paraId="1DD7AEDF"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[-0.59, 0.97]</w:t>
            </w:r>
          </w:p>
        </w:tc>
        <w:tc>
          <w:tcPr>
            <w:tcW w:w="337" w:type="dxa"/>
            <w:tcBorders>
              <w:top w:val="nil"/>
              <w:left w:val="nil"/>
              <w:bottom w:val="single" w:sz="4" w:space="0" w:color="auto"/>
              <w:right w:val="nil"/>
            </w:tcBorders>
            <w:shd w:val="clear" w:color="auto" w:fill="auto"/>
            <w:noWrap/>
            <w:vAlign w:val="bottom"/>
            <w:hideMark/>
          </w:tcPr>
          <w:p w14:paraId="765C62DF"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061" w:type="dxa"/>
            <w:tcBorders>
              <w:top w:val="nil"/>
              <w:left w:val="nil"/>
              <w:bottom w:val="single" w:sz="4" w:space="0" w:color="auto"/>
              <w:right w:val="nil"/>
            </w:tcBorders>
            <w:shd w:val="clear" w:color="auto" w:fill="auto"/>
            <w:noWrap/>
            <w:vAlign w:val="bottom"/>
            <w:hideMark/>
          </w:tcPr>
          <w:p w14:paraId="5149F840"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14.5</w:t>
            </w:r>
          </w:p>
        </w:tc>
        <w:tc>
          <w:tcPr>
            <w:tcW w:w="1377" w:type="dxa"/>
            <w:tcBorders>
              <w:top w:val="nil"/>
              <w:left w:val="nil"/>
              <w:bottom w:val="single" w:sz="4" w:space="0" w:color="auto"/>
              <w:right w:val="nil"/>
            </w:tcBorders>
            <w:shd w:val="clear" w:color="auto" w:fill="auto"/>
            <w:noWrap/>
            <w:vAlign w:val="bottom"/>
            <w:hideMark/>
          </w:tcPr>
          <w:p w14:paraId="1DC5972E"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&lt;.001</w:t>
            </w:r>
          </w:p>
        </w:tc>
      </w:tr>
    </w:tbl>
    <w:p w14:paraId="4301EE61" w14:textId="77777777" w:rsidR="001C017E" w:rsidRPr="001176B9" w:rsidRDefault="001C017E" w:rsidP="001C017E">
      <w:pPr>
        <w:spacing w:line="240" w:lineRule="auto"/>
        <w:rPr>
          <w:rFonts w:ascii="Times New Roman" w:hAnsi="Times New Roman" w:cs="Times New Roman"/>
          <w:sz w:val="20"/>
          <w:szCs w:val="20"/>
        </w:rPr>
      </w:pPr>
      <w:r w:rsidRPr="001176B9">
        <w:rPr>
          <w:rFonts w:ascii="Times New Roman" w:hAnsi="Times New Roman" w:cs="Times New Roman"/>
          <w:sz w:val="20"/>
          <w:szCs w:val="20"/>
        </w:rPr>
        <w:t>Note. Concurrent TX/DEP match the timeframe of assessment of poly-victimization classes (Age 14-17 years). Prospective TX/DEP exclusively examine the timeframe following assessment of poly-victimization classes (Age 18-24 years), and exclude those who had experienced treatment entry or substance use dependence prior to this timeframe. The Wald test examines whether estimates are significantly different from each other based on change in model fit; a significant test indicates that model fit is improved by estimating the intercepts independently for each class, and thus, that these intercepts are significantly different from each other.</w:t>
      </w:r>
    </w:p>
    <w:p w14:paraId="3C22C72C" w14:textId="77777777" w:rsidR="001C017E" w:rsidRDefault="001C017E" w:rsidP="001C017E">
      <w:pPr>
        <w:spacing w:line="480" w:lineRule="auto"/>
        <w:rPr>
          <w:rFonts w:ascii="Times New Roman" w:hAnsi="Times New Roman" w:cs="Times New Roman"/>
          <w:sz w:val="24"/>
          <w:szCs w:val="24"/>
        </w:rPr>
      </w:pPr>
    </w:p>
    <w:p w14:paraId="1D3FA4D9" w14:textId="77777777" w:rsidR="001C017E" w:rsidRDefault="001C017E" w:rsidP="001C017E">
      <w:pPr>
        <w:rPr>
          <w:rFonts w:ascii="Times New Roman" w:hAnsi="Times New Roman" w:cs="Times New Roman"/>
          <w:sz w:val="24"/>
          <w:szCs w:val="24"/>
        </w:rPr>
      </w:pPr>
      <w:r>
        <w:rPr>
          <w:rFonts w:ascii="Times New Roman" w:hAnsi="Times New Roman" w:cs="Times New Roman"/>
          <w:sz w:val="24"/>
          <w:szCs w:val="24"/>
        </w:rPr>
        <w:br w:type="page"/>
      </w:r>
    </w:p>
    <w:p w14:paraId="2DA3E5B6" w14:textId="77777777" w:rsidR="001C017E" w:rsidRDefault="001C017E" w:rsidP="001C017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 Table 3. Overall effects of PTSD and MDD on concurrent and subsequent treatment entry and dependence diagnosis (Matching Models 2 and 3).</w:t>
      </w:r>
    </w:p>
    <w:tbl>
      <w:tblPr>
        <w:tblW w:w="11018" w:type="dxa"/>
        <w:tblLook w:val="04A0" w:firstRow="1" w:lastRow="0" w:firstColumn="1" w:lastColumn="0" w:noHBand="0" w:noVBand="1"/>
      </w:tblPr>
      <w:tblGrid>
        <w:gridCol w:w="1606"/>
        <w:gridCol w:w="2442"/>
        <w:gridCol w:w="1385"/>
        <w:gridCol w:w="1928"/>
        <w:gridCol w:w="445"/>
        <w:gridCol w:w="1606"/>
        <w:gridCol w:w="1606"/>
      </w:tblGrid>
      <w:tr w:rsidR="001C017E" w:rsidRPr="003B53CC" w14:paraId="4C57A052" w14:textId="77777777" w:rsidTr="009E293C">
        <w:trPr>
          <w:trHeight w:val="261"/>
        </w:trPr>
        <w:tc>
          <w:tcPr>
            <w:tcW w:w="1606" w:type="dxa"/>
            <w:tcBorders>
              <w:top w:val="nil"/>
              <w:left w:val="nil"/>
              <w:bottom w:val="nil"/>
              <w:right w:val="nil"/>
            </w:tcBorders>
            <w:shd w:val="clear" w:color="auto" w:fill="auto"/>
            <w:noWrap/>
            <w:vAlign w:val="bottom"/>
            <w:hideMark/>
          </w:tcPr>
          <w:p w14:paraId="03B03889" w14:textId="77777777" w:rsidR="001C017E" w:rsidRPr="003B53CC" w:rsidRDefault="001C017E" w:rsidP="009E293C">
            <w:pPr>
              <w:spacing w:after="0" w:line="480" w:lineRule="auto"/>
              <w:rPr>
                <w:rFonts w:ascii="Times New Roman" w:eastAsia="Times New Roman" w:hAnsi="Times New Roman" w:cs="Times New Roman"/>
                <w:sz w:val="24"/>
                <w:szCs w:val="24"/>
              </w:rPr>
            </w:pPr>
          </w:p>
        </w:tc>
        <w:tc>
          <w:tcPr>
            <w:tcW w:w="2442" w:type="dxa"/>
            <w:tcBorders>
              <w:top w:val="nil"/>
              <w:left w:val="nil"/>
              <w:bottom w:val="nil"/>
              <w:right w:val="nil"/>
            </w:tcBorders>
            <w:shd w:val="clear" w:color="auto" w:fill="auto"/>
            <w:noWrap/>
            <w:vAlign w:val="bottom"/>
            <w:hideMark/>
          </w:tcPr>
          <w:p w14:paraId="1A7582D7" w14:textId="77777777" w:rsidR="001C017E" w:rsidRPr="003B53CC" w:rsidRDefault="001C017E" w:rsidP="009E293C">
            <w:pPr>
              <w:spacing w:after="0" w:line="480" w:lineRule="auto"/>
              <w:rPr>
                <w:rFonts w:ascii="Times New Roman" w:eastAsia="Times New Roman" w:hAnsi="Times New Roman" w:cs="Times New Roman"/>
                <w:sz w:val="24"/>
                <w:szCs w:val="24"/>
              </w:rPr>
            </w:pPr>
          </w:p>
        </w:tc>
        <w:tc>
          <w:tcPr>
            <w:tcW w:w="3313" w:type="dxa"/>
            <w:gridSpan w:val="2"/>
            <w:tcBorders>
              <w:top w:val="nil"/>
              <w:left w:val="nil"/>
              <w:bottom w:val="nil"/>
              <w:right w:val="nil"/>
            </w:tcBorders>
            <w:shd w:val="clear" w:color="auto" w:fill="auto"/>
            <w:noWrap/>
            <w:vAlign w:val="bottom"/>
            <w:hideMark/>
          </w:tcPr>
          <w:p w14:paraId="292925E2"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Overall estimate</w:t>
            </w:r>
          </w:p>
        </w:tc>
        <w:tc>
          <w:tcPr>
            <w:tcW w:w="445" w:type="dxa"/>
            <w:tcBorders>
              <w:top w:val="nil"/>
              <w:left w:val="nil"/>
              <w:bottom w:val="nil"/>
              <w:right w:val="nil"/>
            </w:tcBorders>
            <w:shd w:val="clear" w:color="auto" w:fill="auto"/>
            <w:noWrap/>
            <w:vAlign w:val="bottom"/>
            <w:hideMark/>
          </w:tcPr>
          <w:p w14:paraId="2A9F1649"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3212" w:type="dxa"/>
            <w:gridSpan w:val="2"/>
            <w:tcBorders>
              <w:top w:val="nil"/>
              <w:left w:val="nil"/>
              <w:bottom w:val="nil"/>
              <w:right w:val="nil"/>
            </w:tcBorders>
            <w:shd w:val="clear" w:color="auto" w:fill="auto"/>
            <w:noWrap/>
            <w:vAlign w:val="bottom"/>
            <w:hideMark/>
          </w:tcPr>
          <w:p w14:paraId="3426B76D"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Wald tests for class dependence</w:t>
            </w:r>
          </w:p>
        </w:tc>
      </w:tr>
      <w:tr w:rsidR="001C017E" w:rsidRPr="003B53CC" w14:paraId="60EE4627" w14:textId="77777777" w:rsidTr="009E293C">
        <w:trPr>
          <w:trHeight w:val="261"/>
        </w:trPr>
        <w:tc>
          <w:tcPr>
            <w:tcW w:w="1606" w:type="dxa"/>
            <w:tcBorders>
              <w:top w:val="nil"/>
              <w:left w:val="nil"/>
              <w:bottom w:val="nil"/>
              <w:right w:val="nil"/>
            </w:tcBorders>
            <w:shd w:val="clear" w:color="auto" w:fill="auto"/>
            <w:noWrap/>
            <w:vAlign w:val="bottom"/>
            <w:hideMark/>
          </w:tcPr>
          <w:p w14:paraId="58AE4DD1"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2442" w:type="dxa"/>
            <w:tcBorders>
              <w:top w:val="nil"/>
              <w:left w:val="nil"/>
              <w:bottom w:val="nil"/>
              <w:right w:val="nil"/>
            </w:tcBorders>
            <w:shd w:val="clear" w:color="auto" w:fill="auto"/>
            <w:noWrap/>
            <w:vAlign w:val="bottom"/>
            <w:hideMark/>
          </w:tcPr>
          <w:p w14:paraId="31EC3793" w14:textId="77777777" w:rsidR="001C017E" w:rsidRPr="003B53CC" w:rsidRDefault="001C017E" w:rsidP="009E293C">
            <w:pPr>
              <w:spacing w:after="0" w:line="480" w:lineRule="auto"/>
              <w:rPr>
                <w:rFonts w:ascii="Times New Roman" w:eastAsia="Times New Roman" w:hAnsi="Times New Roman" w:cs="Times New Roman"/>
                <w:sz w:val="24"/>
                <w:szCs w:val="24"/>
              </w:rPr>
            </w:pPr>
          </w:p>
        </w:tc>
        <w:tc>
          <w:tcPr>
            <w:tcW w:w="1385" w:type="dxa"/>
            <w:tcBorders>
              <w:top w:val="nil"/>
              <w:left w:val="nil"/>
              <w:bottom w:val="nil"/>
              <w:right w:val="nil"/>
            </w:tcBorders>
            <w:shd w:val="clear" w:color="auto" w:fill="auto"/>
            <w:noWrap/>
            <w:vAlign w:val="bottom"/>
            <w:hideMark/>
          </w:tcPr>
          <w:p w14:paraId="4E1CC46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OR/HR</w:t>
            </w:r>
          </w:p>
        </w:tc>
        <w:tc>
          <w:tcPr>
            <w:tcW w:w="1927" w:type="dxa"/>
            <w:tcBorders>
              <w:top w:val="nil"/>
              <w:left w:val="nil"/>
              <w:bottom w:val="nil"/>
              <w:right w:val="nil"/>
            </w:tcBorders>
            <w:shd w:val="clear" w:color="auto" w:fill="auto"/>
            <w:noWrap/>
            <w:vAlign w:val="bottom"/>
            <w:hideMark/>
          </w:tcPr>
          <w:p w14:paraId="40A7F152"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95% CI</w:t>
            </w:r>
          </w:p>
        </w:tc>
        <w:tc>
          <w:tcPr>
            <w:tcW w:w="445" w:type="dxa"/>
            <w:tcBorders>
              <w:top w:val="nil"/>
              <w:left w:val="nil"/>
              <w:bottom w:val="nil"/>
              <w:right w:val="nil"/>
            </w:tcBorders>
            <w:shd w:val="clear" w:color="auto" w:fill="auto"/>
            <w:noWrap/>
            <w:vAlign w:val="bottom"/>
            <w:hideMark/>
          </w:tcPr>
          <w:p w14:paraId="05E1B654"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606" w:type="dxa"/>
            <w:tcBorders>
              <w:top w:val="nil"/>
              <w:left w:val="nil"/>
              <w:bottom w:val="nil"/>
              <w:right w:val="nil"/>
            </w:tcBorders>
            <w:shd w:val="clear" w:color="auto" w:fill="auto"/>
            <w:noWrap/>
            <w:vAlign w:val="bottom"/>
            <w:hideMark/>
          </w:tcPr>
          <w:p w14:paraId="3F1C5855" w14:textId="77777777" w:rsidR="001C017E" w:rsidRPr="003B53CC" w:rsidRDefault="001C017E" w:rsidP="009E293C">
            <w:pPr>
              <w:spacing w:after="0" w:line="480" w:lineRule="auto"/>
              <w:jc w:val="center"/>
              <w:rPr>
                <w:rFonts w:ascii="Times New Roman" w:eastAsia="Times New Roman" w:hAnsi="Times New Roman" w:cs="Times New Roman"/>
                <w:i/>
                <w:iCs/>
                <w:color w:val="000000"/>
                <w:sz w:val="24"/>
                <w:szCs w:val="24"/>
              </w:rPr>
            </w:pPr>
            <w:r w:rsidRPr="003B53CC">
              <w:rPr>
                <w:rFonts w:ascii="Times New Roman" w:eastAsia="Times New Roman" w:hAnsi="Times New Roman" w:cs="Times New Roman"/>
                <w:i/>
                <w:iCs/>
                <w:color w:val="000000"/>
                <w:sz w:val="24"/>
                <w:szCs w:val="24"/>
              </w:rPr>
              <w:t>X2</w:t>
            </w:r>
          </w:p>
        </w:tc>
        <w:tc>
          <w:tcPr>
            <w:tcW w:w="1606" w:type="dxa"/>
            <w:tcBorders>
              <w:top w:val="nil"/>
              <w:left w:val="nil"/>
              <w:bottom w:val="single" w:sz="4" w:space="0" w:color="auto"/>
              <w:right w:val="nil"/>
            </w:tcBorders>
            <w:shd w:val="clear" w:color="auto" w:fill="auto"/>
            <w:noWrap/>
            <w:vAlign w:val="bottom"/>
            <w:hideMark/>
          </w:tcPr>
          <w:p w14:paraId="3D7587FA" w14:textId="77777777" w:rsidR="001C017E" w:rsidRPr="003B53CC" w:rsidRDefault="001C017E" w:rsidP="009E293C">
            <w:pPr>
              <w:spacing w:after="0" w:line="480" w:lineRule="auto"/>
              <w:jc w:val="center"/>
              <w:rPr>
                <w:rFonts w:ascii="Times New Roman" w:eastAsia="Times New Roman" w:hAnsi="Times New Roman" w:cs="Times New Roman"/>
                <w:i/>
                <w:iCs/>
                <w:color w:val="000000"/>
                <w:sz w:val="24"/>
                <w:szCs w:val="24"/>
              </w:rPr>
            </w:pPr>
            <w:r w:rsidRPr="003B53CC">
              <w:rPr>
                <w:rFonts w:ascii="Times New Roman" w:eastAsia="Times New Roman" w:hAnsi="Times New Roman" w:cs="Times New Roman"/>
                <w:i/>
                <w:iCs/>
                <w:color w:val="000000"/>
                <w:sz w:val="24"/>
                <w:szCs w:val="24"/>
              </w:rPr>
              <w:t>p</w:t>
            </w:r>
          </w:p>
        </w:tc>
      </w:tr>
      <w:tr w:rsidR="001C017E" w:rsidRPr="003B53CC" w14:paraId="0C85391B" w14:textId="77777777" w:rsidTr="009E293C">
        <w:trPr>
          <w:trHeight w:val="261"/>
        </w:trPr>
        <w:tc>
          <w:tcPr>
            <w:tcW w:w="1606" w:type="dxa"/>
            <w:tcBorders>
              <w:top w:val="single" w:sz="4" w:space="0" w:color="auto"/>
              <w:left w:val="nil"/>
              <w:bottom w:val="nil"/>
              <w:right w:val="nil"/>
            </w:tcBorders>
            <w:shd w:val="clear" w:color="auto" w:fill="auto"/>
            <w:noWrap/>
            <w:vAlign w:val="bottom"/>
            <w:hideMark/>
          </w:tcPr>
          <w:p w14:paraId="3006392F"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PTSD</w:t>
            </w:r>
          </w:p>
        </w:tc>
        <w:tc>
          <w:tcPr>
            <w:tcW w:w="2442" w:type="dxa"/>
            <w:tcBorders>
              <w:top w:val="single" w:sz="4" w:space="0" w:color="auto"/>
              <w:left w:val="nil"/>
              <w:bottom w:val="nil"/>
              <w:right w:val="nil"/>
            </w:tcBorders>
            <w:shd w:val="clear" w:color="auto" w:fill="auto"/>
            <w:noWrap/>
            <w:vAlign w:val="bottom"/>
            <w:hideMark/>
          </w:tcPr>
          <w:p w14:paraId="79CC92F1"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Concurrent TX</w:t>
            </w:r>
          </w:p>
        </w:tc>
        <w:tc>
          <w:tcPr>
            <w:tcW w:w="1385" w:type="dxa"/>
            <w:tcBorders>
              <w:top w:val="single" w:sz="4" w:space="0" w:color="auto"/>
              <w:left w:val="nil"/>
              <w:bottom w:val="nil"/>
              <w:right w:val="nil"/>
            </w:tcBorders>
            <w:shd w:val="clear" w:color="auto" w:fill="auto"/>
            <w:noWrap/>
            <w:vAlign w:val="bottom"/>
            <w:hideMark/>
          </w:tcPr>
          <w:p w14:paraId="382E23B5"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1.81</w:t>
            </w:r>
          </w:p>
        </w:tc>
        <w:tc>
          <w:tcPr>
            <w:tcW w:w="1927" w:type="dxa"/>
            <w:tcBorders>
              <w:top w:val="single" w:sz="4" w:space="0" w:color="auto"/>
              <w:left w:val="nil"/>
              <w:bottom w:val="nil"/>
              <w:right w:val="nil"/>
            </w:tcBorders>
            <w:shd w:val="clear" w:color="auto" w:fill="auto"/>
            <w:noWrap/>
            <w:vAlign w:val="bottom"/>
            <w:hideMark/>
          </w:tcPr>
          <w:p w14:paraId="5D1CAFD8"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[1.04, 3.14]</w:t>
            </w:r>
          </w:p>
        </w:tc>
        <w:tc>
          <w:tcPr>
            <w:tcW w:w="445" w:type="dxa"/>
            <w:tcBorders>
              <w:top w:val="single" w:sz="4" w:space="0" w:color="auto"/>
              <w:left w:val="nil"/>
              <w:bottom w:val="nil"/>
              <w:right w:val="nil"/>
            </w:tcBorders>
            <w:shd w:val="clear" w:color="auto" w:fill="auto"/>
            <w:noWrap/>
            <w:vAlign w:val="bottom"/>
            <w:hideMark/>
          </w:tcPr>
          <w:p w14:paraId="3092CA2F"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606" w:type="dxa"/>
            <w:tcBorders>
              <w:top w:val="single" w:sz="4" w:space="0" w:color="auto"/>
              <w:left w:val="nil"/>
              <w:bottom w:val="nil"/>
              <w:right w:val="nil"/>
            </w:tcBorders>
            <w:shd w:val="clear" w:color="auto" w:fill="auto"/>
            <w:noWrap/>
            <w:vAlign w:val="bottom"/>
            <w:hideMark/>
          </w:tcPr>
          <w:p w14:paraId="0A634951"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0.75</w:t>
            </w:r>
          </w:p>
        </w:tc>
        <w:tc>
          <w:tcPr>
            <w:tcW w:w="1606" w:type="dxa"/>
            <w:tcBorders>
              <w:top w:val="nil"/>
              <w:left w:val="nil"/>
              <w:bottom w:val="nil"/>
              <w:right w:val="nil"/>
            </w:tcBorders>
            <w:shd w:val="clear" w:color="auto" w:fill="auto"/>
            <w:noWrap/>
            <w:vAlign w:val="bottom"/>
            <w:hideMark/>
          </w:tcPr>
          <w:p w14:paraId="1E004C8B"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.686</w:t>
            </w:r>
          </w:p>
        </w:tc>
      </w:tr>
      <w:tr w:rsidR="001C017E" w:rsidRPr="003B53CC" w14:paraId="6B6CE1EA" w14:textId="77777777" w:rsidTr="009E293C">
        <w:trPr>
          <w:trHeight w:val="261"/>
        </w:trPr>
        <w:tc>
          <w:tcPr>
            <w:tcW w:w="1606" w:type="dxa"/>
            <w:tcBorders>
              <w:top w:val="nil"/>
              <w:left w:val="nil"/>
              <w:bottom w:val="nil"/>
              <w:right w:val="nil"/>
            </w:tcBorders>
            <w:shd w:val="clear" w:color="auto" w:fill="auto"/>
            <w:noWrap/>
            <w:vAlign w:val="bottom"/>
            <w:hideMark/>
          </w:tcPr>
          <w:p w14:paraId="6DEC74A8"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2442" w:type="dxa"/>
            <w:tcBorders>
              <w:top w:val="nil"/>
              <w:left w:val="nil"/>
              <w:bottom w:val="nil"/>
              <w:right w:val="nil"/>
            </w:tcBorders>
            <w:shd w:val="clear" w:color="auto" w:fill="auto"/>
            <w:noWrap/>
            <w:vAlign w:val="bottom"/>
            <w:hideMark/>
          </w:tcPr>
          <w:p w14:paraId="2344458C"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Concurrent DEP</w:t>
            </w:r>
          </w:p>
        </w:tc>
        <w:tc>
          <w:tcPr>
            <w:tcW w:w="1385" w:type="dxa"/>
            <w:tcBorders>
              <w:top w:val="nil"/>
              <w:left w:val="nil"/>
              <w:bottom w:val="nil"/>
              <w:right w:val="nil"/>
            </w:tcBorders>
            <w:shd w:val="clear" w:color="auto" w:fill="auto"/>
            <w:noWrap/>
            <w:vAlign w:val="bottom"/>
            <w:hideMark/>
          </w:tcPr>
          <w:p w14:paraId="0D2CD0B9"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1.27</w:t>
            </w:r>
          </w:p>
        </w:tc>
        <w:tc>
          <w:tcPr>
            <w:tcW w:w="1927" w:type="dxa"/>
            <w:tcBorders>
              <w:top w:val="nil"/>
              <w:left w:val="nil"/>
              <w:bottom w:val="nil"/>
              <w:right w:val="nil"/>
            </w:tcBorders>
            <w:shd w:val="clear" w:color="auto" w:fill="auto"/>
            <w:noWrap/>
            <w:vAlign w:val="bottom"/>
            <w:hideMark/>
          </w:tcPr>
          <w:p w14:paraId="0B4FF9E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[0.71, 2.27]</w:t>
            </w:r>
          </w:p>
        </w:tc>
        <w:tc>
          <w:tcPr>
            <w:tcW w:w="445" w:type="dxa"/>
            <w:tcBorders>
              <w:top w:val="nil"/>
              <w:left w:val="nil"/>
              <w:bottom w:val="nil"/>
              <w:right w:val="nil"/>
            </w:tcBorders>
            <w:shd w:val="clear" w:color="auto" w:fill="auto"/>
            <w:noWrap/>
            <w:vAlign w:val="bottom"/>
            <w:hideMark/>
          </w:tcPr>
          <w:p w14:paraId="16333C09"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606" w:type="dxa"/>
            <w:tcBorders>
              <w:top w:val="nil"/>
              <w:left w:val="nil"/>
              <w:bottom w:val="nil"/>
              <w:right w:val="nil"/>
            </w:tcBorders>
            <w:shd w:val="clear" w:color="auto" w:fill="auto"/>
            <w:noWrap/>
            <w:vAlign w:val="bottom"/>
            <w:hideMark/>
          </w:tcPr>
          <w:p w14:paraId="4692D752"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0.90</w:t>
            </w:r>
          </w:p>
        </w:tc>
        <w:tc>
          <w:tcPr>
            <w:tcW w:w="1606" w:type="dxa"/>
            <w:tcBorders>
              <w:top w:val="nil"/>
              <w:left w:val="nil"/>
              <w:bottom w:val="nil"/>
              <w:right w:val="nil"/>
            </w:tcBorders>
            <w:shd w:val="clear" w:color="auto" w:fill="auto"/>
            <w:noWrap/>
            <w:vAlign w:val="bottom"/>
            <w:hideMark/>
          </w:tcPr>
          <w:p w14:paraId="0A5B4B85"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.638</w:t>
            </w:r>
          </w:p>
        </w:tc>
      </w:tr>
      <w:tr w:rsidR="001C017E" w:rsidRPr="003B53CC" w14:paraId="70DB5D4E" w14:textId="77777777" w:rsidTr="009E293C">
        <w:trPr>
          <w:trHeight w:val="261"/>
        </w:trPr>
        <w:tc>
          <w:tcPr>
            <w:tcW w:w="1606" w:type="dxa"/>
            <w:tcBorders>
              <w:top w:val="nil"/>
              <w:left w:val="nil"/>
              <w:bottom w:val="nil"/>
              <w:right w:val="nil"/>
            </w:tcBorders>
            <w:shd w:val="clear" w:color="auto" w:fill="auto"/>
            <w:noWrap/>
            <w:vAlign w:val="bottom"/>
            <w:hideMark/>
          </w:tcPr>
          <w:p w14:paraId="4B23BB7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2442" w:type="dxa"/>
            <w:tcBorders>
              <w:top w:val="nil"/>
              <w:left w:val="nil"/>
              <w:bottom w:val="nil"/>
              <w:right w:val="nil"/>
            </w:tcBorders>
            <w:shd w:val="clear" w:color="auto" w:fill="auto"/>
            <w:noWrap/>
            <w:vAlign w:val="bottom"/>
            <w:hideMark/>
          </w:tcPr>
          <w:p w14:paraId="34DC1FB2"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Prospective TX</w:t>
            </w:r>
          </w:p>
        </w:tc>
        <w:tc>
          <w:tcPr>
            <w:tcW w:w="1385" w:type="dxa"/>
            <w:tcBorders>
              <w:top w:val="nil"/>
              <w:left w:val="nil"/>
              <w:bottom w:val="nil"/>
              <w:right w:val="nil"/>
            </w:tcBorders>
            <w:shd w:val="clear" w:color="auto" w:fill="auto"/>
            <w:noWrap/>
            <w:vAlign w:val="bottom"/>
            <w:hideMark/>
          </w:tcPr>
          <w:p w14:paraId="7BB8CA79"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1.32</w:t>
            </w:r>
          </w:p>
        </w:tc>
        <w:tc>
          <w:tcPr>
            <w:tcW w:w="1927" w:type="dxa"/>
            <w:tcBorders>
              <w:top w:val="nil"/>
              <w:left w:val="nil"/>
              <w:bottom w:val="nil"/>
              <w:right w:val="nil"/>
            </w:tcBorders>
            <w:shd w:val="clear" w:color="auto" w:fill="auto"/>
            <w:noWrap/>
            <w:vAlign w:val="bottom"/>
            <w:hideMark/>
          </w:tcPr>
          <w:p w14:paraId="7B3C89D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[0.75, 2.34]</w:t>
            </w:r>
          </w:p>
        </w:tc>
        <w:tc>
          <w:tcPr>
            <w:tcW w:w="445" w:type="dxa"/>
            <w:tcBorders>
              <w:top w:val="nil"/>
              <w:left w:val="nil"/>
              <w:bottom w:val="nil"/>
              <w:right w:val="nil"/>
            </w:tcBorders>
            <w:shd w:val="clear" w:color="auto" w:fill="auto"/>
            <w:noWrap/>
            <w:vAlign w:val="bottom"/>
            <w:hideMark/>
          </w:tcPr>
          <w:p w14:paraId="5C8160D0"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606" w:type="dxa"/>
            <w:tcBorders>
              <w:top w:val="nil"/>
              <w:left w:val="nil"/>
              <w:bottom w:val="nil"/>
              <w:right w:val="nil"/>
            </w:tcBorders>
            <w:shd w:val="clear" w:color="auto" w:fill="auto"/>
            <w:noWrap/>
            <w:vAlign w:val="bottom"/>
            <w:hideMark/>
          </w:tcPr>
          <w:p w14:paraId="6A6BE5B3"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0.04</w:t>
            </w:r>
          </w:p>
        </w:tc>
        <w:tc>
          <w:tcPr>
            <w:tcW w:w="1606" w:type="dxa"/>
            <w:tcBorders>
              <w:top w:val="nil"/>
              <w:left w:val="nil"/>
              <w:bottom w:val="nil"/>
              <w:right w:val="nil"/>
            </w:tcBorders>
            <w:shd w:val="clear" w:color="auto" w:fill="auto"/>
            <w:noWrap/>
            <w:vAlign w:val="bottom"/>
            <w:hideMark/>
          </w:tcPr>
          <w:p w14:paraId="4857F193"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.981</w:t>
            </w:r>
          </w:p>
        </w:tc>
      </w:tr>
      <w:tr w:rsidR="001C017E" w:rsidRPr="003B53CC" w14:paraId="609A8B1B" w14:textId="77777777" w:rsidTr="009E293C">
        <w:trPr>
          <w:trHeight w:val="261"/>
        </w:trPr>
        <w:tc>
          <w:tcPr>
            <w:tcW w:w="1606" w:type="dxa"/>
            <w:tcBorders>
              <w:top w:val="nil"/>
              <w:left w:val="nil"/>
              <w:bottom w:val="nil"/>
              <w:right w:val="nil"/>
            </w:tcBorders>
            <w:shd w:val="clear" w:color="auto" w:fill="auto"/>
            <w:noWrap/>
            <w:vAlign w:val="bottom"/>
            <w:hideMark/>
          </w:tcPr>
          <w:p w14:paraId="2A976F6D"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2442" w:type="dxa"/>
            <w:tcBorders>
              <w:top w:val="nil"/>
              <w:left w:val="nil"/>
              <w:bottom w:val="nil"/>
              <w:right w:val="nil"/>
            </w:tcBorders>
            <w:shd w:val="clear" w:color="auto" w:fill="auto"/>
            <w:noWrap/>
            <w:vAlign w:val="bottom"/>
            <w:hideMark/>
          </w:tcPr>
          <w:p w14:paraId="0E9A6644"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Prospective DEP</w:t>
            </w:r>
          </w:p>
        </w:tc>
        <w:tc>
          <w:tcPr>
            <w:tcW w:w="1385" w:type="dxa"/>
            <w:tcBorders>
              <w:top w:val="nil"/>
              <w:left w:val="nil"/>
              <w:bottom w:val="nil"/>
              <w:right w:val="nil"/>
            </w:tcBorders>
            <w:shd w:val="clear" w:color="auto" w:fill="auto"/>
            <w:noWrap/>
            <w:vAlign w:val="bottom"/>
            <w:hideMark/>
          </w:tcPr>
          <w:p w14:paraId="545204FC"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0.60</w:t>
            </w:r>
          </w:p>
        </w:tc>
        <w:tc>
          <w:tcPr>
            <w:tcW w:w="1927" w:type="dxa"/>
            <w:tcBorders>
              <w:top w:val="nil"/>
              <w:left w:val="nil"/>
              <w:bottom w:val="nil"/>
              <w:right w:val="nil"/>
            </w:tcBorders>
            <w:shd w:val="clear" w:color="auto" w:fill="auto"/>
            <w:noWrap/>
            <w:vAlign w:val="bottom"/>
            <w:hideMark/>
          </w:tcPr>
          <w:p w14:paraId="69961FEB"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[0.29, 1.21]</w:t>
            </w:r>
          </w:p>
        </w:tc>
        <w:tc>
          <w:tcPr>
            <w:tcW w:w="445" w:type="dxa"/>
            <w:tcBorders>
              <w:top w:val="nil"/>
              <w:left w:val="nil"/>
              <w:bottom w:val="nil"/>
              <w:right w:val="nil"/>
            </w:tcBorders>
            <w:shd w:val="clear" w:color="auto" w:fill="auto"/>
            <w:noWrap/>
            <w:vAlign w:val="bottom"/>
            <w:hideMark/>
          </w:tcPr>
          <w:p w14:paraId="3F537B8C"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606" w:type="dxa"/>
            <w:tcBorders>
              <w:top w:val="nil"/>
              <w:left w:val="nil"/>
              <w:bottom w:val="nil"/>
              <w:right w:val="nil"/>
            </w:tcBorders>
            <w:shd w:val="clear" w:color="auto" w:fill="auto"/>
            <w:noWrap/>
            <w:vAlign w:val="bottom"/>
            <w:hideMark/>
          </w:tcPr>
          <w:p w14:paraId="00B78966"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0.03</w:t>
            </w:r>
          </w:p>
        </w:tc>
        <w:tc>
          <w:tcPr>
            <w:tcW w:w="1606" w:type="dxa"/>
            <w:tcBorders>
              <w:top w:val="nil"/>
              <w:left w:val="nil"/>
              <w:bottom w:val="nil"/>
              <w:right w:val="nil"/>
            </w:tcBorders>
            <w:shd w:val="clear" w:color="auto" w:fill="auto"/>
            <w:noWrap/>
            <w:vAlign w:val="bottom"/>
            <w:hideMark/>
          </w:tcPr>
          <w:p w14:paraId="1C1EB1DF"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.986</w:t>
            </w:r>
          </w:p>
        </w:tc>
      </w:tr>
      <w:tr w:rsidR="001C017E" w:rsidRPr="003B53CC" w14:paraId="1713DE3C" w14:textId="77777777" w:rsidTr="009E293C">
        <w:trPr>
          <w:trHeight w:val="261"/>
        </w:trPr>
        <w:tc>
          <w:tcPr>
            <w:tcW w:w="1606" w:type="dxa"/>
            <w:tcBorders>
              <w:top w:val="single" w:sz="4" w:space="0" w:color="auto"/>
              <w:left w:val="nil"/>
              <w:bottom w:val="nil"/>
              <w:right w:val="nil"/>
            </w:tcBorders>
            <w:shd w:val="clear" w:color="auto" w:fill="auto"/>
            <w:noWrap/>
            <w:vAlign w:val="bottom"/>
            <w:hideMark/>
          </w:tcPr>
          <w:p w14:paraId="23D78103"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MDD</w:t>
            </w:r>
          </w:p>
        </w:tc>
        <w:tc>
          <w:tcPr>
            <w:tcW w:w="2442" w:type="dxa"/>
            <w:tcBorders>
              <w:top w:val="single" w:sz="4" w:space="0" w:color="auto"/>
              <w:left w:val="nil"/>
              <w:bottom w:val="nil"/>
              <w:right w:val="nil"/>
            </w:tcBorders>
            <w:shd w:val="clear" w:color="auto" w:fill="auto"/>
            <w:noWrap/>
            <w:vAlign w:val="bottom"/>
            <w:hideMark/>
          </w:tcPr>
          <w:p w14:paraId="1D7D04FE"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Concurrent TX</w:t>
            </w:r>
          </w:p>
        </w:tc>
        <w:tc>
          <w:tcPr>
            <w:tcW w:w="1385" w:type="dxa"/>
            <w:tcBorders>
              <w:top w:val="single" w:sz="4" w:space="0" w:color="auto"/>
              <w:left w:val="nil"/>
              <w:bottom w:val="nil"/>
              <w:right w:val="nil"/>
            </w:tcBorders>
            <w:shd w:val="clear" w:color="auto" w:fill="auto"/>
            <w:noWrap/>
            <w:vAlign w:val="bottom"/>
            <w:hideMark/>
          </w:tcPr>
          <w:p w14:paraId="603540E4"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1.63</w:t>
            </w:r>
          </w:p>
        </w:tc>
        <w:tc>
          <w:tcPr>
            <w:tcW w:w="1927" w:type="dxa"/>
            <w:tcBorders>
              <w:top w:val="single" w:sz="4" w:space="0" w:color="auto"/>
              <w:left w:val="nil"/>
              <w:bottom w:val="nil"/>
              <w:right w:val="nil"/>
            </w:tcBorders>
            <w:shd w:val="clear" w:color="auto" w:fill="auto"/>
            <w:noWrap/>
            <w:vAlign w:val="bottom"/>
            <w:hideMark/>
          </w:tcPr>
          <w:p w14:paraId="760742A4"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[0.96, 2.78]</w:t>
            </w:r>
          </w:p>
        </w:tc>
        <w:tc>
          <w:tcPr>
            <w:tcW w:w="445" w:type="dxa"/>
            <w:tcBorders>
              <w:top w:val="single" w:sz="4" w:space="0" w:color="auto"/>
              <w:left w:val="nil"/>
              <w:bottom w:val="nil"/>
              <w:right w:val="nil"/>
            </w:tcBorders>
            <w:shd w:val="clear" w:color="auto" w:fill="auto"/>
            <w:noWrap/>
            <w:vAlign w:val="bottom"/>
            <w:hideMark/>
          </w:tcPr>
          <w:p w14:paraId="0F94894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606" w:type="dxa"/>
            <w:tcBorders>
              <w:top w:val="single" w:sz="4" w:space="0" w:color="auto"/>
              <w:left w:val="nil"/>
              <w:bottom w:val="nil"/>
              <w:right w:val="nil"/>
            </w:tcBorders>
            <w:shd w:val="clear" w:color="auto" w:fill="auto"/>
            <w:noWrap/>
            <w:vAlign w:val="bottom"/>
            <w:hideMark/>
          </w:tcPr>
          <w:p w14:paraId="50638B29"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0.09</w:t>
            </w:r>
          </w:p>
        </w:tc>
        <w:tc>
          <w:tcPr>
            <w:tcW w:w="1606" w:type="dxa"/>
            <w:tcBorders>
              <w:top w:val="single" w:sz="4" w:space="0" w:color="auto"/>
              <w:left w:val="nil"/>
              <w:bottom w:val="nil"/>
              <w:right w:val="nil"/>
            </w:tcBorders>
            <w:shd w:val="clear" w:color="auto" w:fill="auto"/>
            <w:noWrap/>
            <w:vAlign w:val="bottom"/>
            <w:hideMark/>
          </w:tcPr>
          <w:p w14:paraId="15DE9557"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.959</w:t>
            </w:r>
          </w:p>
        </w:tc>
      </w:tr>
      <w:tr w:rsidR="001C017E" w:rsidRPr="003B53CC" w14:paraId="6E583622" w14:textId="77777777" w:rsidTr="009E293C">
        <w:trPr>
          <w:trHeight w:val="261"/>
        </w:trPr>
        <w:tc>
          <w:tcPr>
            <w:tcW w:w="1606" w:type="dxa"/>
            <w:tcBorders>
              <w:top w:val="nil"/>
              <w:left w:val="nil"/>
              <w:bottom w:val="nil"/>
              <w:right w:val="nil"/>
            </w:tcBorders>
            <w:shd w:val="clear" w:color="auto" w:fill="auto"/>
            <w:noWrap/>
            <w:vAlign w:val="bottom"/>
            <w:hideMark/>
          </w:tcPr>
          <w:p w14:paraId="70415D0A"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2442" w:type="dxa"/>
            <w:tcBorders>
              <w:top w:val="nil"/>
              <w:left w:val="nil"/>
              <w:bottom w:val="nil"/>
              <w:right w:val="nil"/>
            </w:tcBorders>
            <w:shd w:val="clear" w:color="auto" w:fill="auto"/>
            <w:noWrap/>
            <w:vAlign w:val="bottom"/>
            <w:hideMark/>
          </w:tcPr>
          <w:p w14:paraId="169B4025"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Concurrent DEP</w:t>
            </w:r>
          </w:p>
        </w:tc>
        <w:tc>
          <w:tcPr>
            <w:tcW w:w="1385" w:type="dxa"/>
            <w:tcBorders>
              <w:top w:val="nil"/>
              <w:left w:val="nil"/>
              <w:bottom w:val="nil"/>
              <w:right w:val="nil"/>
            </w:tcBorders>
            <w:shd w:val="clear" w:color="auto" w:fill="auto"/>
            <w:noWrap/>
            <w:vAlign w:val="bottom"/>
            <w:hideMark/>
          </w:tcPr>
          <w:p w14:paraId="5CF89A7D"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1.04</w:t>
            </w:r>
          </w:p>
        </w:tc>
        <w:tc>
          <w:tcPr>
            <w:tcW w:w="1927" w:type="dxa"/>
            <w:tcBorders>
              <w:top w:val="nil"/>
              <w:left w:val="nil"/>
              <w:bottom w:val="nil"/>
              <w:right w:val="nil"/>
            </w:tcBorders>
            <w:shd w:val="clear" w:color="auto" w:fill="auto"/>
            <w:noWrap/>
            <w:vAlign w:val="bottom"/>
            <w:hideMark/>
          </w:tcPr>
          <w:p w14:paraId="484B9F73"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[0.56, 1.93]</w:t>
            </w:r>
          </w:p>
        </w:tc>
        <w:tc>
          <w:tcPr>
            <w:tcW w:w="445" w:type="dxa"/>
            <w:tcBorders>
              <w:top w:val="nil"/>
              <w:left w:val="nil"/>
              <w:bottom w:val="nil"/>
              <w:right w:val="nil"/>
            </w:tcBorders>
            <w:shd w:val="clear" w:color="auto" w:fill="auto"/>
            <w:noWrap/>
            <w:vAlign w:val="bottom"/>
            <w:hideMark/>
          </w:tcPr>
          <w:p w14:paraId="1830EA27"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606" w:type="dxa"/>
            <w:tcBorders>
              <w:top w:val="nil"/>
              <w:left w:val="nil"/>
              <w:bottom w:val="nil"/>
              <w:right w:val="nil"/>
            </w:tcBorders>
            <w:shd w:val="clear" w:color="auto" w:fill="auto"/>
            <w:noWrap/>
            <w:vAlign w:val="bottom"/>
            <w:hideMark/>
          </w:tcPr>
          <w:p w14:paraId="279398CF"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1.82</w:t>
            </w:r>
          </w:p>
        </w:tc>
        <w:tc>
          <w:tcPr>
            <w:tcW w:w="1606" w:type="dxa"/>
            <w:tcBorders>
              <w:top w:val="nil"/>
              <w:left w:val="nil"/>
              <w:bottom w:val="nil"/>
              <w:right w:val="nil"/>
            </w:tcBorders>
            <w:shd w:val="clear" w:color="auto" w:fill="auto"/>
            <w:noWrap/>
            <w:vAlign w:val="bottom"/>
            <w:hideMark/>
          </w:tcPr>
          <w:p w14:paraId="645A1158"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.403</w:t>
            </w:r>
          </w:p>
        </w:tc>
      </w:tr>
      <w:tr w:rsidR="001C017E" w:rsidRPr="003B53CC" w14:paraId="008B9096" w14:textId="77777777" w:rsidTr="009E293C">
        <w:trPr>
          <w:trHeight w:val="261"/>
        </w:trPr>
        <w:tc>
          <w:tcPr>
            <w:tcW w:w="1606" w:type="dxa"/>
            <w:tcBorders>
              <w:top w:val="nil"/>
              <w:left w:val="nil"/>
              <w:right w:val="nil"/>
            </w:tcBorders>
            <w:shd w:val="clear" w:color="auto" w:fill="auto"/>
            <w:noWrap/>
            <w:vAlign w:val="bottom"/>
            <w:hideMark/>
          </w:tcPr>
          <w:p w14:paraId="49219609"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2442" w:type="dxa"/>
            <w:tcBorders>
              <w:top w:val="nil"/>
              <w:left w:val="nil"/>
              <w:right w:val="nil"/>
            </w:tcBorders>
            <w:shd w:val="clear" w:color="auto" w:fill="auto"/>
            <w:noWrap/>
            <w:vAlign w:val="bottom"/>
            <w:hideMark/>
          </w:tcPr>
          <w:p w14:paraId="2885AF76"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Prospective TX</w:t>
            </w:r>
          </w:p>
        </w:tc>
        <w:tc>
          <w:tcPr>
            <w:tcW w:w="1385" w:type="dxa"/>
            <w:tcBorders>
              <w:top w:val="nil"/>
              <w:left w:val="nil"/>
              <w:right w:val="nil"/>
            </w:tcBorders>
            <w:shd w:val="clear" w:color="auto" w:fill="auto"/>
            <w:noWrap/>
            <w:vAlign w:val="bottom"/>
            <w:hideMark/>
          </w:tcPr>
          <w:p w14:paraId="2BA913B1"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2.02</w:t>
            </w:r>
          </w:p>
        </w:tc>
        <w:tc>
          <w:tcPr>
            <w:tcW w:w="1927" w:type="dxa"/>
            <w:tcBorders>
              <w:top w:val="nil"/>
              <w:left w:val="nil"/>
              <w:right w:val="nil"/>
            </w:tcBorders>
            <w:shd w:val="clear" w:color="auto" w:fill="auto"/>
            <w:noWrap/>
            <w:vAlign w:val="bottom"/>
            <w:hideMark/>
          </w:tcPr>
          <w:p w14:paraId="10652E44"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[1.17, 3.49]</w:t>
            </w:r>
          </w:p>
        </w:tc>
        <w:tc>
          <w:tcPr>
            <w:tcW w:w="445" w:type="dxa"/>
            <w:tcBorders>
              <w:top w:val="nil"/>
              <w:left w:val="nil"/>
              <w:right w:val="nil"/>
            </w:tcBorders>
            <w:shd w:val="clear" w:color="auto" w:fill="auto"/>
            <w:noWrap/>
            <w:vAlign w:val="bottom"/>
            <w:hideMark/>
          </w:tcPr>
          <w:p w14:paraId="14ACACB0"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606" w:type="dxa"/>
            <w:tcBorders>
              <w:top w:val="nil"/>
              <w:left w:val="nil"/>
              <w:right w:val="nil"/>
            </w:tcBorders>
            <w:shd w:val="clear" w:color="auto" w:fill="auto"/>
            <w:noWrap/>
            <w:vAlign w:val="bottom"/>
            <w:hideMark/>
          </w:tcPr>
          <w:p w14:paraId="3F69A871"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0.55</w:t>
            </w:r>
          </w:p>
        </w:tc>
        <w:tc>
          <w:tcPr>
            <w:tcW w:w="1606" w:type="dxa"/>
            <w:tcBorders>
              <w:top w:val="nil"/>
              <w:left w:val="nil"/>
              <w:right w:val="nil"/>
            </w:tcBorders>
            <w:shd w:val="clear" w:color="auto" w:fill="auto"/>
            <w:noWrap/>
            <w:vAlign w:val="bottom"/>
            <w:hideMark/>
          </w:tcPr>
          <w:p w14:paraId="536FBBFC"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.760</w:t>
            </w:r>
          </w:p>
        </w:tc>
      </w:tr>
      <w:tr w:rsidR="001C017E" w:rsidRPr="003B53CC" w14:paraId="0A06B6D6" w14:textId="77777777" w:rsidTr="009E293C">
        <w:trPr>
          <w:trHeight w:val="261"/>
        </w:trPr>
        <w:tc>
          <w:tcPr>
            <w:tcW w:w="1606" w:type="dxa"/>
            <w:tcBorders>
              <w:top w:val="nil"/>
              <w:left w:val="nil"/>
              <w:bottom w:val="single" w:sz="4" w:space="0" w:color="auto"/>
              <w:right w:val="nil"/>
            </w:tcBorders>
            <w:shd w:val="clear" w:color="auto" w:fill="auto"/>
            <w:noWrap/>
            <w:vAlign w:val="bottom"/>
            <w:hideMark/>
          </w:tcPr>
          <w:p w14:paraId="05367C66"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2442" w:type="dxa"/>
            <w:tcBorders>
              <w:top w:val="nil"/>
              <w:left w:val="nil"/>
              <w:bottom w:val="single" w:sz="4" w:space="0" w:color="auto"/>
              <w:right w:val="nil"/>
            </w:tcBorders>
            <w:shd w:val="clear" w:color="auto" w:fill="auto"/>
            <w:noWrap/>
            <w:vAlign w:val="bottom"/>
            <w:hideMark/>
          </w:tcPr>
          <w:p w14:paraId="164F077C" w14:textId="77777777" w:rsidR="001C017E" w:rsidRPr="003B53CC" w:rsidRDefault="001C017E" w:rsidP="009E293C">
            <w:pPr>
              <w:spacing w:after="0" w:line="480" w:lineRule="auto"/>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Prospective DEP</w:t>
            </w:r>
          </w:p>
        </w:tc>
        <w:tc>
          <w:tcPr>
            <w:tcW w:w="1385" w:type="dxa"/>
            <w:tcBorders>
              <w:top w:val="nil"/>
              <w:left w:val="nil"/>
              <w:bottom w:val="single" w:sz="4" w:space="0" w:color="auto"/>
              <w:right w:val="nil"/>
            </w:tcBorders>
            <w:shd w:val="clear" w:color="auto" w:fill="auto"/>
            <w:noWrap/>
            <w:vAlign w:val="bottom"/>
            <w:hideMark/>
          </w:tcPr>
          <w:p w14:paraId="70DEE862"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0.61</w:t>
            </w:r>
          </w:p>
        </w:tc>
        <w:tc>
          <w:tcPr>
            <w:tcW w:w="1927" w:type="dxa"/>
            <w:tcBorders>
              <w:top w:val="nil"/>
              <w:left w:val="nil"/>
              <w:bottom w:val="single" w:sz="4" w:space="0" w:color="auto"/>
              <w:right w:val="nil"/>
            </w:tcBorders>
            <w:shd w:val="clear" w:color="auto" w:fill="auto"/>
            <w:noWrap/>
            <w:vAlign w:val="bottom"/>
            <w:hideMark/>
          </w:tcPr>
          <w:p w14:paraId="3285EB59"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[0.28, 1.33]</w:t>
            </w:r>
          </w:p>
        </w:tc>
        <w:tc>
          <w:tcPr>
            <w:tcW w:w="445" w:type="dxa"/>
            <w:tcBorders>
              <w:top w:val="nil"/>
              <w:left w:val="nil"/>
              <w:bottom w:val="single" w:sz="4" w:space="0" w:color="auto"/>
              <w:right w:val="nil"/>
            </w:tcBorders>
            <w:shd w:val="clear" w:color="auto" w:fill="auto"/>
            <w:noWrap/>
            <w:vAlign w:val="bottom"/>
            <w:hideMark/>
          </w:tcPr>
          <w:p w14:paraId="56A28907"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p>
        </w:tc>
        <w:tc>
          <w:tcPr>
            <w:tcW w:w="1606" w:type="dxa"/>
            <w:tcBorders>
              <w:top w:val="nil"/>
              <w:left w:val="nil"/>
              <w:bottom w:val="single" w:sz="4" w:space="0" w:color="auto"/>
              <w:right w:val="nil"/>
            </w:tcBorders>
            <w:shd w:val="clear" w:color="auto" w:fill="auto"/>
            <w:noWrap/>
            <w:vAlign w:val="bottom"/>
            <w:hideMark/>
          </w:tcPr>
          <w:p w14:paraId="346FA743"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0.06</w:t>
            </w:r>
          </w:p>
        </w:tc>
        <w:tc>
          <w:tcPr>
            <w:tcW w:w="1606" w:type="dxa"/>
            <w:tcBorders>
              <w:top w:val="nil"/>
              <w:left w:val="nil"/>
              <w:bottom w:val="single" w:sz="4" w:space="0" w:color="auto"/>
              <w:right w:val="nil"/>
            </w:tcBorders>
            <w:shd w:val="clear" w:color="auto" w:fill="auto"/>
            <w:noWrap/>
            <w:vAlign w:val="bottom"/>
            <w:hideMark/>
          </w:tcPr>
          <w:p w14:paraId="3A708763" w14:textId="77777777" w:rsidR="001C017E" w:rsidRPr="003B53CC" w:rsidRDefault="001C017E" w:rsidP="009E293C">
            <w:pPr>
              <w:spacing w:after="0" w:line="480" w:lineRule="auto"/>
              <w:jc w:val="center"/>
              <w:rPr>
                <w:rFonts w:ascii="Times New Roman" w:eastAsia="Times New Roman" w:hAnsi="Times New Roman" w:cs="Times New Roman"/>
                <w:color w:val="000000"/>
                <w:sz w:val="24"/>
                <w:szCs w:val="24"/>
              </w:rPr>
            </w:pPr>
            <w:r w:rsidRPr="003B53CC">
              <w:rPr>
                <w:rFonts w:ascii="Times New Roman" w:eastAsia="Times New Roman" w:hAnsi="Times New Roman" w:cs="Times New Roman"/>
                <w:color w:val="000000"/>
                <w:sz w:val="24"/>
                <w:szCs w:val="24"/>
              </w:rPr>
              <w:t>.973</w:t>
            </w:r>
          </w:p>
        </w:tc>
      </w:tr>
    </w:tbl>
    <w:p w14:paraId="3EA0E95D" w14:textId="77777777" w:rsidR="001C017E" w:rsidRPr="001176B9" w:rsidRDefault="001C017E" w:rsidP="001C017E">
      <w:pPr>
        <w:spacing w:line="240" w:lineRule="auto"/>
        <w:rPr>
          <w:rFonts w:ascii="Times New Roman" w:hAnsi="Times New Roman" w:cs="Times New Roman"/>
          <w:sz w:val="20"/>
          <w:szCs w:val="20"/>
        </w:rPr>
      </w:pPr>
      <w:r w:rsidRPr="001176B9">
        <w:rPr>
          <w:rFonts w:ascii="Times New Roman" w:hAnsi="Times New Roman" w:cs="Times New Roman"/>
          <w:sz w:val="20"/>
          <w:szCs w:val="20"/>
        </w:rPr>
        <w:t>Note. Concurrent TX/DEP match the timeframe of assessment of poly-victimization classes (Age 14-17 years). Prospective TX/DEP exclusively examine the timeframe following assessment of poly-victimization classes (Age 18-24 years), and exclude those who had experienced treatment entry or substance use dependence prior to this timeframe. The Wald test examines whether estimating the parameter reflecting the effect of PTSD/MDD on outcomes independently in each class, improved model fit; in effect, whether the effect of PTSD/MDD was significantly modified by class membership.</w:t>
      </w:r>
    </w:p>
    <w:p w14:paraId="3E256269" w14:textId="77777777" w:rsidR="001C017E" w:rsidRDefault="001C017E" w:rsidP="001C017E">
      <w:pPr>
        <w:spacing w:after="0" w:line="480" w:lineRule="auto"/>
        <w:rPr>
          <w:rFonts w:ascii="Times New Roman" w:hAnsi="Times New Roman" w:cs="Times New Roman"/>
          <w:sz w:val="24"/>
          <w:szCs w:val="24"/>
        </w:rPr>
      </w:pPr>
    </w:p>
    <w:p w14:paraId="3B3D36E1" w14:textId="77777777" w:rsidR="00C61FF7" w:rsidRDefault="00C61FF7"/>
    <w:sectPr w:rsidR="00C61FF7" w:rsidSect="001037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7E"/>
    <w:rsid w:val="001C017E"/>
    <w:rsid w:val="006E5F9D"/>
    <w:rsid w:val="007C31FE"/>
    <w:rsid w:val="00AF236D"/>
    <w:rsid w:val="00C6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70F4"/>
  <w15:chartTrackingRefBased/>
  <w15:docId w15:val="{42CD09F1-C5C9-49A4-B310-861DFA53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017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C017E"/>
    <w:rPr>
      <w:rFonts w:ascii="Times New Roman" w:eastAsia="Times New Roman" w:hAnsi="Times New Roman"/>
      <w:sz w:val="24"/>
      <w:szCs w:val="24"/>
    </w:rPr>
  </w:style>
  <w:style w:type="paragraph" w:customStyle="1" w:styleId="TableParagraph">
    <w:name w:val="Table Paragraph"/>
    <w:basedOn w:val="Normal"/>
    <w:uiPriority w:val="1"/>
    <w:qFormat/>
    <w:rsid w:val="001C017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Davis</dc:creator>
  <cp:keywords/>
  <dc:description/>
  <cp:lastModifiedBy>Jordan P Davis</cp:lastModifiedBy>
  <cp:revision>4</cp:revision>
  <dcterms:created xsi:type="dcterms:W3CDTF">2018-02-27T00:13:00Z</dcterms:created>
  <dcterms:modified xsi:type="dcterms:W3CDTF">2018-03-02T16:33:00Z</dcterms:modified>
</cp:coreProperties>
</file>