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B4AE" w14:textId="2F32F5CA" w:rsidR="0037424A" w:rsidRPr="003C722E" w:rsidRDefault="0037424A" w:rsidP="42EF02F3">
      <w:pPr>
        <w:spacing w:after="160" w:line="360" w:lineRule="auto"/>
        <w:jc w:val="center"/>
        <w:rPr>
          <w:rStyle w:val="normaltextrun"/>
          <w:b/>
          <w:bCs/>
        </w:rPr>
      </w:pPr>
      <w:r w:rsidRPr="003C722E">
        <w:rPr>
          <w:rFonts w:eastAsiaTheme="majorEastAsia"/>
          <w:b/>
          <w:bCs/>
        </w:rPr>
        <w:t>Supplementary Files</w:t>
      </w:r>
    </w:p>
    <w:p w14:paraId="27D7B62A" w14:textId="7AB804C8" w:rsidR="0037424A" w:rsidRPr="003C722E" w:rsidRDefault="0037424A" w:rsidP="0037424A">
      <w:pPr>
        <w:spacing w:line="360" w:lineRule="auto"/>
        <w:textAlignment w:val="baseline"/>
        <w:rPr>
          <w:rStyle w:val="normaltextrun"/>
          <w:b/>
          <w:bCs/>
        </w:rPr>
      </w:pPr>
      <w:r w:rsidRPr="003C722E">
        <w:rPr>
          <w:rStyle w:val="normaltextrun"/>
          <w:b/>
          <w:bCs/>
        </w:rPr>
        <w:t xml:space="preserve">Supplementary Table S1: Energy and select nutrients from discretionary choices </w:t>
      </w:r>
      <w:r w:rsidRPr="003C722E">
        <w:rPr>
          <w:rFonts w:eastAsia="Calibri"/>
          <w:b/>
          <w:bCs/>
        </w:rPr>
        <w:t xml:space="preserve">of </w:t>
      </w:r>
      <w:r w:rsidR="00274034" w:rsidRPr="003C722E">
        <w:rPr>
          <w:rFonts w:eastAsia="Calibri"/>
          <w:b/>
          <w:bCs/>
        </w:rPr>
        <w:t>5- to 12-year-old</w:t>
      </w:r>
      <w:r w:rsidRPr="003C722E">
        <w:rPr>
          <w:rFonts w:eastAsia="Calibri"/>
          <w:b/>
          <w:bCs/>
        </w:rPr>
        <w:t xml:space="preserve"> children during school hours and total day using the NNPAS 2011-12 (N=795)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75"/>
        <w:gridCol w:w="1110"/>
        <w:gridCol w:w="1350"/>
        <w:gridCol w:w="975"/>
        <w:gridCol w:w="1695"/>
      </w:tblGrid>
      <w:tr w:rsidR="003C722E" w:rsidRPr="003C722E" w14:paraId="764F00C5" w14:textId="77777777" w:rsidTr="494FB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6DA9B5" w14:textId="3D6DFC28" w:rsidR="51603DEC" w:rsidRPr="003C722E" w:rsidRDefault="51603DEC" w:rsidP="51603DEC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C7D8F0" w14:textId="4DA4D323" w:rsidR="51603DEC" w:rsidRPr="003C722E" w:rsidRDefault="51603DEC" w:rsidP="002A0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Discretionary in school hours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50769F" w14:textId="77F5BEE0" w:rsidR="51603DEC" w:rsidRPr="003C722E" w:rsidRDefault="08270F25" w:rsidP="002A0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Mean % contribution of discretionary to total school intake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1D7D5A" w14:textId="4A0CAE26" w:rsidR="51603DEC" w:rsidRPr="003C722E" w:rsidRDefault="51603DEC" w:rsidP="002A0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Discretionary across Total Day</w:t>
            </w:r>
          </w:p>
        </w:tc>
      </w:tr>
      <w:tr w:rsidR="003C722E" w:rsidRPr="003C722E" w14:paraId="2759AAAA" w14:textId="77777777" w:rsidTr="494FB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A97DB5" w14:textId="0C5EA4B6" w:rsidR="51603DEC" w:rsidRPr="003C722E" w:rsidRDefault="51603DEC">
            <w:r w:rsidRPr="003C722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7A3530" w14:textId="50C9275D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758CAB" w14:textId="6C4D1C7F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IQR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07B09D" w14:textId="62D8864B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F91C38" w14:textId="69176C38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0F3D33" w14:textId="09A907AC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IQR</w:t>
            </w:r>
          </w:p>
        </w:tc>
      </w:tr>
      <w:tr w:rsidR="003C722E" w:rsidRPr="003C722E" w14:paraId="36636DCF" w14:textId="77777777" w:rsidTr="494FBAE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CE2752" w14:textId="599665CF" w:rsidR="51603DEC" w:rsidRPr="003C722E" w:rsidRDefault="51603DEC">
            <w:r w:rsidRPr="003C722E">
              <w:rPr>
                <w:sz w:val="20"/>
                <w:szCs w:val="20"/>
              </w:rPr>
              <w:t>Quantity (g)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F19768" w14:textId="6299D9B2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83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A48444" w14:textId="5D92D510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37, 206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05248C" w14:textId="493D5036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22.5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46FD2F" w14:textId="34C50124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337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D023C8" w14:textId="68857580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165, 592</w:t>
            </w:r>
          </w:p>
        </w:tc>
      </w:tr>
      <w:tr w:rsidR="003C722E" w:rsidRPr="003C722E" w14:paraId="20360D62" w14:textId="77777777" w:rsidTr="494FB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F0E192" w14:textId="2543B026" w:rsidR="51603DEC" w:rsidRPr="003C722E" w:rsidRDefault="4F9AFD51" w:rsidP="51603DEC">
            <w:pPr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 xml:space="preserve">Energy (kJ)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3C73" w14:textId="7280BC90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1033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</w:tcBorders>
            <w:vAlign w:val="center"/>
          </w:tcPr>
          <w:p w14:paraId="16A1F540" w14:textId="189B6580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491, 1920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</w:tcBorders>
            <w:vAlign w:val="center"/>
          </w:tcPr>
          <w:p w14:paraId="7E2D753E" w14:textId="6CC2B2D8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AC16E" w14:textId="7BC9A0AF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2729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CC991" w14:textId="7717D02E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1603, 4079</w:t>
            </w:r>
          </w:p>
        </w:tc>
      </w:tr>
      <w:tr w:rsidR="003C722E" w:rsidRPr="003C722E" w14:paraId="03C31469" w14:textId="77777777" w:rsidTr="494FBAE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5BF4B0" w14:textId="4958EF85" w:rsidR="3F21BA15" w:rsidRPr="003C722E" w:rsidRDefault="3F21BA15" w:rsidP="494FBAE2">
            <w:pPr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Energy (</w:t>
            </w:r>
            <w:r w:rsidR="005B62A5" w:rsidRPr="003C722E">
              <w:rPr>
                <w:sz w:val="20"/>
                <w:szCs w:val="20"/>
              </w:rPr>
              <w:t>kc</w:t>
            </w:r>
            <w:r w:rsidRPr="003C722E">
              <w:rPr>
                <w:sz w:val="20"/>
                <w:szCs w:val="20"/>
              </w:rPr>
              <w:t>al)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AF31" w14:textId="0048D83B" w:rsidR="494FBAE2" w:rsidRPr="003C722E" w:rsidRDefault="002A01D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</w:tcBorders>
            <w:vAlign w:val="center"/>
          </w:tcPr>
          <w:p w14:paraId="228DA2A4" w14:textId="39BD5986" w:rsidR="494FBAE2" w:rsidRPr="003C722E" w:rsidRDefault="002A01D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117, 459</w:t>
            </w:r>
          </w:p>
        </w:tc>
        <w:tc>
          <w:tcPr>
            <w:tcW w:w="1350" w:type="dxa"/>
            <w:vMerge/>
            <w:tcBorders>
              <w:bottom w:val="nil"/>
            </w:tcBorders>
            <w:vAlign w:val="center"/>
          </w:tcPr>
          <w:p w14:paraId="1E67B99F" w14:textId="77777777" w:rsidR="00A57E6D" w:rsidRPr="003C722E" w:rsidRDefault="00A5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0797" w14:textId="2229906F" w:rsidR="494FBAE2" w:rsidRPr="003C722E" w:rsidRDefault="002A01D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653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F6E2" w14:textId="532575EB" w:rsidR="494FBAE2" w:rsidRPr="003C722E" w:rsidRDefault="002A01D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384, 976</w:t>
            </w:r>
          </w:p>
        </w:tc>
      </w:tr>
      <w:tr w:rsidR="003C722E" w:rsidRPr="003C722E" w14:paraId="14CA2406" w14:textId="77777777" w:rsidTr="494FB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9C7957F" w14:textId="0B894C5A" w:rsidR="51603DEC" w:rsidRPr="003C722E" w:rsidRDefault="51603DEC">
            <w:r w:rsidRPr="003C722E">
              <w:rPr>
                <w:sz w:val="20"/>
                <w:szCs w:val="20"/>
              </w:rPr>
              <w:t xml:space="preserve">Protein (g)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A9F7" w14:textId="0C369623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5B5DB" w14:textId="0B35FBB8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1.9, 9.7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D1B6" w14:textId="165825C9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2549" w14:textId="580BA9C9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12.1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73712" w14:textId="41D33640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6.0, 22.5</w:t>
            </w:r>
          </w:p>
        </w:tc>
      </w:tr>
      <w:tr w:rsidR="003C722E" w:rsidRPr="003C722E" w14:paraId="75B43D82" w14:textId="77777777" w:rsidTr="494FBAE2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9A8B40" w14:textId="3157BDE1" w:rsidR="51603DEC" w:rsidRPr="003C722E" w:rsidRDefault="51603DEC">
            <w:r w:rsidRPr="003C722E">
              <w:rPr>
                <w:sz w:val="20"/>
                <w:szCs w:val="20"/>
              </w:rPr>
              <w:t xml:space="preserve">Carbohydrate (g)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DD97" w14:textId="46628E9C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28.5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7028" w14:textId="41366DAF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13.8, 58.0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675C" w14:textId="3806A5F6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40.8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A0CA" w14:textId="3691C8E2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83.7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629D" w14:textId="3964A3FD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47.9, 129.0</w:t>
            </w:r>
          </w:p>
        </w:tc>
      </w:tr>
      <w:tr w:rsidR="003C722E" w:rsidRPr="003C722E" w14:paraId="1BAB06F6" w14:textId="77777777" w:rsidTr="494FB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C011D6" w14:textId="3A35F805" w:rsidR="51603DEC" w:rsidRPr="003C722E" w:rsidRDefault="51603DEC">
            <w:r w:rsidRPr="003C722E">
              <w:rPr>
                <w:sz w:val="20"/>
                <w:szCs w:val="20"/>
              </w:rPr>
              <w:t xml:space="preserve">Total fat (g)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552AF" w14:textId="749A1EDC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10.6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DCB6E" w14:textId="4D384D19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4.6, 20.4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8A72" w14:textId="0E80C177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55.9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1D28" w14:textId="35D4C0B3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27.0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4C352" w14:textId="431AB547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14.7, 44.2</w:t>
            </w:r>
          </w:p>
        </w:tc>
      </w:tr>
      <w:tr w:rsidR="003C722E" w:rsidRPr="003C722E" w14:paraId="53C9D27C" w14:textId="77777777" w:rsidTr="494FBAE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8B7912" w14:textId="410161CE" w:rsidR="51603DEC" w:rsidRPr="003C722E" w:rsidRDefault="51603DEC">
            <w:r w:rsidRPr="003C722E">
              <w:rPr>
                <w:sz w:val="20"/>
                <w:szCs w:val="20"/>
              </w:rPr>
              <w:t xml:space="preserve">Saturated fat (g)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85D6D" w14:textId="4C7227F9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4AD6" w14:textId="32552CA6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1.7, 9.1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5DF11" w14:textId="5031F4E6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58.9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C3A6" w14:textId="2FF48643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11.7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545CB" w14:textId="78BB7905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6.3, 19.3</w:t>
            </w:r>
          </w:p>
        </w:tc>
      </w:tr>
      <w:tr w:rsidR="003C722E" w:rsidRPr="003C722E" w14:paraId="2165B1D2" w14:textId="77777777" w:rsidTr="494FB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47FD25" w14:textId="1F16D550" w:rsidR="51603DEC" w:rsidRPr="003C722E" w:rsidRDefault="51603DEC">
            <w:r w:rsidRPr="003C722E">
              <w:rPr>
                <w:sz w:val="20"/>
                <w:szCs w:val="20"/>
              </w:rPr>
              <w:t xml:space="preserve">Added sugars (g)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F6F7" w14:textId="3FE34C6B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10.3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6D474" w14:textId="6093A199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3.6, 25.0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38B28" w14:textId="750E400B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85.5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0B8B" w14:textId="6FC9B447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37.7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D256" w14:textId="13C3FFAF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17.8, 66.0</w:t>
            </w:r>
          </w:p>
        </w:tc>
      </w:tr>
      <w:tr w:rsidR="003C722E" w:rsidRPr="003C722E" w14:paraId="50BE2E44" w14:textId="77777777" w:rsidTr="494FBAE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6FCA79" w14:textId="4CC596BE" w:rsidR="51603DEC" w:rsidRPr="003C722E" w:rsidRDefault="51603DEC">
            <w:proofErr w:type="spellStart"/>
            <w:r w:rsidRPr="003C722E">
              <w:rPr>
                <w:sz w:val="20"/>
                <w:szCs w:val="20"/>
              </w:rPr>
              <w:t>Fibre</w:t>
            </w:r>
            <w:proofErr w:type="spellEnd"/>
            <w:r w:rsidRPr="003C722E">
              <w:rPr>
                <w:sz w:val="20"/>
                <w:szCs w:val="20"/>
              </w:rPr>
              <w:t xml:space="preserve"> (g)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4109" w14:textId="6BEBC2EF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52860" w14:textId="6605FDE0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0.5, 2.9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D391" w14:textId="6A7B863C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26.9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A3B6" w14:textId="11411558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3.5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EE08" w14:textId="6F4BFD1A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1.5, 5.6</w:t>
            </w:r>
          </w:p>
        </w:tc>
      </w:tr>
      <w:tr w:rsidR="003C722E" w:rsidRPr="003C722E" w14:paraId="3D806C99" w14:textId="77777777" w:rsidTr="494FB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C6CA78" w14:textId="76A10670" w:rsidR="51603DEC" w:rsidRPr="003C722E" w:rsidRDefault="51603DEC">
            <w:r w:rsidRPr="003C722E">
              <w:rPr>
                <w:sz w:val="20"/>
                <w:szCs w:val="20"/>
              </w:rPr>
              <w:t xml:space="preserve">Calcium (mg)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64D7" w14:textId="37F7F3EA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29.4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B279" w14:textId="5248B1B8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9.0, 78.2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C08A" w14:textId="32131AC0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28.2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EC320" w14:textId="04A0120F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112.9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7640" w14:textId="7AA02EB1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49.3, 212.5</w:t>
            </w:r>
          </w:p>
        </w:tc>
      </w:tr>
      <w:tr w:rsidR="003C722E" w:rsidRPr="003C722E" w14:paraId="39B0D5A9" w14:textId="77777777" w:rsidTr="494FBAE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10CBF7" w14:textId="66DDEF41" w:rsidR="51603DEC" w:rsidRPr="003C722E" w:rsidRDefault="51603DEC">
            <w:r w:rsidRPr="003C722E">
              <w:rPr>
                <w:sz w:val="20"/>
                <w:szCs w:val="20"/>
              </w:rPr>
              <w:t xml:space="preserve">Sodium (mg)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C920" w14:textId="7A48FD86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F46E" w14:textId="6BF77D07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133, 648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D220" w14:textId="3AE9EF67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AC30" w14:textId="357C7BCA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696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DF16" w14:textId="088E9898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353, 1271</w:t>
            </w:r>
          </w:p>
        </w:tc>
      </w:tr>
      <w:tr w:rsidR="003C722E" w:rsidRPr="003C722E" w14:paraId="37586267" w14:textId="77777777" w:rsidTr="494FB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291477" w14:textId="540B6FBC" w:rsidR="51603DEC" w:rsidRPr="003C722E" w:rsidRDefault="51603DEC">
            <w:r w:rsidRPr="003C722E">
              <w:rPr>
                <w:sz w:val="20"/>
                <w:szCs w:val="20"/>
              </w:rPr>
              <w:t xml:space="preserve">Vitamin C (mg)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3B27" w14:textId="14DEAC66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36C9" w14:textId="2CEA735F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0, 6.1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00DE" w14:textId="623C4D09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29.7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AC085" w14:textId="5B49E8B5" w:rsidR="51603DEC" w:rsidRPr="003C722E" w:rsidRDefault="51603DEC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6.8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13A4" w14:textId="43979A76" w:rsidR="51603DEC" w:rsidRPr="003C722E" w:rsidRDefault="08270F25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1.0, 17.9</w:t>
            </w:r>
          </w:p>
        </w:tc>
      </w:tr>
      <w:tr w:rsidR="003C722E" w:rsidRPr="003C722E" w14:paraId="69BDC9CE" w14:textId="77777777" w:rsidTr="494FBAE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</w:tcPr>
          <w:p w14:paraId="26DFCBBD" w14:textId="5ADA9386" w:rsidR="51603DEC" w:rsidRPr="003C722E" w:rsidRDefault="51603DEC">
            <w:r w:rsidRPr="003C722E">
              <w:rPr>
                <w:sz w:val="20"/>
                <w:szCs w:val="20"/>
              </w:rPr>
              <w:t xml:space="preserve">Iron (mg)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E302078" w14:textId="52FE38E8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68D0D286" w14:textId="61E2C922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0.3, 1.6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31EEA9BC" w14:textId="2010F2ED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37.8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501EA72B" w14:textId="54584F0D" w:rsidR="51603DEC" w:rsidRPr="003C722E" w:rsidRDefault="51603DEC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2.2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B72275A" w14:textId="6CC6A457" w:rsidR="51603DEC" w:rsidRPr="003C722E" w:rsidRDefault="08270F25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1.1, 3.7</w:t>
            </w:r>
          </w:p>
        </w:tc>
      </w:tr>
    </w:tbl>
    <w:p w14:paraId="62ADA95B" w14:textId="3F678CFC" w:rsidR="0037424A" w:rsidRPr="003C722E" w:rsidRDefault="0037424A" w:rsidP="51603DEC">
      <w:pPr>
        <w:spacing w:line="360" w:lineRule="auto"/>
        <w:textAlignment w:val="baseline"/>
        <w:rPr>
          <w:rStyle w:val="normaltextrun"/>
          <w:b/>
          <w:bCs/>
        </w:rPr>
      </w:pPr>
    </w:p>
    <w:p w14:paraId="578D9B60" w14:textId="77777777" w:rsidR="0037424A" w:rsidRPr="003C722E" w:rsidRDefault="0037424A" w:rsidP="0037424A">
      <w:pPr>
        <w:spacing w:line="360" w:lineRule="auto"/>
        <w:textAlignment w:val="baseline"/>
        <w:rPr>
          <w:rStyle w:val="normaltextrun"/>
          <w:b/>
          <w:bCs/>
        </w:rPr>
      </w:pPr>
    </w:p>
    <w:p w14:paraId="6E8EA0D7" w14:textId="77777777" w:rsidR="0037424A" w:rsidRPr="003C722E" w:rsidRDefault="0037424A" w:rsidP="0037424A">
      <w:pPr>
        <w:spacing w:after="160" w:line="259" w:lineRule="auto"/>
        <w:rPr>
          <w:rStyle w:val="normaltextrun"/>
          <w:b/>
          <w:bCs/>
        </w:rPr>
      </w:pPr>
      <w:r w:rsidRPr="003C722E">
        <w:rPr>
          <w:rStyle w:val="normaltextrun"/>
          <w:b/>
          <w:bCs/>
        </w:rPr>
        <w:br w:type="page"/>
      </w:r>
    </w:p>
    <w:p w14:paraId="70BD58AE" w14:textId="25C61514" w:rsidR="0037424A" w:rsidRPr="003C722E" w:rsidRDefault="0037424A" w:rsidP="0037424A">
      <w:pPr>
        <w:spacing w:line="360" w:lineRule="auto"/>
        <w:textAlignment w:val="baseline"/>
        <w:rPr>
          <w:b/>
          <w:bCs/>
          <w:vertAlign w:val="superscript"/>
        </w:rPr>
      </w:pPr>
      <w:r w:rsidRPr="003C722E">
        <w:rPr>
          <w:rStyle w:val="normaltextrun"/>
          <w:b/>
          <w:bCs/>
        </w:rPr>
        <w:lastRenderedPageBreak/>
        <w:t>Supplementary Table S</w:t>
      </w:r>
      <w:r w:rsidR="74033CFC" w:rsidRPr="003C722E">
        <w:rPr>
          <w:rStyle w:val="normaltextrun"/>
          <w:b/>
          <w:bCs/>
        </w:rPr>
        <w:t>2</w:t>
      </w:r>
      <w:r w:rsidRPr="003C722E">
        <w:rPr>
          <w:rStyle w:val="normaltextrun"/>
          <w:b/>
          <w:bCs/>
        </w:rPr>
        <w:t xml:space="preserve">: </w:t>
      </w:r>
      <w:r w:rsidRPr="003C722E">
        <w:rPr>
          <w:rFonts w:eastAsia="Calibri"/>
          <w:b/>
          <w:bCs/>
        </w:rPr>
        <w:t xml:space="preserve">Associations of individual and family characteristics of Australian </w:t>
      </w:r>
      <w:r w:rsidR="00274034" w:rsidRPr="003C722E">
        <w:rPr>
          <w:rStyle w:val="normaltextrun"/>
          <w:b/>
          <w:bCs/>
        </w:rPr>
        <w:t>5- to 12-year-old</w:t>
      </w:r>
      <w:r w:rsidR="00274034" w:rsidRPr="003C722E">
        <w:rPr>
          <w:rStyle w:val="apple-converted-space"/>
          <w:b/>
          <w:bCs/>
        </w:rPr>
        <w:t> </w:t>
      </w:r>
      <w:r w:rsidRPr="003C722E">
        <w:rPr>
          <w:rFonts w:eastAsia="Calibri"/>
          <w:b/>
          <w:bCs/>
        </w:rPr>
        <w:t>children from the NNPAS 2011-12 with the percentage of energy from discretionary foods during school hours</w:t>
      </w:r>
      <w:r w:rsidRPr="003C722E">
        <w:rPr>
          <w:b/>
          <w:bCs/>
        </w:rPr>
        <w:t xml:space="preserve"> (n=627) </w:t>
      </w:r>
      <w:r w:rsidRPr="003C722E">
        <w:rPr>
          <w:b/>
          <w:bCs/>
          <w:vertAlign w:val="superscript"/>
        </w:rPr>
        <w:t xml:space="preserve">* </w:t>
      </w:r>
    </w:p>
    <w:tbl>
      <w:tblPr>
        <w:tblStyle w:val="PlainTable2"/>
        <w:tblW w:w="907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861"/>
        <w:gridCol w:w="717"/>
        <w:gridCol w:w="1361"/>
        <w:gridCol w:w="674"/>
        <w:gridCol w:w="778"/>
        <w:gridCol w:w="663"/>
        <w:gridCol w:w="1361"/>
        <w:gridCol w:w="779"/>
      </w:tblGrid>
      <w:tr w:rsidR="003C722E" w:rsidRPr="003C722E" w14:paraId="023BCEEF" w14:textId="77777777" w:rsidTr="003D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FFFFBA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02476E" w14:textId="77777777" w:rsidR="0037424A" w:rsidRPr="003C722E" w:rsidRDefault="0037424A" w:rsidP="003D512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Model 1 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7B1E08" w14:textId="77777777" w:rsidR="0037424A" w:rsidRPr="003C722E" w:rsidRDefault="0037424A" w:rsidP="003D512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Model 2 </w:t>
            </w:r>
          </w:p>
        </w:tc>
      </w:tr>
      <w:tr w:rsidR="003C722E" w:rsidRPr="003C722E" w14:paraId="4A3064EA" w14:textId="77777777" w:rsidTr="003D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7E58E0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Variable 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24701B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D876A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SE B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70AB8C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Standardized b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7202FD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E95152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E16D1D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SE B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23CAF6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Standardized b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2E2439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3C722E" w:rsidRPr="003C722E" w14:paraId="558488A6" w14:textId="77777777" w:rsidTr="003D5122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single" w:sz="4" w:space="0" w:color="auto"/>
            </w:tcBorders>
            <w:hideMark/>
          </w:tcPr>
          <w:p w14:paraId="3D9C466A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Child age </w:t>
            </w:r>
          </w:p>
        </w:tc>
        <w:tc>
          <w:tcPr>
            <w:tcW w:w="930" w:type="dxa"/>
            <w:tcBorders>
              <w:top w:val="single" w:sz="4" w:space="0" w:color="auto"/>
            </w:tcBorders>
            <w:hideMark/>
          </w:tcPr>
          <w:p w14:paraId="2F462F71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1.4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14:paraId="3296E136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0.5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hideMark/>
          </w:tcPr>
          <w:p w14:paraId="614AA251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0.126</w:t>
            </w:r>
          </w:p>
        </w:tc>
        <w:tc>
          <w:tcPr>
            <w:tcW w:w="675" w:type="dxa"/>
            <w:tcBorders>
              <w:top w:val="single" w:sz="4" w:space="0" w:color="auto"/>
            </w:tcBorders>
            <w:hideMark/>
          </w:tcPr>
          <w:p w14:paraId="0741E521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0.002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hideMark/>
          </w:tcPr>
          <w:p w14:paraId="05FFE574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1.4</w:t>
            </w:r>
          </w:p>
        </w:tc>
        <w:tc>
          <w:tcPr>
            <w:tcW w:w="697" w:type="dxa"/>
            <w:tcBorders>
              <w:top w:val="single" w:sz="4" w:space="0" w:color="auto"/>
            </w:tcBorders>
            <w:hideMark/>
          </w:tcPr>
          <w:p w14:paraId="45124B0A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0.5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hideMark/>
          </w:tcPr>
          <w:p w14:paraId="69D58570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0.126</w:t>
            </w:r>
          </w:p>
        </w:tc>
        <w:tc>
          <w:tcPr>
            <w:tcW w:w="798" w:type="dxa"/>
            <w:tcBorders>
              <w:top w:val="single" w:sz="4" w:space="0" w:color="auto"/>
            </w:tcBorders>
            <w:hideMark/>
          </w:tcPr>
          <w:p w14:paraId="3F6D0C7A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.003</w:t>
            </w:r>
          </w:p>
        </w:tc>
      </w:tr>
      <w:tr w:rsidR="003C722E" w:rsidRPr="003C722E" w14:paraId="0818C8C3" w14:textId="77777777" w:rsidTr="003D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9"/>
            <w:vAlign w:val="center"/>
          </w:tcPr>
          <w:p w14:paraId="587B2A76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Child weight status vs. healthy weight</w:t>
            </w:r>
          </w:p>
        </w:tc>
      </w:tr>
      <w:tr w:rsidR="003C722E" w:rsidRPr="003C722E" w14:paraId="7DC5841D" w14:textId="77777777" w:rsidTr="003D5122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39DA96CA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 xml:space="preserve">  Underweight </w:t>
            </w:r>
          </w:p>
        </w:tc>
        <w:tc>
          <w:tcPr>
            <w:tcW w:w="930" w:type="dxa"/>
            <w:hideMark/>
          </w:tcPr>
          <w:p w14:paraId="11D794D5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0.2</w:t>
            </w:r>
          </w:p>
        </w:tc>
        <w:tc>
          <w:tcPr>
            <w:tcW w:w="760" w:type="dxa"/>
            <w:hideMark/>
          </w:tcPr>
          <w:p w14:paraId="167573DE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4.4</w:t>
            </w:r>
          </w:p>
        </w:tc>
        <w:tc>
          <w:tcPr>
            <w:tcW w:w="1321" w:type="dxa"/>
            <w:hideMark/>
          </w:tcPr>
          <w:p w14:paraId="32EABFE0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0.002</w:t>
            </w:r>
          </w:p>
        </w:tc>
        <w:tc>
          <w:tcPr>
            <w:tcW w:w="675" w:type="dxa"/>
            <w:hideMark/>
          </w:tcPr>
          <w:p w14:paraId="72CFBF00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0.967</w:t>
            </w:r>
          </w:p>
        </w:tc>
        <w:tc>
          <w:tcPr>
            <w:tcW w:w="831" w:type="dxa"/>
            <w:hideMark/>
          </w:tcPr>
          <w:p w14:paraId="26DF5FE8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0.1</w:t>
            </w:r>
          </w:p>
        </w:tc>
        <w:tc>
          <w:tcPr>
            <w:tcW w:w="697" w:type="dxa"/>
            <w:hideMark/>
          </w:tcPr>
          <w:p w14:paraId="626F1953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4.5</w:t>
            </w:r>
          </w:p>
        </w:tc>
        <w:tc>
          <w:tcPr>
            <w:tcW w:w="1261" w:type="dxa"/>
            <w:hideMark/>
          </w:tcPr>
          <w:p w14:paraId="5B2B8162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0.001</w:t>
            </w:r>
          </w:p>
        </w:tc>
        <w:tc>
          <w:tcPr>
            <w:tcW w:w="798" w:type="dxa"/>
            <w:hideMark/>
          </w:tcPr>
          <w:p w14:paraId="2F0F6C96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0.979</w:t>
            </w:r>
          </w:p>
        </w:tc>
      </w:tr>
      <w:tr w:rsidR="003C722E" w:rsidRPr="003C722E" w14:paraId="5B35A967" w14:textId="77777777" w:rsidTr="003D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1D6A53A2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 xml:space="preserve">  Overweight </w:t>
            </w:r>
          </w:p>
        </w:tc>
        <w:tc>
          <w:tcPr>
            <w:tcW w:w="930" w:type="dxa"/>
            <w:hideMark/>
          </w:tcPr>
          <w:p w14:paraId="13173483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-2.3</w:t>
            </w:r>
          </w:p>
        </w:tc>
        <w:tc>
          <w:tcPr>
            <w:tcW w:w="760" w:type="dxa"/>
            <w:hideMark/>
          </w:tcPr>
          <w:p w14:paraId="7C464414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2.8</w:t>
            </w:r>
          </w:p>
        </w:tc>
        <w:tc>
          <w:tcPr>
            <w:tcW w:w="1321" w:type="dxa"/>
            <w:hideMark/>
          </w:tcPr>
          <w:p w14:paraId="2EAE9FD7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-0.034</w:t>
            </w:r>
          </w:p>
        </w:tc>
        <w:tc>
          <w:tcPr>
            <w:tcW w:w="675" w:type="dxa"/>
            <w:hideMark/>
          </w:tcPr>
          <w:p w14:paraId="7C36B638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0.416</w:t>
            </w:r>
          </w:p>
        </w:tc>
        <w:tc>
          <w:tcPr>
            <w:tcW w:w="831" w:type="dxa"/>
            <w:hideMark/>
          </w:tcPr>
          <w:p w14:paraId="59F98E9C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-2.3</w:t>
            </w:r>
          </w:p>
        </w:tc>
        <w:tc>
          <w:tcPr>
            <w:tcW w:w="697" w:type="dxa"/>
            <w:hideMark/>
          </w:tcPr>
          <w:p w14:paraId="55E0D1B5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2.8</w:t>
            </w:r>
          </w:p>
        </w:tc>
        <w:tc>
          <w:tcPr>
            <w:tcW w:w="1261" w:type="dxa"/>
            <w:hideMark/>
          </w:tcPr>
          <w:p w14:paraId="2CDA0132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-0.034</w:t>
            </w:r>
          </w:p>
        </w:tc>
        <w:tc>
          <w:tcPr>
            <w:tcW w:w="798" w:type="dxa"/>
            <w:hideMark/>
          </w:tcPr>
          <w:p w14:paraId="426C98FB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0.418</w:t>
            </w:r>
          </w:p>
        </w:tc>
      </w:tr>
      <w:tr w:rsidR="003C722E" w:rsidRPr="003C722E" w14:paraId="5779BC43" w14:textId="77777777" w:rsidTr="003D512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34B0B48D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 xml:space="preserve">  Obesity</w:t>
            </w:r>
          </w:p>
        </w:tc>
        <w:tc>
          <w:tcPr>
            <w:tcW w:w="930" w:type="dxa"/>
            <w:hideMark/>
          </w:tcPr>
          <w:p w14:paraId="7A0B60C8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-1.1</w:t>
            </w:r>
          </w:p>
        </w:tc>
        <w:tc>
          <w:tcPr>
            <w:tcW w:w="760" w:type="dxa"/>
            <w:hideMark/>
          </w:tcPr>
          <w:p w14:paraId="218CD783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4.2</w:t>
            </w:r>
          </w:p>
        </w:tc>
        <w:tc>
          <w:tcPr>
            <w:tcW w:w="1321" w:type="dxa"/>
            <w:hideMark/>
          </w:tcPr>
          <w:p w14:paraId="333483FF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-0.011</w:t>
            </w:r>
          </w:p>
        </w:tc>
        <w:tc>
          <w:tcPr>
            <w:tcW w:w="675" w:type="dxa"/>
            <w:hideMark/>
          </w:tcPr>
          <w:p w14:paraId="00B8AB73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0.792</w:t>
            </w:r>
          </w:p>
        </w:tc>
        <w:tc>
          <w:tcPr>
            <w:tcW w:w="831" w:type="dxa"/>
            <w:hideMark/>
          </w:tcPr>
          <w:p w14:paraId="47961E23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-1.3</w:t>
            </w:r>
          </w:p>
        </w:tc>
        <w:tc>
          <w:tcPr>
            <w:tcW w:w="697" w:type="dxa"/>
            <w:hideMark/>
          </w:tcPr>
          <w:p w14:paraId="650F09DE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4.2</w:t>
            </w:r>
          </w:p>
        </w:tc>
        <w:tc>
          <w:tcPr>
            <w:tcW w:w="1261" w:type="dxa"/>
            <w:hideMark/>
          </w:tcPr>
          <w:p w14:paraId="0CFA7732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-0.013</w:t>
            </w:r>
          </w:p>
        </w:tc>
        <w:tc>
          <w:tcPr>
            <w:tcW w:w="798" w:type="dxa"/>
            <w:hideMark/>
          </w:tcPr>
          <w:p w14:paraId="7FBB8211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0.758</w:t>
            </w:r>
          </w:p>
        </w:tc>
      </w:tr>
      <w:tr w:rsidR="003C722E" w:rsidRPr="003C722E" w14:paraId="76EC4BDB" w14:textId="77777777" w:rsidTr="003D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74383A5E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SEIFA</w:t>
            </w:r>
            <w:r w:rsidRPr="003C722E">
              <w:rPr>
                <w:rFonts w:ascii="Helvetica" w:hAnsi="Helvetica"/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30" w:type="dxa"/>
            <w:hideMark/>
          </w:tcPr>
          <w:p w14:paraId="2C2414CC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-0.4</w:t>
            </w:r>
          </w:p>
        </w:tc>
        <w:tc>
          <w:tcPr>
            <w:tcW w:w="760" w:type="dxa"/>
            <w:hideMark/>
          </w:tcPr>
          <w:p w14:paraId="7F3E9844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0.7</w:t>
            </w:r>
          </w:p>
        </w:tc>
        <w:tc>
          <w:tcPr>
            <w:tcW w:w="1321" w:type="dxa"/>
            <w:hideMark/>
          </w:tcPr>
          <w:p w14:paraId="1F6477D2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-0.023</w:t>
            </w:r>
          </w:p>
        </w:tc>
        <w:tc>
          <w:tcPr>
            <w:tcW w:w="675" w:type="dxa"/>
            <w:hideMark/>
          </w:tcPr>
          <w:p w14:paraId="6C55645D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0.581</w:t>
            </w:r>
          </w:p>
        </w:tc>
        <w:tc>
          <w:tcPr>
            <w:tcW w:w="831" w:type="dxa"/>
            <w:hideMark/>
          </w:tcPr>
          <w:p w14:paraId="22F84304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-0.4</w:t>
            </w:r>
          </w:p>
        </w:tc>
        <w:tc>
          <w:tcPr>
            <w:tcW w:w="697" w:type="dxa"/>
            <w:hideMark/>
          </w:tcPr>
          <w:p w14:paraId="292FB46A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0.7</w:t>
            </w:r>
          </w:p>
        </w:tc>
        <w:tc>
          <w:tcPr>
            <w:tcW w:w="1261" w:type="dxa"/>
            <w:hideMark/>
          </w:tcPr>
          <w:p w14:paraId="262916AF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-0.024</w:t>
            </w:r>
          </w:p>
        </w:tc>
        <w:tc>
          <w:tcPr>
            <w:tcW w:w="798" w:type="dxa"/>
            <w:hideMark/>
          </w:tcPr>
          <w:p w14:paraId="1157F8B1" w14:textId="77777777" w:rsidR="0037424A" w:rsidRPr="003C722E" w:rsidRDefault="0037424A" w:rsidP="003D512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0.571</w:t>
            </w:r>
          </w:p>
        </w:tc>
      </w:tr>
      <w:tr w:rsidR="003C722E" w:rsidRPr="003C722E" w14:paraId="12E4430C" w14:textId="77777777" w:rsidTr="003D5122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bottom w:val="single" w:sz="4" w:space="0" w:color="auto"/>
            </w:tcBorders>
            <w:hideMark/>
          </w:tcPr>
          <w:p w14:paraId="6226FB2E" w14:textId="77777777" w:rsidR="0037424A" w:rsidRPr="003C722E" w:rsidRDefault="0037424A" w:rsidP="003D5122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3C722E">
              <w:rPr>
                <w:sz w:val="20"/>
                <w:szCs w:val="20"/>
              </w:rPr>
              <w:t>Equivalised</w:t>
            </w:r>
            <w:proofErr w:type="spellEnd"/>
            <w:r w:rsidRPr="003C722E">
              <w:rPr>
                <w:sz w:val="20"/>
                <w:szCs w:val="20"/>
              </w:rPr>
              <w:t> income of household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hideMark/>
          </w:tcPr>
          <w:p w14:paraId="0C7EFFD6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-0.1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hideMark/>
          </w:tcPr>
          <w:p w14:paraId="7F296C56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hideMark/>
          </w:tcPr>
          <w:p w14:paraId="732E16E6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-0.060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hideMark/>
          </w:tcPr>
          <w:p w14:paraId="4A3178E7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0.147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hideMark/>
          </w:tcPr>
          <w:p w14:paraId="66F81FCA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-0.1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hideMark/>
          </w:tcPr>
          <w:p w14:paraId="57E87B79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hideMark/>
          </w:tcPr>
          <w:p w14:paraId="0CD5AACD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-0.060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hideMark/>
          </w:tcPr>
          <w:p w14:paraId="7C0625C7" w14:textId="77777777" w:rsidR="0037424A" w:rsidRPr="003C722E" w:rsidRDefault="0037424A" w:rsidP="003D512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0.148</w:t>
            </w:r>
          </w:p>
        </w:tc>
      </w:tr>
    </w:tbl>
    <w:p w14:paraId="59ECF1A8" w14:textId="77777777" w:rsidR="0037424A" w:rsidRPr="003C722E" w:rsidRDefault="0037424A" w:rsidP="0037424A">
      <w:pPr>
        <w:spacing w:line="360" w:lineRule="auto"/>
        <w:textAlignment w:val="baseline"/>
        <w:rPr>
          <w:rFonts w:eastAsia="Calibri"/>
          <w:b/>
          <w:bCs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3C722E" w:rsidRPr="003C722E" w14:paraId="56BEC672" w14:textId="77777777" w:rsidTr="42EF02F3">
        <w:trPr>
          <w:trHeight w:val="89"/>
        </w:trPr>
        <w:tc>
          <w:tcPr>
            <w:tcW w:w="9072" w:type="dxa"/>
            <w:hideMark/>
          </w:tcPr>
          <w:p w14:paraId="71FFB31D" w14:textId="0A9749BB" w:rsidR="0037424A" w:rsidRPr="003C722E" w:rsidRDefault="0037424A" w:rsidP="003D5122">
            <w:pPr>
              <w:spacing w:line="360" w:lineRule="auto"/>
              <w:textAlignment w:val="baseline"/>
              <w:rPr>
                <w:sz w:val="20"/>
                <w:szCs w:val="20"/>
                <w:lang w:val="es-ES"/>
              </w:rPr>
            </w:pPr>
            <w:proofErr w:type="spellStart"/>
            <w:r w:rsidRPr="003C722E">
              <w:rPr>
                <w:sz w:val="20"/>
                <w:szCs w:val="20"/>
                <w:lang w:val="es-ES"/>
              </w:rPr>
              <w:t>Model</w:t>
            </w:r>
            <w:proofErr w:type="spellEnd"/>
            <w:r w:rsidRPr="003C722E">
              <w:rPr>
                <w:sz w:val="20"/>
                <w:szCs w:val="20"/>
                <w:lang w:val="es-ES"/>
              </w:rPr>
              <w:t xml:space="preserve"> 1: </w:t>
            </w:r>
            <w:r w:rsidR="2159CEFB" w:rsidRPr="003C722E">
              <w:rPr>
                <w:sz w:val="20"/>
                <w:szCs w:val="20"/>
                <w:lang w:val="es-ES"/>
              </w:rPr>
              <w:t xml:space="preserve">Child Age, Child </w:t>
            </w:r>
            <w:proofErr w:type="spellStart"/>
            <w:r w:rsidR="2159CEFB" w:rsidRPr="003C722E">
              <w:rPr>
                <w:sz w:val="20"/>
                <w:szCs w:val="20"/>
                <w:lang w:val="es-ES"/>
              </w:rPr>
              <w:t>Weight</w:t>
            </w:r>
            <w:proofErr w:type="spellEnd"/>
            <w:r w:rsidR="2159CEFB" w:rsidRPr="003C722E">
              <w:rPr>
                <w:sz w:val="20"/>
                <w:szCs w:val="20"/>
                <w:lang w:val="es-ES"/>
              </w:rPr>
              <w:t xml:space="preserve"> </w:t>
            </w:r>
            <w:proofErr w:type="gramStart"/>
            <w:r w:rsidR="2159CEFB" w:rsidRPr="003C722E">
              <w:rPr>
                <w:sz w:val="20"/>
                <w:szCs w:val="20"/>
                <w:lang w:val="es-ES"/>
              </w:rPr>
              <w:t>Status</w:t>
            </w:r>
            <w:proofErr w:type="gramEnd"/>
            <w:r w:rsidR="2159CEFB" w:rsidRPr="003C722E">
              <w:rPr>
                <w:sz w:val="20"/>
                <w:szCs w:val="20"/>
                <w:lang w:val="es-ES"/>
              </w:rPr>
              <w:t xml:space="preserve">, </w:t>
            </w:r>
            <w:r w:rsidRPr="003C722E">
              <w:rPr>
                <w:sz w:val="20"/>
                <w:szCs w:val="20"/>
                <w:lang w:val="es-ES"/>
              </w:rPr>
              <w:t xml:space="preserve">SEIFA, </w:t>
            </w:r>
            <w:proofErr w:type="spellStart"/>
            <w:r w:rsidR="6BD8F9FF" w:rsidRPr="003C722E">
              <w:rPr>
                <w:sz w:val="20"/>
                <w:szCs w:val="20"/>
                <w:lang w:val="es-ES"/>
              </w:rPr>
              <w:t>Household</w:t>
            </w:r>
            <w:proofErr w:type="spellEnd"/>
            <w:r w:rsidR="6BD8F9FF" w:rsidRPr="003C722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722E">
              <w:rPr>
                <w:sz w:val="20"/>
                <w:szCs w:val="20"/>
                <w:lang w:val="es-ES"/>
              </w:rPr>
              <w:t>Income</w:t>
            </w:r>
            <w:proofErr w:type="spellEnd"/>
            <w:r w:rsidRPr="003C722E">
              <w:rPr>
                <w:sz w:val="20"/>
                <w:szCs w:val="20"/>
                <w:lang w:val="es-ES"/>
              </w:rPr>
              <w:t>. F</w:t>
            </w:r>
            <w:proofErr w:type="gramStart"/>
            <w:r w:rsidRPr="003C722E">
              <w:rPr>
                <w:sz w:val="20"/>
                <w:szCs w:val="20"/>
                <w:lang w:val="es-ES"/>
              </w:rPr>
              <w:t>=(</w:t>
            </w:r>
            <w:proofErr w:type="gramEnd"/>
            <w:r w:rsidRPr="003C722E">
              <w:rPr>
                <w:sz w:val="20"/>
                <w:szCs w:val="20"/>
                <w:lang w:val="es-ES"/>
              </w:rPr>
              <w:t>6,587) =1.982, p=0.066 </w:t>
            </w:r>
          </w:p>
          <w:p w14:paraId="79874DC0" w14:textId="777AA06C" w:rsidR="0037424A" w:rsidRPr="003C722E" w:rsidRDefault="0037424A" w:rsidP="003D5122">
            <w:pPr>
              <w:spacing w:line="360" w:lineRule="auto"/>
              <w:textAlignment w:val="baseline"/>
              <w:rPr>
                <w:sz w:val="20"/>
                <w:szCs w:val="20"/>
                <w:lang w:val="en-US"/>
              </w:rPr>
            </w:pPr>
            <w:r w:rsidRPr="003C722E">
              <w:rPr>
                <w:sz w:val="20"/>
                <w:szCs w:val="20"/>
                <w:lang w:val="en-US"/>
              </w:rPr>
              <w:t xml:space="preserve">Model 2: </w:t>
            </w:r>
            <w:r w:rsidR="0B4EE4C3" w:rsidRPr="003C722E">
              <w:rPr>
                <w:sz w:val="20"/>
                <w:szCs w:val="20"/>
                <w:lang w:val="es-ES"/>
              </w:rPr>
              <w:t xml:space="preserve">Child Age, Child </w:t>
            </w:r>
            <w:proofErr w:type="spellStart"/>
            <w:r w:rsidR="0B4EE4C3" w:rsidRPr="003C722E">
              <w:rPr>
                <w:sz w:val="20"/>
                <w:szCs w:val="20"/>
                <w:lang w:val="es-ES"/>
              </w:rPr>
              <w:t>Weight</w:t>
            </w:r>
            <w:proofErr w:type="spellEnd"/>
            <w:r w:rsidR="0B4EE4C3" w:rsidRPr="003C722E">
              <w:rPr>
                <w:sz w:val="20"/>
                <w:szCs w:val="20"/>
                <w:lang w:val="es-ES"/>
              </w:rPr>
              <w:t xml:space="preserve"> Status, SEIFA, </w:t>
            </w:r>
            <w:proofErr w:type="spellStart"/>
            <w:r w:rsidR="0B4EE4C3" w:rsidRPr="003C722E">
              <w:rPr>
                <w:sz w:val="20"/>
                <w:szCs w:val="20"/>
                <w:lang w:val="es-ES"/>
              </w:rPr>
              <w:t>Household</w:t>
            </w:r>
            <w:proofErr w:type="spellEnd"/>
            <w:r w:rsidR="0B4EE4C3" w:rsidRPr="003C722E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B4EE4C3" w:rsidRPr="003C722E">
              <w:rPr>
                <w:sz w:val="20"/>
                <w:szCs w:val="20"/>
                <w:lang w:val="es-ES"/>
              </w:rPr>
              <w:t>Income</w:t>
            </w:r>
            <w:proofErr w:type="spellEnd"/>
            <w:r w:rsidR="0B4EE4C3" w:rsidRPr="003C722E">
              <w:rPr>
                <w:sz w:val="20"/>
                <w:szCs w:val="20"/>
                <w:lang w:val="es-ES"/>
              </w:rPr>
              <w:t xml:space="preserve">, </w:t>
            </w:r>
            <w:r w:rsidRPr="003C722E">
              <w:rPr>
                <w:sz w:val="20"/>
                <w:szCs w:val="20"/>
                <w:lang w:val="en-US"/>
              </w:rPr>
              <w:t xml:space="preserve">adjusting for child sex and </w:t>
            </w:r>
            <w:r w:rsidR="3C7EFC0D" w:rsidRPr="003C722E">
              <w:rPr>
                <w:sz w:val="20"/>
                <w:szCs w:val="20"/>
                <w:lang w:val="en-US"/>
              </w:rPr>
              <w:t xml:space="preserve">number of days physical activity recommendations were </w:t>
            </w:r>
            <w:proofErr w:type="gramStart"/>
            <w:r w:rsidR="3C7EFC0D" w:rsidRPr="003C722E">
              <w:rPr>
                <w:sz w:val="20"/>
                <w:szCs w:val="20"/>
                <w:lang w:val="en-US"/>
              </w:rPr>
              <w:t>met</w:t>
            </w:r>
            <w:r w:rsidRPr="003C722E">
              <w:rPr>
                <w:sz w:val="20"/>
                <w:szCs w:val="20"/>
                <w:lang w:val="en-US"/>
              </w:rPr>
              <w:t xml:space="preserve"> .</w:t>
            </w:r>
            <w:proofErr w:type="gramEnd"/>
            <w:r w:rsidRPr="003C722E">
              <w:rPr>
                <w:sz w:val="20"/>
                <w:szCs w:val="20"/>
                <w:lang w:val="en-US"/>
              </w:rPr>
              <w:t xml:space="preserve"> F</w:t>
            </w:r>
            <w:proofErr w:type="gramStart"/>
            <w:r w:rsidRPr="003C722E">
              <w:rPr>
                <w:sz w:val="20"/>
                <w:szCs w:val="20"/>
                <w:lang w:val="en-US"/>
              </w:rPr>
              <w:t>=(</w:t>
            </w:r>
            <w:proofErr w:type="gramEnd"/>
            <w:r w:rsidRPr="003C722E">
              <w:rPr>
                <w:sz w:val="20"/>
                <w:szCs w:val="20"/>
                <w:lang w:val="en-US"/>
              </w:rPr>
              <w:t>8,585) = 1.539, p=0.140</w:t>
            </w:r>
            <w:r w:rsidRPr="003C722E">
              <w:rPr>
                <w:sz w:val="20"/>
                <w:szCs w:val="20"/>
              </w:rPr>
              <w:t> </w:t>
            </w:r>
          </w:p>
        </w:tc>
      </w:tr>
    </w:tbl>
    <w:p w14:paraId="6FCFDB74" w14:textId="77777777" w:rsidR="0037424A" w:rsidRPr="003C722E" w:rsidRDefault="0037424A" w:rsidP="0037424A">
      <w:pPr>
        <w:spacing w:line="360" w:lineRule="auto"/>
        <w:rPr>
          <w:sz w:val="20"/>
          <w:szCs w:val="20"/>
          <w:lang w:val="en-US"/>
        </w:rPr>
      </w:pPr>
      <w:r w:rsidRPr="003C722E">
        <w:rPr>
          <w:sz w:val="20"/>
          <w:szCs w:val="20"/>
          <w:vertAlign w:val="superscript"/>
          <w:lang w:val="en-US"/>
        </w:rPr>
        <w:t>*</w:t>
      </w:r>
      <w:r w:rsidRPr="003C722E">
        <w:rPr>
          <w:sz w:val="20"/>
          <w:szCs w:val="20"/>
          <w:lang w:val="en-US"/>
        </w:rPr>
        <w:t xml:space="preserve"> Multivariate Linear Regression</w:t>
      </w:r>
    </w:p>
    <w:p w14:paraId="1422DB64" w14:textId="77777777" w:rsidR="0037424A" w:rsidRPr="003C722E" w:rsidRDefault="0037424A" w:rsidP="0037424A">
      <w:pPr>
        <w:spacing w:line="360" w:lineRule="auto"/>
        <w:rPr>
          <w:sz w:val="20"/>
          <w:szCs w:val="20"/>
          <w:lang w:val="en-US"/>
        </w:rPr>
      </w:pPr>
      <w:r w:rsidRPr="003C722E">
        <w:rPr>
          <w:rFonts w:ascii="Helvetica" w:hAnsi="Helvetica"/>
          <w:shd w:val="clear" w:color="auto" w:fill="FFFFFF"/>
          <w:vertAlign w:val="superscript"/>
        </w:rPr>
        <w:t>†</w:t>
      </w:r>
      <w:r w:rsidRPr="003C722E">
        <w:rPr>
          <w:sz w:val="20"/>
          <w:szCs w:val="20"/>
          <w:lang w:val="en-US"/>
        </w:rPr>
        <w:t xml:space="preserve"> Socio-economic index For Areas - Index of Relative Socio-Economic Disadvantage - 2011 - SA1 – Quintiles</w:t>
      </w:r>
    </w:p>
    <w:p w14:paraId="184754B0" w14:textId="77777777" w:rsidR="0037424A" w:rsidRPr="003C722E" w:rsidRDefault="0037424A" w:rsidP="0037424A">
      <w:pPr>
        <w:spacing w:line="360" w:lineRule="auto"/>
        <w:textAlignment w:val="baseline"/>
        <w:rPr>
          <w:rStyle w:val="normaltextrun"/>
          <w:sz w:val="20"/>
          <w:szCs w:val="20"/>
          <w:lang w:val="en-US"/>
        </w:rPr>
      </w:pPr>
    </w:p>
    <w:p w14:paraId="2777E0D5" w14:textId="443C2D8D" w:rsidR="0037424A" w:rsidRPr="003C722E" w:rsidRDefault="0037424A" w:rsidP="0037424A">
      <w:pPr>
        <w:spacing w:after="160" w:line="259" w:lineRule="auto"/>
        <w:rPr>
          <w:b/>
          <w:bCs/>
        </w:rPr>
      </w:pPr>
      <w:r w:rsidRPr="003C722E">
        <w:rPr>
          <w:rStyle w:val="normaltextrun"/>
          <w:b/>
          <w:bCs/>
        </w:rPr>
        <w:br w:type="page"/>
      </w:r>
    </w:p>
    <w:p w14:paraId="3CF91EA0" w14:textId="4199AFF2" w:rsidR="0037424A" w:rsidRPr="003C722E" w:rsidRDefault="0037424A" w:rsidP="42EF02F3">
      <w:pPr>
        <w:pStyle w:val="paragraph"/>
        <w:spacing w:before="0" w:beforeAutospacing="0" w:after="0" w:afterAutospacing="0" w:line="360" w:lineRule="auto"/>
        <w:textAlignment w:val="baseline"/>
      </w:pPr>
      <w:r w:rsidRPr="003C722E">
        <w:rPr>
          <w:rFonts w:eastAsia="Calibri"/>
          <w:b/>
          <w:bCs/>
        </w:rPr>
        <w:lastRenderedPageBreak/>
        <w:t>Supplementary Table S</w:t>
      </w:r>
      <w:r w:rsidR="6BE7A4E1" w:rsidRPr="003C722E">
        <w:rPr>
          <w:rFonts w:eastAsia="Calibri"/>
          <w:b/>
          <w:bCs/>
        </w:rPr>
        <w:t>3</w:t>
      </w:r>
      <w:r w:rsidRPr="003C722E">
        <w:rPr>
          <w:rStyle w:val="normaltextrun"/>
          <w:b/>
          <w:bCs/>
        </w:rPr>
        <w:t>: Characteristics of the sample of</w:t>
      </w:r>
      <w:r w:rsidRPr="003C722E">
        <w:rPr>
          <w:rStyle w:val="apple-converted-space"/>
          <w:b/>
          <w:bCs/>
        </w:rPr>
        <w:t> </w:t>
      </w:r>
      <w:r w:rsidR="00274034" w:rsidRPr="003C722E">
        <w:rPr>
          <w:rStyle w:val="normaltextrun"/>
          <w:b/>
          <w:bCs/>
        </w:rPr>
        <w:t>5- to 12-year-old</w:t>
      </w:r>
      <w:r w:rsidRPr="003C722E">
        <w:rPr>
          <w:rStyle w:val="apple-converted-space"/>
          <w:b/>
          <w:bCs/>
        </w:rPr>
        <w:t> </w:t>
      </w:r>
      <w:r w:rsidRPr="003C722E">
        <w:rPr>
          <w:rStyle w:val="normaltextrun"/>
          <w:b/>
          <w:bCs/>
        </w:rPr>
        <w:t>children from the NNPAS 2011-12 reporting dietary intake on a conservative school day (N=560)</w:t>
      </w:r>
      <w:r w:rsidRPr="003C722E">
        <w:rPr>
          <w:rStyle w:val="eop"/>
        </w:rPr>
        <w:t> 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1365"/>
        <w:gridCol w:w="1035"/>
      </w:tblGrid>
      <w:tr w:rsidR="003C722E" w:rsidRPr="003C722E" w14:paraId="15D1C227" w14:textId="77777777" w:rsidTr="51603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79E3EE" w14:textId="161F8627" w:rsidR="51603DEC" w:rsidRPr="003C722E" w:rsidRDefault="51603DEC"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Characteristic 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5FB999" w14:textId="2705C838" w:rsidR="51603DEC" w:rsidRPr="003C722E" w:rsidRDefault="51603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N or mean 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387BE9" w14:textId="201544E9" w:rsidR="51603DEC" w:rsidRPr="003C722E" w:rsidRDefault="51603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% or SD </w:t>
            </w:r>
          </w:p>
        </w:tc>
      </w:tr>
      <w:tr w:rsidR="003C722E" w:rsidRPr="003C722E" w14:paraId="0B612B71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F4406A" w14:textId="1D46EAFC" w:rsidR="51603DEC" w:rsidRPr="003C722E" w:rsidRDefault="51603DEC">
            <w:r w:rsidRPr="003C722E">
              <w:rPr>
                <w:rFonts w:ascii="Times" w:eastAsia="Times" w:hAnsi="Times" w:cs="Times"/>
                <w:sz w:val="20"/>
                <w:szCs w:val="20"/>
              </w:rPr>
              <w:t>Sex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1E04F3" w14:textId="764B11D9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9E62D4" w14:textId="4C74B06B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</w:tr>
      <w:tr w:rsidR="003C722E" w:rsidRPr="003C722E" w14:paraId="375E0454" w14:textId="77777777" w:rsidTr="002A01D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1553FA07" w14:textId="4F8A3792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Male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AC0F53D" w14:textId="1C526AAB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286 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27AA03BC" w14:textId="4D353DBD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51.1 </w:t>
            </w:r>
          </w:p>
        </w:tc>
      </w:tr>
      <w:tr w:rsidR="003C722E" w:rsidRPr="003C722E" w14:paraId="72E4809D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2F8ECB" w14:textId="1B3934CE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Female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886313" w14:textId="1CAA30B0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274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854081" w14:textId="6A24DE6C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48.9 </w:t>
            </w:r>
          </w:p>
        </w:tc>
      </w:tr>
      <w:tr w:rsidR="003C722E" w:rsidRPr="003C722E" w14:paraId="4206E60F" w14:textId="77777777" w:rsidTr="51603D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9B4B2E" w14:textId="710AC2CC" w:rsidR="51603DEC" w:rsidRPr="003C722E" w:rsidRDefault="51603DEC">
            <w:r w:rsidRPr="003C722E">
              <w:rPr>
                <w:rFonts w:ascii="Times" w:eastAsia="Times" w:hAnsi="Times" w:cs="Times"/>
                <w:sz w:val="20"/>
                <w:szCs w:val="20"/>
              </w:rPr>
              <w:t>Child Age (years)</w:t>
            </w: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, mean and SD 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431ABD" w14:textId="7BD6A5F4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8.5 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4EB873" w14:textId="7B07FCE1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2.3 </w:t>
            </w:r>
          </w:p>
        </w:tc>
      </w:tr>
      <w:tr w:rsidR="003C722E" w:rsidRPr="003C722E" w14:paraId="116C8F43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6D97DA" w14:textId="797759BE" w:rsidR="51603DEC" w:rsidRPr="003C722E" w:rsidRDefault="51603DEC">
            <w:r w:rsidRPr="003C722E">
              <w:rPr>
                <w:rFonts w:ascii="Times" w:eastAsia="Times" w:hAnsi="Times" w:cs="Times"/>
                <w:sz w:val="20"/>
                <w:szCs w:val="20"/>
              </w:rPr>
              <w:t>SEIFA Index</w:t>
            </w:r>
            <w:r w:rsidRPr="003C722E">
              <w:rPr>
                <w:rFonts w:ascii="Times" w:eastAsia="Times" w:hAnsi="Times" w:cs="Times"/>
                <w:sz w:val="20"/>
                <w:szCs w:val="20"/>
                <w:vertAlign w:val="superscript"/>
              </w:rPr>
              <w:t xml:space="preserve"> a</w:t>
            </w: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, n and %  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816C63" w14:textId="15B668C3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32778F" w14:textId="5B32C6FB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</w:tr>
      <w:tr w:rsidR="003C722E" w:rsidRPr="003C722E" w14:paraId="1F35A878" w14:textId="77777777" w:rsidTr="002A01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596A91CF" w14:textId="689AAF06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Quintile 1 (lowest)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F93CE11" w14:textId="1A5FEB33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105 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750153D3" w14:textId="3B221A77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18.8 </w:t>
            </w:r>
          </w:p>
        </w:tc>
      </w:tr>
      <w:tr w:rsidR="003C722E" w:rsidRPr="003C722E" w14:paraId="52EBDEFB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4A556F35" w14:textId="0FCD2C64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Quintile 2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2B1459F" w14:textId="4D92C174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104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91111B0" w14:textId="40C19EE4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18.6 </w:t>
            </w:r>
          </w:p>
        </w:tc>
      </w:tr>
      <w:tr w:rsidR="003C722E" w:rsidRPr="003C722E" w14:paraId="31C43EF8" w14:textId="77777777" w:rsidTr="002A01D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0221D1F0" w14:textId="50E34F91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Quintile 3 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9ADB7B2" w14:textId="31C61173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102 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3786263" w14:textId="31395954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18.2 </w:t>
            </w:r>
          </w:p>
        </w:tc>
      </w:tr>
      <w:tr w:rsidR="003C722E" w:rsidRPr="003C722E" w14:paraId="6595D90D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242E423F" w14:textId="5A692A3A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Quintile 4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20695DC" w14:textId="30615F05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109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4DBABA1" w14:textId="6D0E0AB6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19.5 </w:t>
            </w:r>
          </w:p>
        </w:tc>
      </w:tr>
      <w:tr w:rsidR="003C722E" w:rsidRPr="003C722E" w14:paraId="339A21D0" w14:textId="77777777" w:rsidTr="002A01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70ADBE" w14:textId="0FFCFC81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 xml:space="preserve">Quintile 5 (highest)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D97A42" w14:textId="51F5AF33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140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E30B30" w14:textId="1A95EF78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25.0 </w:t>
            </w:r>
          </w:p>
        </w:tc>
      </w:tr>
      <w:tr w:rsidR="003C722E" w:rsidRPr="003C722E" w14:paraId="5C2AE114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A8E9D1" w14:textId="3C3892BA" w:rsidR="51603DEC" w:rsidRPr="003C722E" w:rsidRDefault="51603DEC">
            <w:proofErr w:type="spellStart"/>
            <w:r w:rsidRPr="003C722E">
              <w:rPr>
                <w:sz w:val="20"/>
                <w:szCs w:val="20"/>
              </w:rPr>
              <w:t>Equivalised</w:t>
            </w:r>
            <w:proofErr w:type="spellEnd"/>
            <w:r w:rsidRPr="003C722E">
              <w:rPr>
                <w:sz w:val="20"/>
                <w:szCs w:val="20"/>
              </w:rPr>
              <w:t xml:space="preserve"> income of household</w:t>
            </w:r>
            <w:r w:rsidRPr="003C722E">
              <w:rPr>
                <w:sz w:val="16"/>
                <w:szCs w:val="16"/>
                <w:vertAlign w:val="superscript"/>
                <w:lang w:val="en-AU"/>
              </w:rPr>
              <w:t xml:space="preserve"> </w:t>
            </w:r>
            <w:r w:rsidRPr="003C722E">
              <w:rPr>
                <w:rFonts w:ascii="Helvetica" w:eastAsia="Helvetica" w:hAnsi="Helvetica" w:cs="Helvetica"/>
                <w:sz w:val="16"/>
                <w:szCs w:val="16"/>
                <w:vertAlign w:val="superscript"/>
                <w:lang w:val="en-AU"/>
              </w:rPr>
              <w:t>†</w:t>
            </w:r>
            <w:r w:rsidRPr="003C722E">
              <w:rPr>
                <w:rFonts w:ascii="Helvetica" w:eastAsia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509175" w14:textId="3B31D67F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994311" w14:textId="22CB9D22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</w:tr>
      <w:tr w:rsidR="003C722E" w:rsidRPr="003C722E" w14:paraId="0A4AD0CC" w14:textId="77777777" w:rsidTr="002A01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09A8B16E" w14:textId="544E7967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1 (lowest)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3E69F44" w14:textId="3BA5FB06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66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50A228C7" w14:textId="7B0BE0E0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11.8</w:t>
            </w:r>
          </w:p>
        </w:tc>
      </w:tr>
      <w:tr w:rsidR="003C722E" w:rsidRPr="003C722E" w14:paraId="090DAEBF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2D83B534" w14:textId="18C18489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2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459E03A" w14:textId="0E58B0E5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6C3720A" w14:textId="4A711709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4.8</w:t>
            </w:r>
          </w:p>
        </w:tc>
      </w:tr>
      <w:tr w:rsidR="003C722E" w:rsidRPr="003C722E" w14:paraId="5EE6ECBB" w14:textId="77777777" w:rsidTr="002A01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764FB4DD" w14:textId="505CCEF3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3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A4D248D" w14:textId="3F43E267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53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3CE3948C" w14:textId="17F2BD70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9.5</w:t>
            </w:r>
          </w:p>
        </w:tc>
      </w:tr>
      <w:tr w:rsidR="003C722E" w:rsidRPr="003C722E" w14:paraId="03000AAA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29A7F0BA" w14:textId="14CDFB7F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4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A78EE87" w14:textId="7832614C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F8AF64F" w14:textId="379838DE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8.6</w:t>
            </w:r>
          </w:p>
        </w:tc>
      </w:tr>
      <w:tr w:rsidR="003C722E" w:rsidRPr="003C722E" w14:paraId="313881DA" w14:textId="77777777" w:rsidTr="002A01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2C2AB72F" w14:textId="6833FBB1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5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70D2005" w14:textId="2BD78158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57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1A49423" w14:textId="38F9F1D1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10.2</w:t>
            </w:r>
          </w:p>
        </w:tc>
      </w:tr>
      <w:tr w:rsidR="003C722E" w:rsidRPr="003C722E" w14:paraId="295A1037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23AE4866" w14:textId="078E1C5C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6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AF4F9C3" w14:textId="49C3B3E3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3259CB6" w14:textId="7546E27C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10.9</w:t>
            </w:r>
          </w:p>
        </w:tc>
      </w:tr>
      <w:tr w:rsidR="003C722E" w:rsidRPr="003C722E" w14:paraId="4A1381A5" w14:textId="77777777" w:rsidTr="002A01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6EF41F2A" w14:textId="729BA687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7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F9403A4" w14:textId="61D56EEE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63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2BC9B151" w14:textId="12226A9C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11.3</w:t>
            </w:r>
          </w:p>
        </w:tc>
      </w:tr>
      <w:tr w:rsidR="003C722E" w:rsidRPr="003C722E" w14:paraId="7652672A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4968C6F2" w14:textId="0C80572A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8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3494123B" w14:textId="2548F7A5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A4FAF04" w14:textId="216F5D85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9.5</w:t>
            </w:r>
          </w:p>
        </w:tc>
      </w:tr>
      <w:tr w:rsidR="003C722E" w:rsidRPr="003C722E" w14:paraId="5FF123C7" w14:textId="77777777" w:rsidTr="002A01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00AC4911" w14:textId="4493CAD5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9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888FCC6" w14:textId="381FDD23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51898225" w14:textId="759B358C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6.3</w:t>
            </w:r>
          </w:p>
        </w:tc>
      </w:tr>
      <w:tr w:rsidR="003C722E" w:rsidRPr="003C722E" w14:paraId="5D5482EA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E3BDB6" w14:textId="057914F8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Decile 10 (highest)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0D16A5" w14:textId="558C0C0A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D65365" w14:textId="4AB92C00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6.3</w:t>
            </w:r>
          </w:p>
        </w:tc>
      </w:tr>
      <w:tr w:rsidR="003C722E" w:rsidRPr="003C722E" w14:paraId="23C68343" w14:textId="77777777" w:rsidTr="002A01D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433EEC" w14:textId="154AF19D" w:rsidR="51603DEC" w:rsidRPr="003C722E" w:rsidRDefault="005B62A5">
            <w:r w:rsidRPr="003C722E">
              <w:rPr>
                <w:rFonts w:ascii="Times" w:eastAsia="Times" w:hAnsi="Times" w:cs="Times"/>
                <w:sz w:val="20"/>
                <w:szCs w:val="20"/>
              </w:rPr>
              <w:t>Weight status</w:t>
            </w:r>
            <w:r w:rsidRPr="003C722E">
              <w:rPr>
                <w:sz w:val="20"/>
                <w:szCs w:val="20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A2DAB3" w14:textId="13D6A138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7C9267" w14:textId="6468DC6C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t xml:space="preserve"> </w:t>
            </w:r>
          </w:p>
        </w:tc>
      </w:tr>
      <w:tr w:rsidR="003C722E" w:rsidRPr="003C722E" w14:paraId="12AB45D9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45AE31D6" w14:textId="6097AAB9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>Underweight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BD3E8B9" w14:textId="766D8368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26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F98C15A" w14:textId="369905CC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5.9</w:t>
            </w:r>
          </w:p>
        </w:tc>
      </w:tr>
      <w:tr w:rsidR="003C722E" w:rsidRPr="003C722E" w14:paraId="6B00A4B5" w14:textId="77777777" w:rsidTr="002A01D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670E08C9" w14:textId="68DBC033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>Healthy Weight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96DF102" w14:textId="35B0DA31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313 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4AFF1CA6" w14:textId="20C0E1FC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71.3 </w:t>
            </w:r>
          </w:p>
        </w:tc>
      </w:tr>
      <w:tr w:rsidR="003C722E" w:rsidRPr="003C722E" w14:paraId="44B5407A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61D02005" w14:textId="4C3E1897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>Overweight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5E8D828" w14:textId="3064A765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70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18B1AD9" w14:textId="3974D309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15.9 </w:t>
            </w:r>
          </w:p>
        </w:tc>
      </w:tr>
      <w:tr w:rsidR="003C722E" w:rsidRPr="003C722E" w14:paraId="2E241D03" w14:textId="77777777" w:rsidTr="002A01D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</w:tcBorders>
          </w:tcPr>
          <w:p w14:paraId="6B20F55A" w14:textId="1D4C15B5" w:rsidR="51603DEC" w:rsidRPr="003C722E" w:rsidRDefault="51603DEC" w:rsidP="002A01D1">
            <w:pPr>
              <w:ind w:left="720"/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</w:pPr>
            <w:r w:rsidRPr="003C722E">
              <w:rPr>
                <w:rFonts w:ascii="Times" w:eastAsia="Times" w:hAnsi="Times" w:cs="Times"/>
                <w:b w:val="0"/>
                <w:bCs w:val="0"/>
                <w:sz w:val="20"/>
                <w:szCs w:val="20"/>
              </w:rPr>
              <w:t>Obesity</w:t>
            </w:r>
          </w:p>
        </w:tc>
        <w:tc>
          <w:tcPr>
            <w:tcW w:w="1365" w:type="dxa"/>
            <w:tcBorders>
              <w:top w:val="nil"/>
            </w:tcBorders>
          </w:tcPr>
          <w:p w14:paraId="7E1E403B" w14:textId="3642E8EE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30 </w:t>
            </w:r>
          </w:p>
        </w:tc>
        <w:tc>
          <w:tcPr>
            <w:tcW w:w="1035" w:type="dxa"/>
            <w:tcBorders>
              <w:top w:val="nil"/>
            </w:tcBorders>
          </w:tcPr>
          <w:p w14:paraId="0CF3326E" w14:textId="16C08995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6.8</w:t>
            </w:r>
          </w:p>
        </w:tc>
      </w:tr>
      <w:tr w:rsidR="003C722E" w:rsidRPr="003C722E" w14:paraId="0C1896CD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</w:tcPr>
          <w:p w14:paraId="7BBFAF26" w14:textId="6888DFFB" w:rsidR="51603DEC" w:rsidRPr="003C722E" w:rsidRDefault="51603DEC">
            <w:r w:rsidRPr="003C722E">
              <w:rPr>
                <w:sz w:val="20"/>
                <w:szCs w:val="20"/>
              </w:rPr>
              <w:t>Physical Activity</w:t>
            </w:r>
            <w:r w:rsidRPr="003C722E">
              <w:rPr>
                <w:lang w:val="en-AU"/>
              </w:rPr>
              <w:t xml:space="preserve"> §</w:t>
            </w:r>
            <w:r w:rsidRPr="003C72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</w:tcPr>
          <w:p w14:paraId="228F86CA" w14:textId="033AB7E7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</w:tcPr>
          <w:p w14:paraId="54882B8F" w14:textId="5A61F8BE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</w:tr>
      <w:tr w:rsidR="003C722E" w:rsidRPr="003C722E" w14:paraId="30ADCC25" w14:textId="77777777" w:rsidTr="002A01D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3322C4BB" w14:textId="601665D0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None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1308117E" w14:textId="354D220C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23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3C38E785" w14:textId="096F2A48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4.1</w:t>
            </w:r>
          </w:p>
        </w:tc>
      </w:tr>
      <w:tr w:rsidR="003C722E" w:rsidRPr="003C722E" w14:paraId="76003A95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1EFB4F0C" w14:textId="2A8B3AE1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1-2 days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76DFCE0E" w14:textId="695D500D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F76154A" w14:textId="0823B741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13.8</w:t>
            </w:r>
          </w:p>
        </w:tc>
      </w:tr>
      <w:tr w:rsidR="003C722E" w:rsidRPr="003C722E" w14:paraId="18FBC4BD" w14:textId="77777777" w:rsidTr="002A01D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bottom w:val="nil"/>
            </w:tcBorders>
          </w:tcPr>
          <w:p w14:paraId="11DA7D7E" w14:textId="39D544BB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3-5 days 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8D95074" w14:textId="0DCB1233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189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6958BB3" w14:textId="359614D7" w:rsidR="51603DEC" w:rsidRPr="003C722E" w:rsidRDefault="51603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33.7</w:t>
            </w:r>
          </w:p>
        </w:tc>
      </w:tr>
      <w:tr w:rsidR="003C722E" w:rsidRPr="003C722E" w14:paraId="79818A2F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</w:tcPr>
          <w:p w14:paraId="6AA4D392" w14:textId="50386AFD" w:rsidR="51603DEC" w:rsidRPr="003C722E" w:rsidRDefault="51603DEC" w:rsidP="002A01D1">
            <w:pPr>
              <w:ind w:left="72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b w:val="0"/>
                <w:bCs w:val="0"/>
                <w:sz w:val="20"/>
                <w:szCs w:val="20"/>
              </w:rPr>
              <w:t xml:space="preserve">6-7 days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</w:tcPr>
          <w:p w14:paraId="75492021" w14:textId="72455646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271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</w:tcPr>
          <w:p w14:paraId="64910FDC" w14:textId="261BF1A3" w:rsidR="51603DEC" w:rsidRPr="003C722E" w:rsidRDefault="51603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22E">
              <w:rPr>
                <w:rFonts w:ascii="Times" w:eastAsia="Times" w:hAnsi="Times" w:cs="Times"/>
                <w:sz w:val="20"/>
                <w:szCs w:val="20"/>
              </w:rPr>
              <w:t>48.4</w:t>
            </w:r>
            <w:r w:rsidRPr="003C722E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14:paraId="129FB06F" w14:textId="77777777" w:rsidR="005B62A5" w:rsidRPr="003C722E" w:rsidRDefault="0037424A" w:rsidP="005B62A5">
      <w:pPr>
        <w:spacing w:line="360" w:lineRule="auto"/>
        <w:rPr>
          <w:sz w:val="20"/>
          <w:szCs w:val="20"/>
        </w:rPr>
      </w:pPr>
      <w:r w:rsidRPr="003C722E">
        <w:rPr>
          <w:sz w:val="20"/>
          <w:szCs w:val="20"/>
          <w:vertAlign w:val="superscript"/>
        </w:rPr>
        <w:t>*</w:t>
      </w:r>
      <w:r w:rsidRPr="003C722E">
        <w:rPr>
          <w:sz w:val="20"/>
          <w:szCs w:val="20"/>
        </w:rPr>
        <w:t> Measured by the Socio-economic Indexes for Areas including the Index of Relative Socio-Economic Disadvantage, Quintiles</w:t>
      </w:r>
      <w:r w:rsidRPr="003C722E">
        <w:rPr>
          <w:sz w:val="20"/>
          <w:szCs w:val="20"/>
        </w:rPr>
        <w:br/>
      </w:r>
      <w:r w:rsidR="005B62A5" w:rsidRPr="003C722E">
        <w:rPr>
          <w:sz w:val="20"/>
          <w:szCs w:val="20"/>
          <w:shd w:val="clear" w:color="auto" w:fill="FFFFFF"/>
          <w:vertAlign w:val="superscript"/>
        </w:rPr>
        <w:t>†</w:t>
      </w:r>
      <w:r w:rsidR="005B62A5" w:rsidRPr="003C722E">
        <w:rPr>
          <w:sz w:val="20"/>
          <w:szCs w:val="20"/>
        </w:rPr>
        <w:t> Equivalised by household size</w:t>
      </w:r>
    </w:p>
    <w:p w14:paraId="13405217" w14:textId="566CAA57" w:rsidR="005B62A5" w:rsidRPr="003C722E" w:rsidRDefault="005B62A5" w:rsidP="005B62A5">
      <w:pPr>
        <w:spacing w:line="360" w:lineRule="auto"/>
        <w:rPr>
          <w:sz w:val="20"/>
          <w:szCs w:val="20"/>
        </w:rPr>
      </w:pPr>
      <w:r w:rsidRPr="003C722E">
        <w:rPr>
          <w:sz w:val="20"/>
          <w:szCs w:val="20"/>
          <w:shd w:val="clear" w:color="auto" w:fill="FFFFFF"/>
          <w:vertAlign w:val="superscript"/>
        </w:rPr>
        <w:t>‡</w:t>
      </w:r>
      <w:r w:rsidRPr="003C722E">
        <w:rPr>
          <w:sz w:val="20"/>
          <w:szCs w:val="20"/>
          <w:vertAlign w:val="superscript"/>
        </w:rPr>
        <w:t xml:space="preserve"> </w:t>
      </w:r>
      <w:r w:rsidRPr="003C722E">
        <w:rPr>
          <w:sz w:val="20"/>
          <w:szCs w:val="20"/>
        </w:rPr>
        <w:t>Missing weight data n = 121. Weight status determined through age- and sex-specific BMI cut-off points.   </w:t>
      </w:r>
    </w:p>
    <w:p w14:paraId="259A05F0" w14:textId="77777777" w:rsidR="005B62A5" w:rsidRPr="003C722E" w:rsidRDefault="005B62A5" w:rsidP="005B62A5">
      <w:pPr>
        <w:spacing w:line="360" w:lineRule="auto"/>
      </w:pPr>
      <w:r w:rsidRPr="003C722E">
        <w:rPr>
          <w:b/>
          <w:bCs/>
          <w:sz w:val="20"/>
          <w:szCs w:val="20"/>
        </w:rPr>
        <w:t xml:space="preserve">§ </w:t>
      </w:r>
      <w:r w:rsidRPr="003C722E">
        <w:rPr>
          <w:sz w:val="20"/>
          <w:szCs w:val="20"/>
        </w:rPr>
        <w:t>Number of days each child physical activity for at least 60 mins in 7 days prior to interview</w:t>
      </w:r>
    </w:p>
    <w:p w14:paraId="5BEB59BA" w14:textId="20E289E7" w:rsidR="0037424A" w:rsidRPr="003C722E" w:rsidRDefault="0037424A" w:rsidP="005B62A5">
      <w:pPr>
        <w:spacing w:line="360" w:lineRule="auto"/>
        <w:rPr>
          <w:sz w:val="20"/>
          <w:szCs w:val="20"/>
        </w:rPr>
      </w:pPr>
      <w:r w:rsidRPr="003C722E">
        <w:br w:type="textWrapping" w:clear="all"/>
      </w:r>
    </w:p>
    <w:p w14:paraId="61F73A50" w14:textId="77777777" w:rsidR="003C722E" w:rsidRDefault="003C722E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118B1730" w14:textId="5ECFB8F3" w:rsidR="0037424A" w:rsidRPr="003C722E" w:rsidRDefault="0037424A" w:rsidP="42EF02F3">
      <w:pPr>
        <w:spacing w:line="360" w:lineRule="auto"/>
        <w:rPr>
          <w:b/>
          <w:bCs/>
          <w:lang w:val="en-US"/>
        </w:rPr>
      </w:pPr>
      <w:r w:rsidRPr="003C722E">
        <w:rPr>
          <w:rFonts w:eastAsia="Calibri"/>
          <w:b/>
          <w:bCs/>
        </w:rPr>
        <w:lastRenderedPageBreak/>
        <w:t>Supplementary Table S</w:t>
      </w:r>
      <w:r w:rsidR="5FAD7C04" w:rsidRPr="003C722E">
        <w:rPr>
          <w:rFonts w:eastAsia="Calibri"/>
          <w:b/>
          <w:bCs/>
        </w:rPr>
        <w:t>4</w:t>
      </w:r>
      <w:r w:rsidRPr="003C722E">
        <w:rPr>
          <w:rFonts w:eastAsia="Calibri"/>
          <w:b/>
          <w:bCs/>
        </w:rPr>
        <w:t xml:space="preserve">: Energy and nutrient intake of Australian </w:t>
      </w:r>
      <w:r w:rsidR="00274034" w:rsidRPr="003C722E">
        <w:rPr>
          <w:rStyle w:val="normaltextrun"/>
          <w:b/>
          <w:bCs/>
        </w:rPr>
        <w:t>5- to 12-year-old</w:t>
      </w:r>
      <w:r w:rsidR="00274034" w:rsidRPr="003C722E">
        <w:rPr>
          <w:rStyle w:val="apple-converted-space"/>
          <w:b/>
          <w:bCs/>
        </w:rPr>
        <w:t> </w:t>
      </w:r>
      <w:r w:rsidRPr="003C722E">
        <w:rPr>
          <w:rFonts w:eastAsia="Calibri"/>
          <w:b/>
          <w:bCs/>
        </w:rPr>
        <w:t>children of the conservative school dates sample during school hours and across the total day using the NNPAS 2011-12</w:t>
      </w:r>
      <w:r w:rsidRPr="003C722E">
        <w:rPr>
          <w:b/>
          <w:bCs/>
          <w:lang w:val="en-US"/>
        </w:rPr>
        <w:t xml:space="preserve"> (N=560)</w:t>
      </w:r>
    </w:p>
    <w:p w14:paraId="78383E94" w14:textId="5CF3AA0C" w:rsidR="42EF02F3" w:rsidRPr="003C722E" w:rsidRDefault="42EF02F3" w:rsidP="42EF02F3">
      <w:pPr>
        <w:spacing w:line="360" w:lineRule="auto"/>
        <w:rPr>
          <w:b/>
          <w:bCs/>
          <w:lang w:val="en-US"/>
        </w:r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845"/>
        <w:gridCol w:w="1140"/>
        <w:gridCol w:w="1275"/>
        <w:gridCol w:w="1845"/>
        <w:gridCol w:w="1140"/>
        <w:gridCol w:w="1410"/>
      </w:tblGrid>
      <w:tr w:rsidR="003C722E" w:rsidRPr="003C722E" w14:paraId="59872737" w14:textId="77777777" w:rsidTr="494FB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51C62C" w14:textId="599C91D6" w:rsidR="51603DEC" w:rsidRPr="003C722E" w:rsidRDefault="51603DEC" w:rsidP="51603DEC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898525" w14:textId="58272A61" w:rsidR="51603DEC" w:rsidRPr="003C722E" w:rsidRDefault="4F9AFD51" w:rsidP="42EF0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In School hours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256387" w14:textId="2539543F" w:rsidR="51603DEC" w:rsidRPr="003C722E" w:rsidRDefault="4F9AFD51" w:rsidP="42EF0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Total Day</w:t>
            </w:r>
          </w:p>
        </w:tc>
      </w:tr>
      <w:tr w:rsidR="003C722E" w:rsidRPr="003C722E" w14:paraId="7FF6617F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8" w:space="0" w:color="auto"/>
              <w:left w:val="nil"/>
              <w:bottom w:val="single" w:sz="4" w:space="0" w:color="000000" w:themeColor="text1"/>
              <w:right w:val="nil"/>
            </w:tcBorders>
          </w:tcPr>
          <w:p w14:paraId="6115CC1F" w14:textId="2746D245" w:rsidR="51603DEC" w:rsidRPr="003C722E" w:rsidRDefault="4F9AFD51">
            <w:r w:rsidRPr="003C722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90B55C5" w14:textId="5E01A8E8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848B8F4" w14:textId="0BE82B07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IQR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7EBCFF" w14:textId="66B95D0B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Mean % contribution to the total day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4720A9D" w14:textId="5B6378EA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1D3336B" w14:textId="0541AF86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C722E">
              <w:rPr>
                <w:b/>
                <w:bCs/>
                <w:sz w:val="20"/>
                <w:szCs w:val="20"/>
              </w:rPr>
              <w:t>IQR</w:t>
            </w:r>
          </w:p>
        </w:tc>
      </w:tr>
      <w:tr w:rsidR="003C722E" w:rsidRPr="003C722E" w14:paraId="781893BC" w14:textId="77777777" w:rsidTr="002A01D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9EE4419" w14:textId="69931C2A" w:rsidR="51603DEC" w:rsidRPr="003C722E" w:rsidRDefault="4F9AFD51">
            <w:r w:rsidRPr="003C722E">
              <w:rPr>
                <w:sz w:val="20"/>
                <w:szCs w:val="20"/>
              </w:rPr>
              <w:t xml:space="preserve">Weight of Food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058DBCA4" w14:textId="056F2761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66F222F" w14:textId="2F878920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415, 1122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54F04C6C" w14:textId="58669D3B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36.0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2FC5CDD" w14:textId="4702820D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2238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0D87BC80" w14:textId="16FEDFDA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1775, 2819</w:t>
            </w:r>
          </w:p>
        </w:tc>
      </w:tr>
      <w:tr w:rsidR="003C722E" w:rsidRPr="003C722E" w14:paraId="3D160A76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D5F963D" w14:textId="64D52DE6" w:rsidR="51603DEC" w:rsidRPr="003C722E" w:rsidRDefault="4F9AFD51" w:rsidP="42EF02F3">
            <w:pPr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 xml:space="preserve">Energy (kJ)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9E9E" w14:textId="0F98443F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04D6B" w14:textId="71A9A639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1884, 3308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8D4F8" w14:textId="457C01C8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34.7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5CDF" w14:textId="0CE8C185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7648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EF022" w14:textId="5E603F2A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6170, 9223</w:t>
            </w:r>
          </w:p>
        </w:tc>
      </w:tr>
      <w:tr w:rsidR="003C722E" w:rsidRPr="003C722E" w14:paraId="3A286D75" w14:textId="77777777" w:rsidTr="002A01D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62D419F" w14:textId="62DE2B9E" w:rsidR="57B6956C" w:rsidRPr="003C722E" w:rsidRDefault="57B6956C" w:rsidP="42EF02F3">
            <w:pPr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Energy (</w:t>
            </w:r>
            <w:r w:rsidR="005B62A5" w:rsidRPr="003C722E">
              <w:rPr>
                <w:sz w:val="20"/>
                <w:szCs w:val="20"/>
              </w:rPr>
              <w:t>k</w:t>
            </w:r>
            <w:r w:rsidRPr="003C722E">
              <w:rPr>
                <w:sz w:val="20"/>
                <w:szCs w:val="20"/>
              </w:rPr>
              <w:t>cal)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A293" w14:textId="3BB0150C" w:rsidR="49B8990F" w:rsidRPr="003C722E" w:rsidRDefault="49B8990F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F334" w14:textId="213906CE" w:rsidR="49B8990F" w:rsidRPr="003C722E" w:rsidRDefault="49B8990F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450, 791</w:t>
            </w:r>
          </w:p>
        </w:tc>
        <w:tc>
          <w:tcPr>
            <w:tcW w:w="1845" w:type="dxa"/>
            <w:vMerge/>
            <w:tcBorders>
              <w:top w:val="nil"/>
              <w:bottom w:val="nil"/>
            </w:tcBorders>
            <w:vAlign w:val="center"/>
          </w:tcPr>
          <w:p w14:paraId="1A2CEBF9" w14:textId="77777777" w:rsidR="00A57E6D" w:rsidRPr="003C722E" w:rsidRDefault="00A57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5E33" w14:textId="5C434005" w:rsidR="49B8990F" w:rsidRPr="003C722E" w:rsidRDefault="49B8990F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1828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D0A2" w14:textId="795D3D59" w:rsidR="49B8990F" w:rsidRPr="003C722E" w:rsidRDefault="49B8990F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1475, 2204</w:t>
            </w:r>
          </w:p>
        </w:tc>
      </w:tr>
      <w:tr w:rsidR="003C722E" w:rsidRPr="003C722E" w14:paraId="23C8F7CE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bottom w:val="nil"/>
            </w:tcBorders>
          </w:tcPr>
          <w:p w14:paraId="0AD6D1C6" w14:textId="1472A076" w:rsidR="51603DEC" w:rsidRPr="003C722E" w:rsidRDefault="4F9AFD51">
            <w:r w:rsidRPr="003C722E">
              <w:rPr>
                <w:sz w:val="20"/>
                <w:szCs w:val="20"/>
              </w:rPr>
              <w:t xml:space="preserve">Protein (g)  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24748651" w14:textId="55765319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17.8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B25686A" w14:textId="01960AD9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12.1, 24.6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14:paraId="17DFB51F" w14:textId="37E2DD63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29.1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00EEDD4A" w14:textId="193B8EDF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68.9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center"/>
          </w:tcPr>
          <w:p w14:paraId="2803F5AA" w14:textId="435EEC86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53.2, 86.8</w:t>
            </w:r>
          </w:p>
        </w:tc>
      </w:tr>
      <w:tr w:rsidR="003C722E" w:rsidRPr="003C722E" w14:paraId="1A8DAC09" w14:textId="77777777" w:rsidTr="002A01D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29C7BBA" w14:textId="59940D90" w:rsidR="51603DEC" w:rsidRPr="003C722E" w:rsidRDefault="4F9AFD51">
            <w:r w:rsidRPr="003C722E">
              <w:rPr>
                <w:sz w:val="20"/>
                <w:szCs w:val="20"/>
              </w:rPr>
              <w:t xml:space="preserve">Carbohydrate (g)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72D8C" w14:textId="5E01BA60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80.2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386E4" w14:textId="0B34BEEA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58.9, 107.7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9D43" w14:textId="3C0DC101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37.2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8E21" w14:textId="1892D3A8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232.8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748F" w14:textId="2F88D162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185.8, 286.8</w:t>
            </w:r>
          </w:p>
        </w:tc>
      </w:tr>
      <w:tr w:rsidR="003C722E" w:rsidRPr="003C722E" w14:paraId="41F698F1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bottom w:val="nil"/>
            </w:tcBorders>
          </w:tcPr>
          <w:p w14:paraId="26971E18" w14:textId="6B05C410" w:rsidR="51603DEC" w:rsidRPr="003C722E" w:rsidRDefault="4F9AFD51">
            <w:r w:rsidRPr="003C722E">
              <w:rPr>
                <w:sz w:val="20"/>
                <w:szCs w:val="20"/>
              </w:rPr>
              <w:t xml:space="preserve">Total fat (g)  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40118F82" w14:textId="3DAFFA65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18.7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1A87CAB" w14:textId="3E7B16BE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11.9, 29.8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14:paraId="1CB1A170" w14:textId="4FB25CF1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33.4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43988B43" w14:textId="74822347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63.5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center"/>
          </w:tcPr>
          <w:p w14:paraId="48E25D4D" w14:textId="0B1075FD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47.6, 83.4</w:t>
            </w:r>
          </w:p>
        </w:tc>
      </w:tr>
      <w:tr w:rsidR="003C722E" w:rsidRPr="003C722E" w14:paraId="5BFA5E01" w14:textId="77777777" w:rsidTr="002A01D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D61350" w14:textId="24A67D38" w:rsidR="51603DEC" w:rsidRPr="003C722E" w:rsidRDefault="4F9AFD51">
            <w:r w:rsidRPr="003C722E">
              <w:rPr>
                <w:sz w:val="20"/>
                <w:szCs w:val="20"/>
              </w:rPr>
              <w:t xml:space="preserve">Saturated fat (g)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44E1D" w14:textId="409B533F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7.6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FBE46" w14:textId="1D5CA278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4.1, 12.2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5467" w14:textId="5E9DAA91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33.0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90B19" w14:textId="2FABE524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26.1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095D" w14:textId="02DDAD61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18.3, 34.9</w:t>
            </w:r>
          </w:p>
        </w:tc>
      </w:tr>
      <w:tr w:rsidR="003C722E" w:rsidRPr="003C722E" w14:paraId="7716E0DA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bottom w:val="nil"/>
            </w:tcBorders>
          </w:tcPr>
          <w:p w14:paraId="4F0DBBA0" w14:textId="37869E7B" w:rsidR="51603DEC" w:rsidRPr="003C722E" w:rsidRDefault="4F9AFD51">
            <w:r w:rsidRPr="003C722E">
              <w:rPr>
                <w:sz w:val="20"/>
                <w:szCs w:val="20"/>
              </w:rPr>
              <w:t xml:space="preserve">Added sugars (g)  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1D320131" w14:textId="6549942B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10.8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312E24A" w14:textId="51C37B20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4.2, 23.6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14:paraId="063424E7" w14:textId="4990CAAC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35.0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26593EA4" w14:textId="7B56B6CC" w:rsidR="51603DEC" w:rsidRPr="003C722E" w:rsidRDefault="4F9AFD51" w:rsidP="42EF0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43.5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center"/>
          </w:tcPr>
          <w:p w14:paraId="6AEA3B1B" w14:textId="7D6749CE" w:rsidR="51603DEC" w:rsidRPr="003C722E" w:rsidRDefault="4F9AFD51" w:rsidP="494FB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23.5, 73.3</w:t>
            </w:r>
          </w:p>
        </w:tc>
      </w:tr>
      <w:tr w:rsidR="003C722E" w:rsidRPr="003C722E" w14:paraId="5A0734EE" w14:textId="77777777" w:rsidTr="002A01D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0384A23" w14:textId="1A4A5CE3" w:rsidR="51603DEC" w:rsidRPr="003C722E" w:rsidRDefault="4F9AFD51">
            <w:proofErr w:type="spellStart"/>
            <w:r w:rsidRPr="003C722E">
              <w:rPr>
                <w:sz w:val="20"/>
                <w:szCs w:val="20"/>
              </w:rPr>
              <w:t>Fibre</w:t>
            </w:r>
            <w:proofErr w:type="spellEnd"/>
            <w:r w:rsidRPr="003C722E">
              <w:rPr>
                <w:sz w:val="20"/>
                <w:szCs w:val="20"/>
              </w:rPr>
              <w:t xml:space="preserve"> (g)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D54C0" w14:textId="127C328B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7.7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2117" w14:textId="34297E44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5.2, 10.3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DE75" w14:textId="643C4CAE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39.2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BA85" w14:textId="55872731" w:rsidR="51603DEC" w:rsidRPr="003C722E" w:rsidRDefault="4F9AFD51" w:rsidP="42EF0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20.3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6277" w14:textId="09866484" w:rsidR="51603DEC" w:rsidRPr="003C722E" w:rsidRDefault="4F9AFD51" w:rsidP="494FB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15.0, 26.0</w:t>
            </w:r>
          </w:p>
        </w:tc>
      </w:tr>
      <w:tr w:rsidR="003C722E" w:rsidRPr="003C722E" w14:paraId="34AEB934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bottom w:val="nil"/>
            </w:tcBorders>
          </w:tcPr>
          <w:p w14:paraId="7216E947" w14:textId="669FCD77" w:rsidR="51603DEC" w:rsidRPr="003C722E" w:rsidRDefault="4F9AFD51">
            <w:r w:rsidRPr="003C722E">
              <w:rPr>
                <w:sz w:val="20"/>
                <w:szCs w:val="20"/>
              </w:rPr>
              <w:t xml:space="preserve">Calcium (mg)  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1422AF86" w14:textId="35FFCA84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184.2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0536B73" w14:textId="6E8AD97D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92.1, 319.2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14:paraId="6B8FEDA6" w14:textId="544BEB65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30.1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0F260F96" w14:textId="2E6E6D92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757.1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center"/>
          </w:tcPr>
          <w:p w14:paraId="5B56D6B8" w14:textId="290D4C99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502.8, 1080.6</w:t>
            </w:r>
          </w:p>
        </w:tc>
      </w:tr>
      <w:tr w:rsidR="003C722E" w:rsidRPr="003C722E" w14:paraId="36130BB2" w14:textId="77777777" w:rsidTr="002A01D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FEA6510" w14:textId="44081FE6" w:rsidR="51603DEC" w:rsidRPr="003C722E" w:rsidRDefault="4F9AFD51">
            <w:r w:rsidRPr="003C722E">
              <w:rPr>
                <w:sz w:val="20"/>
                <w:szCs w:val="20"/>
              </w:rPr>
              <w:t xml:space="preserve">Sodium (mg)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2986" w14:textId="7A506B2D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809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E73E" w14:textId="00A79EEA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571, 1116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4031" w14:textId="1EDBCDE2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41.2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AF9FC" w14:textId="7F879113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2189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114E" w14:textId="0FD66A03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1565, 2865</w:t>
            </w:r>
          </w:p>
        </w:tc>
      </w:tr>
      <w:tr w:rsidR="003C722E" w:rsidRPr="003C722E" w14:paraId="2DBDEC5E" w14:textId="77777777" w:rsidTr="002A0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bottom w:val="nil"/>
            </w:tcBorders>
          </w:tcPr>
          <w:p w14:paraId="7E17FF9E" w14:textId="37F20781" w:rsidR="51603DEC" w:rsidRPr="003C722E" w:rsidRDefault="4F9AFD51">
            <w:r w:rsidRPr="003C722E">
              <w:rPr>
                <w:sz w:val="20"/>
                <w:szCs w:val="20"/>
              </w:rPr>
              <w:t xml:space="preserve">Vitamin C (mg) 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6182AAAB" w14:textId="367D9990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14.3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766EB95" w14:textId="0D79664A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65.2, 1774.7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14:paraId="7C3529E2" w14:textId="50D25F88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37.2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14:paraId="6CCD9AA6" w14:textId="0EADF2C8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64.4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center"/>
          </w:tcPr>
          <w:p w14:paraId="08B6C745" w14:textId="580E6529" w:rsidR="51603DEC" w:rsidRPr="003C722E" w:rsidRDefault="4F9AFD51" w:rsidP="002A0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33.6, 120.0</w:t>
            </w:r>
          </w:p>
        </w:tc>
      </w:tr>
      <w:tr w:rsidR="003C722E" w:rsidRPr="003C722E" w14:paraId="76B0F5DA" w14:textId="77777777" w:rsidTr="002A01D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094797" w14:textId="58BA7702" w:rsidR="51603DEC" w:rsidRPr="003C722E" w:rsidRDefault="4F9AFD51">
            <w:r w:rsidRPr="003C722E">
              <w:rPr>
                <w:sz w:val="20"/>
                <w:szCs w:val="20"/>
              </w:rPr>
              <w:t xml:space="preserve">Iron (mg)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659308" w14:textId="17136BA0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7BD558" w14:textId="6F36D3C7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1.8, 3.3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C017D9" w14:textId="0B33EBEB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29.7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C65A66" w14:textId="2572A5B7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9.3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D9CF01" w14:textId="10413F6D" w:rsidR="51603DEC" w:rsidRPr="003C722E" w:rsidRDefault="4F9AFD51" w:rsidP="002A0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722E">
              <w:rPr>
                <w:sz w:val="20"/>
                <w:szCs w:val="20"/>
              </w:rPr>
              <w:t>7.1, 12.1</w:t>
            </w:r>
          </w:p>
        </w:tc>
      </w:tr>
    </w:tbl>
    <w:p w14:paraId="2510EDD8" w14:textId="58C865BB" w:rsidR="51603DEC" w:rsidRPr="003C722E" w:rsidRDefault="51603DEC" w:rsidP="51603DEC"/>
    <w:sectPr w:rsidR="51603DEC" w:rsidRPr="003C7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725E" w14:textId="77777777" w:rsidR="002760BB" w:rsidRDefault="002760BB" w:rsidP="0037424A">
      <w:r>
        <w:separator/>
      </w:r>
    </w:p>
  </w:endnote>
  <w:endnote w:type="continuationSeparator" w:id="0">
    <w:p w14:paraId="1FBD7F66" w14:textId="77777777" w:rsidR="002760BB" w:rsidRDefault="002760BB" w:rsidP="0037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﷽﷽﷽﷽﷽﷽뜀ᬧ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BBB3" w14:textId="77777777" w:rsidR="002760BB" w:rsidRDefault="002760BB" w:rsidP="0037424A">
      <w:r>
        <w:separator/>
      </w:r>
    </w:p>
  </w:footnote>
  <w:footnote w:type="continuationSeparator" w:id="0">
    <w:p w14:paraId="39613DF3" w14:textId="77777777" w:rsidR="002760BB" w:rsidRDefault="002760BB" w:rsidP="0037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4A"/>
    <w:rsid w:val="00274034"/>
    <w:rsid w:val="002760BB"/>
    <w:rsid w:val="002A01D1"/>
    <w:rsid w:val="0037424A"/>
    <w:rsid w:val="003C722E"/>
    <w:rsid w:val="005B62A5"/>
    <w:rsid w:val="0062624B"/>
    <w:rsid w:val="009A6B57"/>
    <w:rsid w:val="00A57E6D"/>
    <w:rsid w:val="00A9412B"/>
    <w:rsid w:val="00C3154B"/>
    <w:rsid w:val="00C40CBB"/>
    <w:rsid w:val="00C8733E"/>
    <w:rsid w:val="00DD31D4"/>
    <w:rsid w:val="00E71ADA"/>
    <w:rsid w:val="00F36765"/>
    <w:rsid w:val="00F41733"/>
    <w:rsid w:val="00F418F2"/>
    <w:rsid w:val="0191B36A"/>
    <w:rsid w:val="025DB25F"/>
    <w:rsid w:val="08270F25"/>
    <w:rsid w:val="0B4EE4C3"/>
    <w:rsid w:val="0C79F0E8"/>
    <w:rsid w:val="0E15C149"/>
    <w:rsid w:val="140F50B1"/>
    <w:rsid w:val="15A401AF"/>
    <w:rsid w:val="1890F250"/>
    <w:rsid w:val="20D39D17"/>
    <w:rsid w:val="2159CEFB"/>
    <w:rsid w:val="219D7D8E"/>
    <w:rsid w:val="22CDDD09"/>
    <w:rsid w:val="26D3F0AD"/>
    <w:rsid w:val="2A2D4867"/>
    <w:rsid w:val="2C476560"/>
    <w:rsid w:val="35EC39EA"/>
    <w:rsid w:val="3C4460CD"/>
    <w:rsid w:val="3C7EFC0D"/>
    <w:rsid w:val="3F21BA15"/>
    <w:rsid w:val="3F4CC855"/>
    <w:rsid w:val="42EF02F3"/>
    <w:rsid w:val="444095BB"/>
    <w:rsid w:val="49451C1A"/>
    <w:rsid w:val="494FBAE2"/>
    <w:rsid w:val="49B8990F"/>
    <w:rsid w:val="4B4EBFFD"/>
    <w:rsid w:val="4DFE427E"/>
    <w:rsid w:val="4F2B1529"/>
    <w:rsid w:val="4F9AFD51"/>
    <w:rsid w:val="51603DEC"/>
    <w:rsid w:val="57B6956C"/>
    <w:rsid w:val="5FAD7C04"/>
    <w:rsid w:val="616E3F4F"/>
    <w:rsid w:val="6BD8F9FF"/>
    <w:rsid w:val="6BE7A4E1"/>
    <w:rsid w:val="6E979C4E"/>
    <w:rsid w:val="735C4E82"/>
    <w:rsid w:val="74033CFC"/>
    <w:rsid w:val="77D406A6"/>
    <w:rsid w:val="78CE3F33"/>
    <w:rsid w:val="7DA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CA01"/>
  <w15:chartTrackingRefBased/>
  <w15:docId w15:val="{D19E783B-9961-4624-A4C5-38B6A0F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7424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7424A"/>
  </w:style>
  <w:style w:type="character" w:customStyle="1" w:styleId="eop">
    <w:name w:val="eop"/>
    <w:basedOn w:val="DefaultParagraphFont"/>
    <w:rsid w:val="0037424A"/>
  </w:style>
  <w:style w:type="character" w:customStyle="1" w:styleId="apple-converted-space">
    <w:name w:val="apple-converted-space"/>
    <w:basedOn w:val="DefaultParagraphFont"/>
    <w:rsid w:val="0037424A"/>
  </w:style>
  <w:style w:type="table" w:styleId="PlainTable2">
    <w:name w:val="Plain Table 2"/>
    <w:basedOn w:val="TableNormal"/>
    <w:uiPriority w:val="42"/>
    <w:rsid w:val="0037424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4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4A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4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4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uiPriority w:val="99"/>
    <w:rsid w:val="0037424A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Manson</dc:creator>
  <cp:keywords/>
  <dc:description/>
  <cp:lastModifiedBy>Brittany Johnson</cp:lastModifiedBy>
  <cp:revision>5</cp:revision>
  <dcterms:created xsi:type="dcterms:W3CDTF">2021-08-17T01:49:00Z</dcterms:created>
  <dcterms:modified xsi:type="dcterms:W3CDTF">2021-08-20T05:49:00Z</dcterms:modified>
</cp:coreProperties>
</file>