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01897" w14:textId="77777777" w:rsidR="00E36416" w:rsidRPr="00DD39C3" w:rsidRDefault="00E36416" w:rsidP="00E364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39C3">
        <w:rPr>
          <w:rFonts w:ascii="Times New Roman" w:hAnsi="Times New Roman" w:cs="Times New Roman"/>
          <w:b/>
          <w:bCs/>
          <w:sz w:val="24"/>
          <w:szCs w:val="24"/>
        </w:rPr>
        <w:t xml:space="preserve">New Insights into the Radiocarbon Chronology of Iberian Megalithic Societies: The </w:t>
      </w:r>
      <w:proofErr w:type="spellStart"/>
      <w:r w:rsidRPr="00DD39C3">
        <w:rPr>
          <w:rFonts w:ascii="Times New Roman" w:hAnsi="Times New Roman" w:cs="Times New Roman"/>
          <w:b/>
          <w:bCs/>
          <w:i/>
          <w:sz w:val="24"/>
          <w:szCs w:val="24"/>
        </w:rPr>
        <w:t>tholos</w:t>
      </w:r>
      <w:proofErr w:type="spellEnd"/>
      <w:r w:rsidRPr="00DD39C3">
        <w:rPr>
          <w:rFonts w:ascii="Times New Roman" w:hAnsi="Times New Roman" w:cs="Times New Roman"/>
          <w:b/>
          <w:bCs/>
          <w:sz w:val="24"/>
          <w:szCs w:val="24"/>
        </w:rPr>
        <w:t xml:space="preserve">-type Tombs of </w:t>
      </w:r>
      <w:proofErr w:type="spellStart"/>
      <w:r w:rsidRPr="00DD39C3">
        <w:rPr>
          <w:rFonts w:ascii="Times New Roman" w:hAnsi="Times New Roman" w:cs="Times New Roman"/>
          <w:b/>
          <w:bCs/>
          <w:sz w:val="24"/>
          <w:szCs w:val="24"/>
        </w:rPr>
        <w:t>Mojácar</w:t>
      </w:r>
      <w:proofErr w:type="spellEnd"/>
      <w:r w:rsidRPr="00DD39C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D39C3">
        <w:rPr>
          <w:rFonts w:ascii="Times New Roman" w:hAnsi="Times New Roman" w:cs="Times New Roman"/>
          <w:b/>
          <w:bCs/>
          <w:sz w:val="24"/>
          <w:szCs w:val="24"/>
        </w:rPr>
        <w:t>Almería</w:t>
      </w:r>
      <w:proofErr w:type="spellEnd"/>
      <w:r w:rsidRPr="00DD39C3">
        <w:rPr>
          <w:rFonts w:ascii="Times New Roman" w:hAnsi="Times New Roman" w:cs="Times New Roman"/>
          <w:b/>
          <w:bCs/>
          <w:sz w:val="24"/>
          <w:szCs w:val="24"/>
        </w:rPr>
        <w:t>, Spain)</w:t>
      </w:r>
    </w:p>
    <w:p w14:paraId="7F9C0702" w14:textId="77777777" w:rsidR="00E36416" w:rsidRPr="00DD39C3" w:rsidRDefault="00E36416" w:rsidP="00E364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5D3BC" w14:textId="77777777" w:rsidR="00E36416" w:rsidRPr="009D1406" w:rsidRDefault="00E36416" w:rsidP="00E36416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" w:hAnsi="Times New Roman" w:cs="Times New Roman"/>
          <w:b/>
          <w:bCs/>
          <w:smallCaps/>
          <w:sz w:val="24"/>
          <w:szCs w:val="24"/>
          <w:lang w:val="es-ES"/>
        </w:rPr>
      </w:pPr>
      <w:r w:rsidRPr="009D1406">
        <w:rPr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 xml:space="preserve">Gonzalo Aranda Jiménez, </w:t>
      </w:r>
      <w:r w:rsidRPr="009D1406">
        <w:rPr>
          <w:rFonts w:ascii="Times New Roman" w:eastAsia="TimesNewRomanPS-Bold" w:hAnsi="Times New Roman" w:cs="Times New Roman"/>
          <w:b/>
          <w:bCs/>
          <w:smallCaps/>
          <w:sz w:val="24"/>
          <w:szCs w:val="24"/>
          <w:lang w:val="es-ES"/>
        </w:rPr>
        <w:t>María Dolores Camalich Massieu, Dimas Martín Socas, Marta Díaz-Zorita Bonilla, Derek Hamilton and Lara Milesi</w:t>
      </w:r>
    </w:p>
    <w:p w14:paraId="03589E74" w14:textId="77777777" w:rsidR="00E36416" w:rsidRPr="009D1406" w:rsidRDefault="00E36416" w:rsidP="00E364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B167C27" w14:textId="1A48A954" w:rsidR="00E36416" w:rsidRDefault="00E36416" w:rsidP="00E36416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36416">
        <w:rPr>
          <w:rFonts w:ascii="Times New Roman" w:hAnsi="Times New Roman" w:cs="Times New Roman"/>
          <w:b/>
          <w:bCs/>
          <w:smallCaps/>
          <w:sz w:val="24"/>
          <w:szCs w:val="24"/>
        </w:rPr>
        <w:t>Supplementary Material</w:t>
      </w:r>
    </w:p>
    <w:p w14:paraId="7094BE33" w14:textId="77777777" w:rsidR="00E36416" w:rsidRPr="00E36416" w:rsidRDefault="00E36416" w:rsidP="00E36416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F978D9D" w14:textId="39CB660B" w:rsidR="00E36416" w:rsidRPr="00E65574" w:rsidRDefault="00E36416" w:rsidP="00E3641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S1.</w:t>
      </w:r>
      <w:r w:rsidRPr="00E65574">
        <w:rPr>
          <w:rFonts w:ascii="Times New Roman" w:hAnsi="Times New Roman" w:cs="Times New Roman"/>
          <w:i/>
          <w:iCs/>
          <w:sz w:val="24"/>
          <w:szCs w:val="24"/>
        </w:rPr>
        <w:t xml:space="preserve"> Radiocarbon dates from the Chalcolithic settlements of the Vera basin.</w:t>
      </w: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331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551"/>
        <w:gridCol w:w="1559"/>
        <w:gridCol w:w="1644"/>
        <w:gridCol w:w="1644"/>
        <w:gridCol w:w="2976"/>
      </w:tblGrid>
      <w:tr w:rsidR="00E95A3B" w:rsidRPr="00E36416" w14:paraId="484604B7" w14:textId="77777777" w:rsidTr="00E36416">
        <w:trPr>
          <w:trHeight w:val="300"/>
        </w:trPr>
        <w:tc>
          <w:tcPr>
            <w:tcW w:w="1526" w:type="dxa"/>
            <w:shd w:val="clear" w:color="auto" w:fill="FFFFFF" w:themeFill="background1"/>
            <w:noWrap/>
            <w:vAlign w:val="center"/>
            <w:hideMark/>
          </w:tcPr>
          <w:p w14:paraId="124BB9D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Site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E264C7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Laboratory code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4F803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Type of material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AF7814B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Radiocarbon age (</w:t>
            </w:r>
            <w:r w:rsidRPr="00E36416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es-ES"/>
              </w:rPr>
              <w:t>bp</w:t>
            </w: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342811FC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Calibrated date range (68% confidence) </w:t>
            </w:r>
            <w:proofErr w:type="spellStart"/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cal</w:t>
            </w:r>
            <w:proofErr w:type="spellEnd"/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 w:rsidRPr="00E36416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es-ES"/>
              </w:rPr>
              <w:t>bc</w:t>
            </w:r>
            <w:proofErr w:type="spellEnd"/>
          </w:p>
        </w:tc>
        <w:tc>
          <w:tcPr>
            <w:tcW w:w="1644" w:type="dxa"/>
            <w:shd w:val="clear" w:color="auto" w:fill="FFFFFF" w:themeFill="background1"/>
            <w:noWrap/>
            <w:vAlign w:val="center"/>
            <w:hideMark/>
          </w:tcPr>
          <w:p w14:paraId="0046AE38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Calibrated date range (95% confidence) </w:t>
            </w:r>
            <w:proofErr w:type="spellStart"/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cal</w:t>
            </w:r>
            <w:proofErr w:type="spellEnd"/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 w:rsidRPr="00E36416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es-ES"/>
              </w:rPr>
              <w:t>bc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2963A4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Reference</w:t>
            </w:r>
          </w:p>
        </w:tc>
      </w:tr>
      <w:tr w:rsidR="00E95A3B" w:rsidRPr="00E36416" w14:paraId="53EA1D3D" w14:textId="77777777" w:rsidTr="00E36416">
        <w:trPr>
          <w:trHeight w:val="300"/>
        </w:trPr>
        <w:tc>
          <w:tcPr>
            <w:tcW w:w="1526" w:type="dxa"/>
            <w:vMerge w:val="restart"/>
            <w:noWrap/>
            <w:vAlign w:val="center"/>
            <w:hideMark/>
          </w:tcPr>
          <w:p w14:paraId="412FC9A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Almizaraque </w:t>
            </w:r>
          </w:p>
        </w:tc>
        <w:tc>
          <w:tcPr>
            <w:tcW w:w="1417" w:type="dxa"/>
            <w:noWrap/>
            <w:vAlign w:val="center"/>
            <w:hideMark/>
          </w:tcPr>
          <w:p w14:paraId="6158F2F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CSIC-655</w:t>
            </w:r>
          </w:p>
        </w:tc>
        <w:tc>
          <w:tcPr>
            <w:tcW w:w="2551" w:type="dxa"/>
            <w:vAlign w:val="center"/>
          </w:tcPr>
          <w:p w14:paraId="2C6D2CD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735E28C4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3890±50</w:t>
            </w:r>
          </w:p>
        </w:tc>
        <w:tc>
          <w:tcPr>
            <w:tcW w:w="1644" w:type="dxa"/>
          </w:tcPr>
          <w:p w14:paraId="7E4EE049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2470–2300</w:t>
            </w:r>
          </w:p>
        </w:tc>
        <w:tc>
          <w:tcPr>
            <w:tcW w:w="1644" w:type="dxa"/>
            <w:noWrap/>
            <w:vAlign w:val="center"/>
            <w:hideMark/>
          </w:tcPr>
          <w:p w14:paraId="32FF3EB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2490–2200</w:t>
            </w:r>
          </w:p>
        </w:tc>
        <w:tc>
          <w:tcPr>
            <w:tcW w:w="2976" w:type="dxa"/>
            <w:vAlign w:val="center"/>
          </w:tcPr>
          <w:p w14:paraId="0516B9F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http://www.idearqueologia.org/</w:t>
            </w:r>
          </w:p>
        </w:tc>
      </w:tr>
      <w:tr w:rsidR="00E95A3B" w:rsidRPr="00E36416" w14:paraId="318B5CB8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770907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620C6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KN-73</w:t>
            </w:r>
          </w:p>
        </w:tc>
        <w:tc>
          <w:tcPr>
            <w:tcW w:w="2551" w:type="dxa"/>
            <w:vAlign w:val="center"/>
          </w:tcPr>
          <w:p w14:paraId="1081AA1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5967582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3810±60</w:t>
            </w:r>
          </w:p>
        </w:tc>
        <w:tc>
          <w:tcPr>
            <w:tcW w:w="1644" w:type="dxa"/>
          </w:tcPr>
          <w:p w14:paraId="6CAD8630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2390–2140</w:t>
            </w:r>
          </w:p>
        </w:tc>
        <w:tc>
          <w:tcPr>
            <w:tcW w:w="1644" w:type="dxa"/>
            <w:noWrap/>
            <w:vAlign w:val="center"/>
            <w:hideMark/>
          </w:tcPr>
          <w:p w14:paraId="5801DE37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2470–2050</w:t>
            </w:r>
          </w:p>
        </w:tc>
        <w:tc>
          <w:tcPr>
            <w:tcW w:w="2976" w:type="dxa"/>
            <w:vAlign w:val="center"/>
          </w:tcPr>
          <w:p w14:paraId="5AB6CAB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Almagro Gorbea, 1972</w:t>
            </w:r>
          </w:p>
        </w:tc>
      </w:tr>
      <w:tr w:rsidR="00E95A3B" w:rsidRPr="00E36416" w14:paraId="5FD9B664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A70C5F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366E39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CSIC-269</w:t>
            </w:r>
          </w:p>
        </w:tc>
        <w:tc>
          <w:tcPr>
            <w:tcW w:w="2551" w:type="dxa"/>
            <w:vAlign w:val="center"/>
          </w:tcPr>
          <w:p w14:paraId="7D35789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760DC55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3860±60</w:t>
            </w:r>
          </w:p>
        </w:tc>
        <w:tc>
          <w:tcPr>
            <w:tcW w:w="1644" w:type="dxa"/>
          </w:tcPr>
          <w:p w14:paraId="29F14C79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2460–2230</w:t>
            </w:r>
          </w:p>
        </w:tc>
        <w:tc>
          <w:tcPr>
            <w:tcW w:w="1644" w:type="dxa"/>
            <w:noWrap/>
            <w:vAlign w:val="center"/>
            <w:hideMark/>
          </w:tcPr>
          <w:p w14:paraId="290F7C2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2480–2140</w:t>
            </w:r>
          </w:p>
        </w:tc>
        <w:tc>
          <w:tcPr>
            <w:tcW w:w="2976" w:type="dxa"/>
            <w:vAlign w:val="center"/>
          </w:tcPr>
          <w:p w14:paraId="521A8E80" w14:textId="6E46CF36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Alonso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Mathias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1978</w:t>
            </w:r>
          </w:p>
        </w:tc>
      </w:tr>
      <w:tr w:rsidR="00E95A3B" w:rsidRPr="00E36416" w14:paraId="753BE63D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3E36F7C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DCBE11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CSIC-644</w:t>
            </w:r>
          </w:p>
        </w:tc>
        <w:tc>
          <w:tcPr>
            <w:tcW w:w="2551" w:type="dxa"/>
            <w:vAlign w:val="center"/>
          </w:tcPr>
          <w:p w14:paraId="7186DC6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5DC1A22C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3950±50</w:t>
            </w:r>
          </w:p>
        </w:tc>
        <w:tc>
          <w:tcPr>
            <w:tcW w:w="1644" w:type="dxa"/>
          </w:tcPr>
          <w:p w14:paraId="68775483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2570–2350</w:t>
            </w:r>
          </w:p>
        </w:tc>
        <w:tc>
          <w:tcPr>
            <w:tcW w:w="1644" w:type="dxa"/>
            <w:noWrap/>
            <w:vAlign w:val="center"/>
            <w:hideMark/>
          </w:tcPr>
          <w:p w14:paraId="44F22053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2580–2300</w:t>
            </w:r>
          </w:p>
        </w:tc>
        <w:tc>
          <w:tcPr>
            <w:tcW w:w="2976" w:type="dxa"/>
            <w:vAlign w:val="center"/>
          </w:tcPr>
          <w:p w14:paraId="17CED7D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58CCDACE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15FCB1C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3C6C9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UGRA-170</w:t>
            </w:r>
          </w:p>
        </w:tc>
        <w:tc>
          <w:tcPr>
            <w:tcW w:w="2551" w:type="dxa"/>
            <w:vAlign w:val="center"/>
          </w:tcPr>
          <w:p w14:paraId="1B1DD1A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620047AF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4300±90</w:t>
            </w:r>
          </w:p>
        </w:tc>
        <w:tc>
          <w:tcPr>
            <w:tcW w:w="1644" w:type="dxa"/>
          </w:tcPr>
          <w:p w14:paraId="3FCAECE0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3090–2710</w:t>
            </w:r>
          </w:p>
        </w:tc>
        <w:tc>
          <w:tcPr>
            <w:tcW w:w="1644" w:type="dxa"/>
            <w:noWrap/>
            <w:vAlign w:val="center"/>
            <w:hideMark/>
          </w:tcPr>
          <w:p w14:paraId="66EE2138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3330–2630</w:t>
            </w:r>
          </w:p>
        </w:tc>
        <w:tc>
          <w:tcPr>
            <w:tcW w:w="2976" w:type="dxa"/>
            <w:vAlign w:val="center"/>
          </w:tcPr>
          <w:p w14:paraId="587D44F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González-Gómez et al., 1986</w:t>
            </w:r>
          </w:p>
        </w:tc>
      </w:tr>
      <w:tr w:rsidR="00E95A3B" w:rsidRPr="00E36416" w14:paraId="7D26C4E7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5F2E77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A6261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CSIC-643</w:t>
            </w:r>
          </w:p>
        </w:tc>
        <w:tc>
          <w:tcPr>
            <w:tcW w:w="2551" w:type="dxa"/>
            <w:vAlign w:val="center"/>
          </w:tcPr>
          <w:p w14:paraId="0B0FBE69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7608804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4030±50</w:t>
            </w:r>
          </w:p>
        </w:tc>
        <w:tc>
          <w:tcPr>
            <w:tcW w:w="1644" w:type="dxa"/>
          </w:tcPr>
          <w:p w14:paraId="3F2D5412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2620–2470</w:t>
            </w:r>
          </w:p>
        </w:tc>
        <w:tc>
          <w:tcPr>
            <w:tcW w:w="1644" w:type="dxa"/>
            <w:noWrap/>
            <w:vAlign w:val="center"/>
            <w:hideMark/>
          </w:tcPr>
          <w:p w14:paraId="48FF063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2860–2460</w:t>
            </w:r>
          </w:p>
        </w:tc>
        <w:tc>
          <w:tcPr>
            <w:tcW w:w="2976" w:type="dxa"/>
            <w:vAlign w:val="center"/>
          </w:tcPr>
          <w:p w14:paraId="7A9D3C7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709449CE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35CB9F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582AA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CSIC-754</w:t>
            </w:r>
          </w:p>
        </w:tc>
        <w:tc>
          <w:tcPr>
            <w:tcW w:w="2551" w:type="dxa"/>
            <w:vAlign w:val="center"/>
          </w:tcPr>
          <w:p w14:paraId="7C69194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66FC16CE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4060±70</w:t>
            </w:r>
          </w:p>
        </w:tc>
        <w:tc>
          <w:tcPr>
            <w:tcW w:w="1644" w:type="dxa"/>
          </w:tcPr>
          <w:p w14:paraId="7003BE77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2840–2480</w:t>
            </w:r>
          </w:p>
        </w:tc>
        <w:tc>
          <w:tcPr>
            <w:tcW w:w="1644" w:type="dxa"/>
            <w:noWrap/>
            <w:vAlign w:val="center"/>
            <w:hideMark/>
          </w:tcPr>
          <w:p w14:paraId="5AAECF1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2880–2460</w:t>
            </w:r>
          </w:p>
        </w:tc>
        <w:tc>
          <w:tcPr>
            <w:tcW w:w="2976" w:type="dxa"/>
            <w:vAlign w:val="center"/>
          </w:tcPr>
          <w:p w14:paraId="7F4AB87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4060FD4D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03E05F3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B2ADA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CSIC-646</w:t>
            </w:r>
          </w:p>
        </w:tc>
        <w:tc>
          <w:tcPr>
            <w:tcW w:w="2551" w:type="dxa"/>
            <w:vAlign w:val="center"/>
          </w:tcPr>
          <w:p w14:paraId="4EBCE19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3F275CB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3910±50</w:t>
            </w:r>
          </w:p>
        </w:tc>
        <w:tc>
          <w:tcPr>
            <w:tcW w:w="1644" w:type="dxa"/>
          </w:tcPr>
          <w:p w14:paraId="641C7972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2480–2300</w:t>
            </w:r>
          </w:p>
        </w:tc>
        <w:tc>
          <w:tcPr>
            <w:tcW w:w="1644" w:type="dxa"/>
            <w:noWrap/>
            <w:vAlign w:val="center"/>
            <w:hideMark/>
          </w:tcPr>
          <w:p w14:paraId="336C079F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2570–2200</w:t>
            </w:r>
          </w:p>
        </w:tc>
        <w:tc>
          <w:tcPr>
            <w:tcW w:w="2976" w:type="dxa"/>
            <w:vAlign w:val="center"/>
          </w:tcPr>
          <w:p w14:paraId="526D263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2F136623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63E2589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6CE4E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CSIC-647</w:t>
            </w:r>
          </w:p>
        </w:tc>
        <w:tc>
          <w:tcPr>
            <w:tcW w:w="2551" w:type="dxa"/>
            <w:vAlign w:val="center"/>
          </w:tcPr>
          <w:p w14:paraId="55975D0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2AD86BA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3900±50</w:t>
            </w:r>
          </w:p>
        </w:tc>
        <w:tc>
          <w:tcPr>
            <w:tcW w:w="1644" w:type="dxa"/>
          </w:tcPr>
          <w:p w14:paraId="4BA6892F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2470–2300</w:t>
            </w:r>
          </w:p>
        </w:tc>
        <w:tc>
          <w:tcPr>
            <w:tcW w:w="1644" w:type="dxa"/>
            <w:noWrap/>
            <w:vAlign w:val="center"/>
            <w:hideMark/>
          </w:tcPr>
          <w:p w14:paraId="4EE9ADA9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2560–2200</w:t>
            </w:r>
          </w:p>
        </w:tc>
        <w:tc>
          <w:tcPr>
            <w:tcW w:w="2976" w:type="dxa"/>
            <w:vAlign w:val="center"/>
          </w:tcPr>
          <w:p w14:paraId="75B80136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2CB7509E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1642076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E221D0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CSIC-645</w:t>
            </w:r>
          </w:p>
        </w:tc>
        <w:tc>
          <w:tcPr>
            <w:tcW w:w="2551" w:type="dxa"/>
            <w:vAlign w:val="center"/>
          </w:tcPr>
          <w:p w14:paraId="7DC195D9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69E981A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4030±50</w:t>
            </w:r>
          </w:p>
        </w:tc>
        <w:tc>
          <w:tcPr>
            <w:tcW w:w="1644" w:type="dxa"/>
          </w:tcPr>
          <w:p w14:paraId="0D3DD113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2840–2470</w:t>
            </w:r>
          </w:p>
        </w:tc>
        <w:tc>
          <w:tcPr>
            <w:tcW w:w="1644" w:type="dxa"/>
            <w:noWrap/>
            <w:vAlign w:val="center"/>
            <w:hideMark/>
          </w:tcPr>
          <w:p w14:paraId="178A7F2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2870–2350</w:t>
            </w:r>
          </w:p>
        </w:tc>
        <w:tc>
          <w:tcPr>
            <w:tcW w:w="2976" w:type="dxa"/>
            <w:vAlign w:val="center"/>
          </w:tcPr>
          <w:p w14:paraId="373CA5F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Castaño et al., 1991</w:t>
            </w:r>
          </w:p>
        </w:tc>
      </w:tr>
      <w:tr w:rsidR="00E95A3B" w:rsidRPr="00E36416" w14:paraId="1D341A59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0F9C821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38354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IRPA-1084</w:t>
            </w:r>
          </w:p>
        </w:tc>
        <w:tc>
          <w:tcPr>
            <w:tcW w:w="2551" w:type="dxa"/>
            <w:vAlign w:val="center"/>
          </w:tcPr>
          <w:p w14:paraId="4161AF9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5B9A7E9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4210±60</w:t>
            </w:r>
          </w:p>
        </w:tc>
        <w:tc>
          <w:tcPr>
            <w:tcW w:w="1644" w:type="dxa"/>
          </w:tcPr>
          <w:p w14:paraId="50F82B72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2900–2680</w:t>
            </w:r>
          </w:p>
        </w:tc>
        <w:tc>
          <w:tcPr>
            <w:tcW w:w="1644" w:type="dxa"/>
            <w:noWrap/>
            <w:vAlign w:val="center"/>
            <w:hideMark/>
          </w:tcPr>
          <w:p w14:paraId="5BA78928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2920–2610</w:t>
            </w:r>
          </w:p>
        </w:tc>
        <w:tc>
          <w:tcPr>
            <w:tcW w:w="2976" w:type="dxa"/>
            <w:vAlign w:val="center"/>
          </w:tcPr>
          <w:p w14:paraId="4545AE1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http://c14.kikirpa.be/</w:t>
            </w:r>
          </w:p>
        </w:tc>
      </w:tr>
      <w:tr w:rsidR="00E95A3B" w:rsidRPr="00E36416" w14:paraId="4CBEF4FC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72E37D1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4263A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IRPA-1081</w:t>
            </w:r>
          </w:p>
        </w:tc>
        <w:tc>
          <w:tcPr>
            <w:tcW w:w="2551" w:type="dxa"/>
            <w:vAlign w:val="center"/>
          </w:tcPr>
          <w:p w14:paraId="39F69D9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450991F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4000±50</w:t>
            </w:r>
          </w:p>
        </w:tc>
        <w:tc>
          <w:tcPr>
            <w:tcW w:w="1644" w:type="dxa"/>
          </w:tcPr>
          <w:p w14:paraId="1B3162DC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2580–2470</w:t>
            </w:r>
          </w:p>
        </w:tc>
        <w:tc>
          <w:tcPr>
            <w:tcW w:w="1644" w:type="dxa"/>
            <w:noWrap/>
            <w:vAlign w:val="center"/>
            <w:hideMark/>
          </w:tcPr>
          <w:p w14:paraId="50AA594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2840–2340</w:t>
            </w:r>
          </w:p>
        </w:tc>
        <w:tc>
          <w:tcPr>
            <w:tcW w:w="2976" w:type="dxa"/>
            <w:vAlign w:val="center"/>
          </w:tcPr>
          <w:p w14:paraId="322EE97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Castro et al., 1996</w:t>
            </w:r>
          </w:p>
        </w:tc>
      </w:tr>
      <w:tr w:rsidR="00E95A3B" w:rsidRPr="00E36416" w14:paraId="4510B64D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4C94C5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981F1C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IRPA-1082</w:t>
            </w:r>
          </w:p>
        </w:tc>
        <w:tc>
          <w:tcPr>
            <w:tcW w:w="2551" w:type="dxa"/>
            <w:vAlign w:val="center"/>
          </w:tcPr>
          <w:p w14:paraId="19245EA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234F9824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4290±60</w:t>
            </w:r>
          </w:p>
        </w:tc>
        <w:tc>
          <w:tcPr>
            <w:tcW w:w="1644" w:type="dxa"/>
          </w:tcPr>
          <w:p w14:paraId="3F8C5965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3020–2870</w:t>
            </w:r>
          </w:p>
        </w:tc>
        <w:tc>
          <w:tcPr>
            <w:tcW w:w="1644" w:type="dxa"/>
            <w:noWrap/>
            <w:vAlign w:val="center"/>
            <w:hideMark/>
          </w:tcPr>
          <w:p w14:paraId="064E5A0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3100–2690</w:t>
            </w:r>
          </w:p>
        </w:tc>
        <w:tc>
          <w:tcPr>
            <w:tcW w:w="2976" w:type="dxa"/>
            <w:vAlign w:val="center"/>
          </w:tcPr>
          <w:p w14:paraId="06DF717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Castro et al., 1996</w:t>
            </w:r>
          </w:p>
        </w:tc>
      </w:tr>
      <w:tr w:rsidR="00E95A3B" w:rsidRPr="00E36416" w14:paraId="3627016C" w14:textId="77777777" w:rsidTr="00E36416">
        <w:trPr>
          <w:trHeight w:val="300"/>
        </w:trPr>
        <w:tc>
          <w:tcPr>
            <w:tcW w:w="1526" w:type="dxa"/>
            <w:vMerge w:val="restart"/>
            <w:noWrap/>
            <w:vAlign w:val="center"/>
            <w:hideMark/>
          </w:tcPr>
          <w:p w14:paraId="2D2E7A2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Las Pilas </w:t>
            </w:r>
          </w:p>
        </w:tc>
        <w:tc>
          <w:tcPr>
            <w:tcW w:w="1417" w:type="dxa"/>
            <w:noWrap/>
            <w:vAlign w:val="center"/>
            <w:hideMark/>
          </w:tcPr>
          <w:p w14:paraId="6B11A76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Ua-48819</w:t>
            </w:r>
          </w:p>
        </w:tc>
        <w:tc>
          <w:tcPr>
            <w:tcW w:w="2551" w:type="dxa"/>
            <w:vAlign w:val="center"/>
          </w:tcPr>
          <w:p w14:paraId="1F50D85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7B88500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4155±43</w:t>
            </w:r>
          </w:p>
        </w:tc>
        <w:tc>
          <w:tcPr>
            <w:tcW w:w="1644" w:type="dxa"/>
            <w:vAlign w:val="center"/>
          </w:tcPr>
          <w:tbl>
            <w:tblPr>
              <w:tblW w:w="1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E95A3B" w:rsidRPr="00E36416" w14:paraId="79A6A426" w14:textId="77777777" w:rsidTr="001B6DCE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409BF" w14:textId="77777777" w:rsidR="00E95A3B" w:rsidRPr="00E36416" w:rsidRDefault="00E95A3B" w:rsidP="000C5BE7">
                  <w:pPr>
                    <w:framePr w:hSpace="142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4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2880–2670</w:t>
                  </w:r>
                </w:p>
              </w:tc>
            </w:tr>
          </w:tbl>
          <w:p w14:paraId="08F435C0" w14:textId="77777777" w:rsidR="00E95A3B" w:rsidRPr="00E36416" w:rsidRDefault="00E95A3B" w:rsidP="00E36416">
            <w:pPr>
              <w:jc w:val="center"/>
              <w:rPr>
                <w:rFonts w:ascii="Times New Roman" w:hAnsi="Times New Roman" w:cs="Times New Roman"/>
                <w:color w:val="34241A"/>
                <w:sz w:val="20"/>
                <w:szCs w:val="20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1BBEC89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2890–2610</w:t>
            </w:r>
          </w:p>
        </w:tc>
        <w:tc>
          <w:tcPr>
            <w:tcW w:w="2976" w:type="dxa"/>
            <w:vAlign w:val="center"/>
          </w:tcPr>
          <w:p w14:paraId="0122FBEA" w14:textId="08AC2C7A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46FC5370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116E55A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D9405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Beta-403257</w:t>
            </w:r>
          </w:p>
        </w:tc>
        <w:tc>
          <w:tcPr>
            <w:tcW w:w="2551" w:type="dxa"/>
            <w:vAlign w:val="center"/>
          </w:tcPr>
          <w:p w14:paraId="3986EEF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889BED7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3820±30</w:t>
            </w:r>
          </w:p>
        </w:tc>
        <w:tc>
          <w:tcPr>
            <w:tcW w:w="1644" w:type="dxa"/>
            <w:vAlign w:val="center"/>
          </w:tcPr>
          <w:p w14:paraId="276AFA6D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2300–2200</w:t>
            </w:r>
          </w:p>
        </w:tc>
        <w:tc>
          <w:tcPr>
            <w:tcW w:w="1644" w:type="dxa"/>
            <w:noWrap/>
            <w:vAlign w:val="center"/>
            <w:hideMark/>
          </w:tcPr>
          <w:p w14:paraId="4E15E38A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2450–2140</w:t>
            </w:r>
          </w:p>
        </w:tc>
        <w:tc>
          <w:tcPr>
            <w:tcW w:w="2976" w:type="dxa"/>
            <w:vAlign w:val="center"/>
          </w:tcPr>
          <w:p w14:paraId="38C70AF6" w14:textId="40195ABB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187F7854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919C1E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2FDEE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Beta-408065</w:t>
            </w:r>
          </w:p>
        </w:tc>
        <w:tc>
          <w:tcPr>
            <w:tcW w:w="2551" w:type="dxa"/>
            <w:vAlign w:val="center"/>
          </w:tcPr>
          <w:p w14:paraId="6387420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T. aestivum durum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56FCAE8E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3860±30</w:t>
            </w:r>
          </w:p>
        </w:tc>
        <w:tc>
          <w:tcPr>
            <w:tcW w:w="1644" w:type="dxa"/>
            <w:vAlign w:val="center"/>
          </w:tcPr>
          <w:p w14:paraId="36C15747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2460–2280</w:t>
            </w:r>
          </w:p>
        </w:tc>
        <w:tc>
          <w:tcPr>
            <w:tcW w:w="1644" w:type="dxa"/>
            <w:noWrap/>
            <w:vAlign w:val="center"/>
            <w:hideMark/>
          </w:tcPr>
          <w:p w14:paraId="323E0288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2470–2200</w:t>
            </w:r>
          </w:p>
        </w:tc>
        <w:tc>
          <w:tcPr>
            <w:tcW w:w="2976" w:type="dxa"/>
            <w:vAlign w:val="center"/>
          </w:tcPr>
          <w:p w14:paraId="0FF3D6AE" w14:textId="36AB37F1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321A3AE0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6D37DAF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D76B1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Beta-408064</w:t>
            </w:r>
          </w:p>
        </w:tc>
        <w:tc>
          <w:tcPr>
            <w:tcW w:w="2551" w:type="dxa"/>
            <w:vAlign w:val="center"/>
          </w:tcPr>
          <w:p w14:paraId="6D34A19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H. vulgare nudum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727A28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3860±30</w:t>
            </w:r>
          </w:p>
        </w:tc>
        <w:tc>
          <w:tcPr>
            <w:tcW w:w="1644" w:type="dxa"/>
            <w:vAlign w:val="center"/>
          </w:tcPr>
          <w:p w14:paraId="6691EC87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2460–2280</w:t>
            </w:r>
          </w:p>
        </w:tc>
        <w:tc>
          <w:tcPr>
            <w:tcW w:w="1644" w:type="dxa"/>
            <w:noWrap/>
            <w:vAlign w:val="center"/>
            <w:hideMark/>
          </w:tcPr>
          <w:p w14:paraId="072BE3B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2470–2200</w:t>
            </w:r>
          </w:p>
        </w:tc>
        <w:tc>
          <w:tcPr>
            <w:tcW w:w="2976" w:type="dxa"/>
            <w:vAlign w:val="center"/>
          </w:tcPr>
          <w:p w14:paraId="39CABF50" w14:textId="72FEC159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686AC212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335182E9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917EED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Beta-408060</w:t>
            </w:r>
          </w:p>
        </w:tc>
        <w:tc>
          <w:tcPr>
            <w:tcW w:w="2551" w:type="dxa"/>
            <w:vAlign w:val="center"/>
          </w:tcPr>
          <w:p w14:paraId="0631E7C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T. aestivum durum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4394751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3870±30</w:t>
            </w:r>
          </w:p>
        </w:tc>
        <w:tc>
          <w:tcPr>
            <w:tcW w:w="1644" w:type="dxa"/>
            <w:vAlign w:val="center"/>
          </w:tcPr>
          <w:p w14:paraId="315C99A5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2460–2290</w:t>
            </w:r>
          </w:p>
        </w:tc>
        <w:tc>
          <w:tcPr>
            <w:tcW w:w="1644" w:type="dxa"/>
            <w:noWrap/>
            <w:vAlign w:val="center"/>
            <w:hideMark/>
          </w:tcPr>
          <w:p w14:paraId="487F21D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2470–2210</w:t>
            </w:r>
          </w:p>
        </w:tc>
        <w:tc>
          <w:tcPr>
            <w:tcW w:w="2976" w:type="dxa"/>
            <w:vAlign w:val="center"/>
          </w:tcPr>
          <w:p w14:paraId="5040FE5B" w14:textId="37C731D3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3D99874C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62A424A6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E1ED4A9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Beta-408062</w:t>
            </w:r>
          </w:p>
        </w:tc>
        <w:tc>
          <w:tcPr>
            <w:tcW w:w="2551" w:type="dxa"/>
            <w:vAlign w:val="center"/>
          </w:tcPr>
          <w:p w14:paraId="0FD147D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T. aestivum durum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6ABEB569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3880±30</w:t>
            </w:r>
          </w:p>
        </w:tc>
        <w:tc>
          <w:tcPr>
            <w:tcW w:w="1644" w:type="dxa"/>
            <w:vAlign w:val="center"/>
          </w:tcPr>
          <w:p w14:paraId="31426BF7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2460–2300</w:t>
            </w:r>
          </w:p>
        </w:tc>
        <w:tc>
          <w:tcPr>
            <w:tcW w:w="1644" w:type="dxa"/>
            <w:noWrap/>
            <w:vAlign w:val="center"/>
            <w:hideMark/>
          </w:tcPr>
          <w:p w14:paraId="5C34AF0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2470–2230</w:t>
            </w:r>
          </w:p>
        </w:tc>
        <w:tc>
          <w:tcPr>
            <w:tcW w:w="2976" w:type="dxa"/>
            <w:vAlign w:val="center"/>
          </w:tcPr>
          <w:p w14:paraId="6C2AB61E" w14:textId="2C87FC81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495B6B3F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5E845C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C8BA1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Beta-408063</w:t>
            </w:r>
          </w:p>
        </w:tc>
        <w:tc>
          <w:tcPr>
            <w:tcW w:w="2551" w:type="dxa"/>
            <w:vAlign w:val="center"/>
          </w:tcPr>
          <w:p w14:paraId="0198721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T. aestivum durum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505E369F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3950±30</w:t>
            </w:r>
          </w:p>
        </w:tc>
        <w:tc>
          <w:tcPr>
            <w:tcW w:w="1644" w:type="dxa"/>
            <w:vAlign w:val="center"/>
          </w:tcPr>
          <w:p w14:paraId="4962502C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2570–2350</w:t>
            </w:r>
          </w:p>
        </w:tc>
        <w:tc>
          <w:tcPr>
            <w:tcW w:w="1644" w:type="dxa"/>
            <w:noWrap/>
            <w:vAlign w:val="center"/>
            <w:hideMark/>
          </w:tcPr>
          <w:p w14:paraId="5BAA883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2570–2340</w:t>
            </w:r>
          </w:p>
        </w:tc>
        <w:tc>
          <w:tcPr>
            <w:tcW w:w="2976" w:type="dxa"/>
            <w:vAlign w:val="center"/>
          </w:tcPr>
          <w:p w14:paraId="3837A255" w14:textId="7CAB0122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3D2260E7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32E3DF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0BB35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Beta-408061</w:t>
            </w:r>
          </w:p>
        </w:tc>
        <w:tc>
          <w:tcPr>
            <w:tcW w:w="2551" w:type="dxa"/>
            <w:vAlign w:val="center"/>
          </w:tcPr>
          <w:p w14:paraId="4BEB506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T. aestivum durum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D77F2FB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3980±30</w:t>
            </w:r>
          </w:p>
        </w:tc>
        <w:tc>
          <w:tcPr>
            <w:tcW w:w="1644" w:type="dxa"/>
            <w:vAlign w:val="center"/>
          </w:tcPr>
          <w:p w14:paraId="1DB15B2E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2570–2460</w:t>
            </w:r>
          </w:p>
        </w:tc>
        <w:tc>
          <w:tcPr>
            <w:tcW w:w="1644" w:type="dxa"/>
            <w:noWrap/>
            <w:vAlign w:val="center"/>
            <w:hideMark/>
          </w:tcPr>
          <w:p w14:paraId="3803BEF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2580–2450</w:t>
            </w:r>
          </w:p>
        </w:tc>
        <w:tc>
          <w:tcPr>
            <w:tcW w:w="2976" w:type="dxa"/>
            <w:vAlign w:val="center"/>
          </w:tcPr>
          <w:p w14:paraId="02C0E51E" w14:textId="58062E9C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4F3356CC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6AEC4FD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BEE3D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Beta-403262</w:t>
            </w:r>
          </w:p>
        </w:tc>
        <w:tc>
          <w:tcPr>
            <w:tcW w:w="2551" w:type="dxa"/>
            <w:vAlign w:val="center"/>
          </w:tcPr>
          <w:p w14:paraId="64384E2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5F1B2933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4130±30</w:t>
            </w:r>
          </w:p>
        </w:tc>
        <w:tc>
          <w:tcPr>
            <w:tcW w:w="1644" w:type="dxa"/>
            <w:vAlign w:val="center"/>
          </w:tcPr>
          <w:p w14:paraId="30086D1C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2860–2630</w:t>
            </w:r>
          </w:p>
        </w:tc>
        <w:tc>
          <w:tcPr>
            <w:tcW w:w="1644" w:type="dxa"/>
            <w:noWrap/>
            <w:vAlign w:val="center"/>
            <w:hideMark/>
          </w:tcPr>
          <w:p w14:paraId="4E4E8E0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2880–2580</w:t>
            </w:r>
          </w:p>
        </w:tc>
        <w:tc>
          <w:tcPr>
            <w:tcW w:w="2976" w:type="dxa"/>
            <w:vAlign w:val="center"/>
          </w:tcPr>
          <w:p w14:paraId="36AABD77" w14:textId="615B2A2E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3DBB152F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7F959E6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9EAF4D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Beta-408055</w:t>
            </w:r>
          </w:p>
        </w:tc>
        <w:tc>
          <w:tcPr>
            <w:tcW w:w="2551" w:type="dxa"/>
            <w:vAlign w:val="center"/>
          </w:tcPr>
          <w:p w14:paraId="35C0B08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H. vulgare nudum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3C40261F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4120±30</w:t>
            </w:r>
          </w:p>
        </w:tc>
        <w:tc>
          <w:tcPr>
            <w:tcW w:w="1644" w:type="dxa"/>
            <w:vAlign w:val="center"/>
          </w:tcPr>
          <w:p w14:paraId="04034443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2860–2620</w:t>
            </w:r>
          </w:p>
        </w:tc>
        <w:tc>
          <w:tcPr>
            <w:tcW w:w="1644" w:type="dxa"/>
            <w:noWrap/>
            <w:vAlign w:val="center"/>
            <w:hideMark/>
          </w:tcPr>
          <w:p w14:paraId="0C5E7F6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2870–2570</w:t>
            </w:r>
          </w:p>
        </w:tc>
        <w:tc>
          <w:tcPr>
            <w:tcW w:w="2976" w:type="dxa"/>
            <w:vAlign w:val="center"/>
          </w:tcPr>
          <w:p w14:paraId="20497931" w14:textId="26DDEFC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47CF4ABF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D28716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92971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Beta-408054</w:t>
            </w:r>
          </w:p>
        </w:tc>
        <w:tc>
          <w:tcPr>
            <w:tcW w:w="2551" w:type="dxa"/>
            <w:vAlign w:val="center"/>
          </w:tcPr>
          <w:p w14:paraId="49BC1D8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H. vulgare nudum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50C6D19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4200±30</w:t>
            </w:r>
          </w:p>
        </w:tc>
        <w:tc>
          <w:tcPr>
            <w:tcW w:w="1644" w:type="dxa"/>
            <w:vAlign w:val="center"/>
          </w:tcPr>
          <w:p w14:paraId="766445A1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2890–2700</w:t>
            </w:r>
          </w:p>
        </w:tc>
        <w:tc>
          <w:tcPr>
            <w:tcW w:w="1644" w:type="dxa"/>
            <w:noWrap/>
            <w:vAlign w:val="center"/>
            <w:hideMark/>
          </w:tcPr>
          <w:p w14:paraId="7FD02A45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2900–2670</w:t>
            </w:r>
          </w:p>
        </w:tc>
        <w:tc>
          <w:tcPr>
            <w:tcW w:w="2976" w:type="dxa"/>
            <w:vAlign w:val="center"/>
          </w:tcPr>
          <w:p w14:paraId="6FF291C6" w14:textId="470CADF2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3BA85C5C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767357E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01176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Beta-408053</w:t>
            </w:r>
          </w:p>
        </w:tc>
        <w:tc>
          <w:tcPr>
            <w:tcW w:w="2551" w:type="dxa"/>
            <w:vAlign w:val="center"/>
          </w:tcPr>
          <w:p w14:paraId="3EECCC6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H. vulgare nudum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D694A8E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4210±30</w:t>
            </w:r>
          </w:p>
        </w:tc>
        <w:tc>
          <w:tcPr>
            <w:tcW w:w="1644" w:type="dxa"/>
            <w:vAlign w:val="center"/>
          </w:tcPr>
          <w:p w14:paraId="6B5DEE98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2890–2710</w:t>
            </w:r>
          </w:p>
        </w:tc>
        <w:tc>
          <w:tcPr>
            <w:tcW w:w="1644" w:type="dxa"/>
            <w:noWrap/>
            <w:vAlign w:val="center"/>
            <w:hideMark/>
          </w:tcPr>
          <w:p w14:paraId="0D97223A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2900–2670</w:t>
            </w:r>
          </w:p>
        </w:tc>
        <w:tc>
          <w:tcPr>
            <w:tcW w:w="2976" w:type="dxa"/>
            <w:vAlign w:val="center"/>
          </w:tcPr>
          <w:p w14:paraId="7A08B8D9" w14:textId="67CE3455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2B6924C0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4EC154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FF844A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Beta-408051</w:t>
            </w:r>
          </w:p>
        </w:tc>
        <w:tc>
          <w:tcPr>
            <w:tcW w:w="2551" w:type="dxa"/>
            <w:vAlign w:val="center"/>
          </w:tcPr>
          <w:p w14:paraId="626F16B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Seed (</w:t>
            </w:r>
            <w:r w:rsidRPr="00E364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ES"/>
              </w:rPr>
              <w:t>H. vulgare nudum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5AC7F02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4220±30</w:t>
            </w:r>
          </w:p>
        </w:tc>
        <w:tc>
          <w:tcPr>
            <w:tcW w:w="1644" w:type="dxa"/>
            <w:vAlign w:val="center"/>
          </w:tcPr>
          <w:p w14:paraId="435406EB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2900–2760</w:t>
            </w:r>
          </w:p>
        </w:tc>
        <w:tc>
          <w:tcPr>
            <w:tcW w:w="1644" w:type="dxa"/>
            <w:noWrap/>
            <w:vAlign w:val="center"/>
            <w:hideMark/>
          </w:tcPr>
          <w:p w14:paraId="099A328D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2910–2690</w:t>
            </w:r>
          </w:p>
        </w:tc>
        <w:tc>
          <w:tcPr>
            <w:tcW w:w="2976" w:type="dxa"/>
            <w:vAlign w:val="center"/>
          </w:tcPr>
          <w:p w14:paraId="7B920224" w14:textId="7E24ADEE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Murillo </w:t>
            </w:r>
            <w:r w:rsidR="001B6DCE"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Baroso </w:t>
            </w: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et al., 2017</w:t>
            </w:r>
          </w:p>
        </w:tc>
      </w:tr>
      <w:tr w:rsidR="00E95A3B" w:rsidRPr="00E36416" w14:paraId="08DE3DC3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7BB3B562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842766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IRPA-1030</w:t>
            </w:r>
          </w:p>
        </w:tc>
        <w:tc>
          <w:tcPr>
            <w:tcW w:w="2551" w:type="dxa"/>
            <w:vAlign w:val="center"/>
          </w:tcPr>
          <w:p w14:paraId="68C5F6F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D9FFA29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3820±60</w:t>
            </w:r>
          </w:p>
        </w:tc>
        <w:tc>
          <w:tcPr>
            <w:tcW w:w="1644" w:type="dxa"/>
            <w:vAlign w:val="center"/>
          </w:tcPr>
          <w:p w14:paraId="4D4CB29D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2410–2140</w:t>
            </w:r>
          </w:p>
        </w:tc>
        <w:tc>
          <w:tcPr>
            <w:tcW w:w="1644" w:type="dxa"/>
            <w:noWrap/>
            <w:vAlign w:val="center"/>
            <w:hideMark/>
          </w:tcPr>
          <w:p w14:paraId="126D01F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2470–2060</w:t>
            </w:r>
          </w:p>
        </w:tc>
        <w:tc>
          <w:tcPr>
            <w:tcW w:w="2976" w:type="dxa"/>
            <w:vAlign w:val="center"/>
          </w:tcPr>
          <w:p w14:paraId="7AF0F46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http://c14.kikirpa.be/</w:t>
            </w:r>
          </w:p>
        </w:tc>
      </w:tr>
      <w:tr w:rsidR="00E95A3B" w:rsidRPr="00E36416" w14:paraId="5EF61A91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50F429F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FBF26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IRPA-1027</w:t>
            </w:r>
          </w:p>
        </w:tc>
        <w:tc>
          <w:tcPr>
            <w:tcW w:w="2551" w:type="dxa"/>
            <w:vAlign w:val="center"/>
          </w:tcPr>
          <w:p w14:paraId="798F404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7A2662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3810±50</w:t>
            </w:r>
          </w:p>
        </w:tc>
        <w:tc>
          <w:tcPr>
            <w:tcW w:w="1644" w:type="dxa"/>
            <w:vAlign w:val="center"/>
          </w:tcPr>
          <w:p w14:paraId="7C357EAB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2340–2140</w:t>
            </w:r>
          </w:p>
        </w:tc>
        <w:tc>
          <w:tcPr>
            <w:tcW w:w="1644" w:type="dxa"/>
            <w:noWrap/>
            <w:vAlign w:val="center"/>
            <w:hideMark/>
          </w:tcPr>
          <w:p w14:paraId="2B494F2C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2460–2060</w:t>
            </w:r>
          </w:p>
        </w:tc>
        <w:tc>
          <w:tcPr>
            <w:tcW w:w="2976" w:type="dxa"/>
            <w:vAlign w:val="center"/>
          </w:tcPr>
          <w:p w14:paraId="366F17F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http://c14.kikirpa.be/</w:t>
            </w:r>
          </w:p>
        </w:tc>
      </w:tr>
      <w:tr w:rsidR="00E95A3B" w:rsidRPr="00E36416" w14:paraId="56E435EE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2266185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C0E8D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IRPA-1029</w:t>
            </w:r>
          </w:p>
        </w:tc>
        <w:tc>
          <w:tcPr>
            <w:tcW w:w="2551" w:type="dxa"/>
            <w:vAlign w:val="center"/>
          </w:tcPr>
          <w:p w14:paraId="20B1907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57010C7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3840±50</w:t>
            </w:r>
          </w:p>
        </w:tc>
        <w:tc>
          <w:tcPr>
            <w:tcW w:w="1644" w:type="dxa"/>
            <w:vAlign w:val="center"/>
          </w:tcPr>
          <w:p w14:paraId="5E46F648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2440–2200</w:t>
            </w:r>
          </w:p>
        </w:tc>
        <w:tc>
          <w:tcPr>
            <w:tcW w:w="1644" w:type="dxa"/>
            <w:noWrap/>
            <w:vAlign w:val="center"/>
            <w:hideMark/>
          </w:tcPr>
          <w:p w14:paraId="636320F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2470–2140</w:t>
            </w:r>
          </w:p>
        </w:tc>
        <w:tc>
          <w:tcPr>
            <w:tcW w:w="2976" w:type="dxa"/>
            <w:vAlign w:val="center"/>
          </w:tcPr>
          <w:p w14:paraId="6CF38FE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http://c14.kikirpa.be/</w:t>
            </w:r>
          </w:p>
        </w:tc>
      </w:tr>
      <w:tr w:rsidR="00E95A3B" w:rsidRPr="00E36416" w14:paraId="6E22F22D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0BF5E17A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2D7BC04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IRPA-1028</w:t>
            </w:r>
          </w:p>
        </w:tc>
        <w:tc>
          <w:tcPr>
            <w:tcW w:w="2551" w:type="dxa"/>
            <w:vAlign w:val="center"/>
          </w:tcPr>
          <w:p w14:paraId="5954D63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26AB0A6C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3940±50</w:t>
            </w:r>
          </w:p>
        </w:tc>
        <w:tc>
          <w:tcPr>
            <w:tcW w:w="1644" w:type="dxa"/>
            <w:tcBorders>
              <w:bottom w:val="single" w:sz="4" w:space="0" w:color="000000" w:themeColor="text1"/>
            </w:tcBorders>
            <w:vAlign w:val="center"/>
          </w:tcPr>
          <w:p w14:paraId="0ABB902D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2560–2340</w:t>
            </w:r>
          </w:p>
        </w:tc>
        <w:tc>
          <w:tcPr>
            <w:tcW w:w="1644" w:type="dxa"/>
            <w:noWrap/>
            <w:vAlign w:val="center"/>
            <w:hideMark/>
          </w:tcPr>
          <w:p w14:paraId="5896D800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2580–2290</w:t>
            </w:r>
          </w:p>
        </w:tc>
        <w:tc>
          <w:tcPr>
            <w:tcW w:w="2976" w:type="dxa"/>
            <w:vAlign w:val="center"/>
          </w:tcPr>
          <w:p w14:paraId="2DE9670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http://c14.kikirpa.be/</w:t>
            </w:r>
          </w:p>
        </w:tc>
      </w:tr>
      <w:tr w:rsidR="00E95A3B" w:rsidRPr="00E36416" w14:paraId="0A1AFD5A" w14:textId="77777777" w:rsidTr="00E36416">
        <w:trPr>
          <w:trHeight w:val="300"/>
        </w:trPr>
        <w:tc>
          <w:tcPr>
            <w:tcW w:w="1526" w:type="dxa"/>
            <w:vMerge w:val="restart"/>
            <w:noWrap/>
            <w:vAlign w:val="center"/>
            <w:hideMark/>
          </w:tcPr>
          <w:p w14:paraId="4DB198B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Campos </w:t>
            </w:r>
          </w:p>
        </w:tc>
        <w:tc>
          <w:tcPr>
            <w:tcW w:w="1417" w:type="dxa"/>
            <w:noWrap/>
            <w:vAlign w:val="center"/>
            <w:hideMark/>
          </w:tcPr>
          <w:p w14:paraId="313D762F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GrN-15507</w:t>
            </w:r>
          </w:p>
        </w:tc>
        <w:tc>
          <w:tcPr>
            <w:tcW w:w="2551" w:type="dxa"/>
            <w:vAlign w:val="center"/>
          </w:tcPr>
          <w:p w14:paraId="1DEBB5A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76A4939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3915±40</w:t>
            </w:r>
          </w:p>
        </w:tc>
        <w:tc>
          <w:tcPr>
            <w:tcW w:w="1644" w:type="dxa"/>
            <w:vAlign w:val="center"/>
          </w:tcPr>
          <w:p w14:paraId="22BE21F5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hAnsi="Times New Roman" w:cs="Times New Roman"/>
                <w:color w:val="34241A"/>
                <w:sz w:val="20"/>
                <w:szCs w:val="20"/>
                <w:shd w:val="clear" w:color="auto" w:fill="FFFFFF"/>
              </w:rPr>
              <w:t>2470–2340</w:t>
            </w:r>
          </w:p>
        </w:tc>
        <w:tc>
          <w:tcPr>
            <w:tcW w:w="1644" w:type="dxa"/>
            <w:noWrap/>
            <w:vAlign w:val="center"/>
            <w:hideMark/>
          </w:tcPr>
          <w:p w14:paraId="73296647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2570–2280</w:t>
            </w:r>
          </w:p>
        </w:tc>
        <w:tc>
          <w:tcPr>
            <w:tcW w:w="2976" w:type="dxa"/>
            <w:vAlign w:val="center"/>
          </w:tcPr>
          <w:p w14:paraId="1645AD6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Mederos, 1995</w:t>
            </w:r>
          </w:p>
        </w:tc>
      </w:tr>
      <w:tr w:rsidR="00E95A3B" w:rsidRPr="00E36416" w14:paraId="04B108FD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4876158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523A4F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GrN-15111</w:t>
            </w:r>
          </w:p>
        </w:tc>
        <w:tc>
          <w:tcPr>
            <w:tcW w:w="2551" w:type="dxa"/>
            <w:vAlign w:val="center"/>
          </w:tcPr>
          <w:p w14:paraId="737D87C7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31CEBF8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3990±35</w:t>
            </w:r>
          </w:p>
        </w:tc>
        <w:tc>
          <w:tcPr>
            <w:tcW w:w="1644" w:type="dxa"/>
            <w:vAlign w:val="center"/>
          </w:tcPr>
          <w:p w14:paraId="6396569D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2570–2470</w:t>
            </w:r>
          </w:p>
        </w:tc>
        <w:tc>
          <w:tcPr>
            <w:tcW w:w="1644" w:type="dxa"/>
            <w:noWrap/>
            <w:vAlign w:val="center"/>
            <w:hideMark/>
          </w:tcPr>
          <w:p w14:paraId="1985A43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2620–2400</w:t>
            </w:r>
          </w:p>
        </w:tc>
        <w:tc>
          <w:tcPr>
            <w:tcW w:w="2976" w:type="dxa"/>
            <w:vAlign w:val="center"/>
          </w:tcPr>
          <w:p w14:paraId="36F8DFD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Mederos, 1995</w:t>
            </w:r>
          </w:p>
        </w:tc>
      </w:tr>
      <w:tr w:rsidR="00E95A3B" w:rsidRPr="00E36416" w14:paraId="7E7DC425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16B29460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BF2DEC5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GrN-15509</w:t>
            </w:r>
          </w:p>
        </w:tc>
        <w:tc>
          <w:tcPr>
            <w:tcW w:w="2551" w:type="dxa"/>
            <w:vAlign w:val="center"/>
          </w:tcPr>
          <w:p w14:paraId="0F5918B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6816D716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4005±40</w:t>
            </w:r>
          </w:p>
        </w:tc>
        <w:tc>
          <w:tcPr>
            <w:tcW w:w="1644" w:type="dxa"/>
            <w:vAlign w:val="center"/>
          </w:tcPr>
          <w:p w14:paraId="4F464B52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hAnsi="Times New Roman" w:cs="Times New Roman"/>
                <w:color w:val="34241A"/>
                <w:sz w:val="20"/>
                <w:szCs w:val="20"/>
                <w:shd w:val="clear" w:color="auto" w:fill="FFFFFF"/>
              </w:rPr>
              <w:t>2570–2470</w:t>
            </w:r>
          </w:p>
        </w:tc>
        <w:tc>
          <w:tcPr>
            <w:tcW w:w="1644" w:type="dxa"/>
            <w:noWrap/>
            <w:vAlign w:val="center"/>
            <w:hideMark/>
          </w:tcPr>
          <w:p w14:paraId="56C46AF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2840–2450</w:t>
            </w:r>
          </w:p>
        </w:tc>
        <w:tc>
          <w:tcPr>
            <w:tcW w:w="2976" w:type="dxa"/>
            <w:vAlign w:val="center"/>
          </w:tcPr>
          <w:p w14:paraId="48479DCE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Mederos, 1995</w:t>
            </w:r>
          </w:p>
        </w:tc>
      </w:tr>
      <w:tr w:rsidR="00E95A3B" w:rsidRPr="00E36416" w14:paraId="7DBEE9B4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39DAB741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B4FD2D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GrN-15510</w:t>
            </w:r>
          </w:p>
        </w:tc>
        <w:tc>
          <w:tcPr>
            <w:tcW w:w="2551" w:type="dxa"/>
            <w:vAlign w:val="center"/>
          </w:tcPr>
          <w:p w14:paraId="3861628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0B0E3502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4025±25</w:t>
            </w:r>
          </w:p>
        </w:tc>
        <w:tc>
          <w:tcPr>
            <w:tcW w:w="1644" w:type="dxa"/>
            <w:vAlign w:val="center"/>
          </w:tcPr>
          <w:p w14:paraId="3B143E48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2580–2490</w:t>
            </w:r>
          </w:p>
        </w:tc>
        <w:tc>
          <w:tcPr>
            <w:tcW w:w="1644" w:type="dxa"/>
            <w:noWrap/>
            <w:vAlign w:val="center"/>
            <w:hideMark/>
          </w:tcPr>
          <w:p w14:paraId="12A61E9C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2620–2470</w:t>
            </w:r>
          </w:p>
        </w:tc>
        <w:tc>
          <w:tcPr>
            <w:tcW w:w="2976" w:type="dxa"/>
            <w:vAlign w:val="center"/>
          </w:tcPr>
          <w:p w14:paraId="09F100F8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Mederos, 1995</w:t>
            </w:r>
          </w:p>
        </w:tc>
      </w:tr>
      <w:tr w:rsidR="00E95A3B" w:rsidRPr="00E36416" w14:paraId="2D6A0132" w14:textId="77777777" w:rsidTr="00E36416">
        <w:trPr>
          <w:trHeight w:val="300"/>
        </w:trPr>
        <w:tc>
          <w:tcPr>
            <w:tcW w:w="1526" w:type="dxa"/>
            <w:vMerge/>
            <w:noWrap/>
            <w:vAlign w:val="center"/>
            <w:hideMark/>
          </w:tcPr>
          <w:p w14:paraId="2018A6C3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CC250C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GrN-15508</w:t>
            </w:r>
          </w:p>
        </w:tc>
        <w:tc>
          <w:tcPr>
            <w:tcW w:w="2551" w:type="dxa"/>
            <w:vAlign w:val="center"/>
          </w:tcPr>
          <w:p w14:paraId="75A2604C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Charcoal</w:t>
            </w:r>
          </w:p>
        </w:tc>
        <w:tc>
          <w:tcPr>
            <w:tcW w:w="1559" w:type="dxa"/>
            <w:noWrap/>
            <w:vAlign w:val="center"/>
            <w:hideMark/>
          </w:tcPr>
          <w:p w14:paraId="71553AD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4080±25</w:t>
            </w:r>
          </w:p>
        </w:tc>
        <w:tc>
          <w:tcPr>
            <w:tcW w:w="1644" w:type="dxa"/>
            <w:vAlign w:val="center"/>
          </w:tcPr>
          <w:p w14:paraId="6DBE63D3" w14:textId="77777777" w:rsidR="00E95A3B" w:rsidRPr="00E36416" w:rsidRDefault="00E95A3B" w:rsidP="00E36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hAnsi="Times New Roman" w:cs="Times New Roman"/>
                <w:color w:val="34241A"/>
                <w:sz w:val="20"/>
                <w:szCs w:val="20"/>
                <w:shd w:val="clear" w:color="auto" w:fill="FFFFFF"/>
              </w:rPr>
              <w:t>2840–2570</w:t>
            </w:r>
          </w:p>
        </w:tc>
        <w:tc>
          <w:tcPr>
            <w:tcW w:w="1644" w:type="dxa"/>
            <w:noWrap/>
            <w:vAlign w:val="center"/>
            <w:hideMark/>
          </w:tcPr>
          <w:p w14:paraId="3C089841" w14:textId="77777777" w:rsidR="00E95A3B" w:rsidRPr="00E36416" w:rsidRDefault="00E95A3B" w:rsidP="00E364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2860–2490</w:t>
            </w:r>
          </w:p>
        </w:tc>
        <w:tc>
          <w:tcPr>
            <w:tcW w:w="2976" w:type="dxa"/>
            <w:vAlign w:val="center"/>
          </w:tcPr>
          <w:p w14:paraId="30C5C02B" w14:textId="77777777" w:rsidR="00E95A3B" w:rsidRPr="00E36416" w:rsidRDefault="00E95A3B" w:rsidP="00E3641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3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Mederos, 1995</w:t>
            </w:r>
          </w:p>
        </w:tc>
      </w:tr>
    </w:tbl>
    <w:p w14:paraId="56BCB141" w14:textId="77777777" w:rsidR="00E95A3B" w:rsidRDefault="00E95A3B" w:rsidP="00E95A3B"/>
    <w:p w14:paraId="7FABDCC7" w14:textId="0339A802" w:rsidR="00E36416" w:rsidRDefault="00E364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253DE73A" w14:textId="77777777" w:rsidR="00E36416" w:rsidRDefault="00E36416" w:rsidP="00E3641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E36416" w:rsidSect="001B6DC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89A2E86" w14:textId="4F4856FC" w:rsidR="00E36416" w:rsidRPr="00E65574" w:rsidRDefault="00E36416" w:rsidP="00E3641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7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Table S2</w:t>
      </w:r>
      <w:r w:rsidRPr="00E65574">
        <w:rPr>
          <w:rFonts w:ascii="Times New Roman" w:hAnsi="Times New Roman" w:cs="Times New Roman"/>
          <w:i/>
          <w:iCs/>
          <w:sz w:val="24"/>
          <w:szCs w:val="24"/>
        </w:rPr>
        <w:t>. Radiocarbon dates from the megalithic tombs of the studied region.</w:t>
      </w:r>
    </w:p>
    <w:tbl>
      <w:tblPr>
        <w:tblStyle w:val="Tablaconcuadrcula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1418"/>
        <w:gridCol w:w="1559"/>
        <w:gridCol w:w="1459"/>
        <w:gridCol w:w="1518"/>
        <w:gridCol w:w="1587"/>
        <w:gridCol w:w="1587"/>
      </w:tblGrid>
      <w:tr w:rsidR="00E95A3B" w:rsidRPr="00E36416" w14:paraId="662A0E4D" w14:textId="77777777" w:rsidTr="001B6DCE">
        <w:trPr>
          <w:jc w:val="center"/>
        </w:trPr>
        <w:tc>
          <w:tcPr>
            <w:tcW w:w="1817" w:type="dxa"/>
            <w:shd w:val="clear" w:color="auto" w:fill="FFFFFF" w:themeFill="background1"/>
            <w:vAlign w:val="center"/>
          </w:tcPr>
          <w:p w14:paraId="42C8FD9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</w:rPr>
              <w:t>Necropolis Tomb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B68F5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</w:rPr>
              <w:t>Type of tomb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A5902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</w:rPr>
              <w:t>Laboratory code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14:paraId="53985E6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Type of material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76A18F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Radiocarbon age (</w:t>
            </w:r>
            <w:r w:rsidRPr="00E36416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bp</w:t>
            </w:r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C4B9DA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Calibrated date (68% confidence) </w:t>
            </w:r>
            <w:proofErr w:type="spellStart"/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cal</w:t>
            </w:r>
            <w:proofErr w:type="spellEnd"/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416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GB"/>
              </w:rPr>
              <w:t>bc</w:t>
            </w:r>
            <w:proofErr w:type="spellEnd"/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BEB1FA6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Calibrated date (95% confidence) </w:t>
            </w:r>
            <w:proofErr w:type="spellStart"/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cal</w:t>
            </w:r>
            <w:proofErr w:type="spellEnd"/>
            <w:r w:rsidRPr="00E364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416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GB"/>
              </w:rPr>
              <w:t>bc</w:t>
            </w:r>
            <w:proofErr w:type="spellEnd"/>
          </w:p>
        </w:tc>
      </w:tr>
      <w:tr w:rsidR="00E95A3B" w:rsidRPr="00E36416" w14:paraId="7B65E69D" w14:textId="77777777" w:rsidTr="001B6DCE">
        <w:trPr>
          <w:jc w:val="center"/>
        </w:trPr>
        <w:tc>
          <w:tcPr>
            <w:tcW w:w="1817" w:type="dxa"/>
            <w:vAlign w:val="center"/>
          </w:tcPr>
          <w:p w14:paraId="7673887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1</w:t>
            </w:r>
          </w:p>
        </w:tc>
        <w:tc>
          <w:tcPr>
            <w:tcW w:w="1418" w:type="dxa"/>
            <w:vAlign w:val="center"/>
          </w:tcPr>
          <w:p w14:paraId="494858E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786D3E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Beta-439073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7C442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Animal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C4F29C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4200±30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02146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2890–2700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D48E5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2900–2670</w:t>
            </w:r>
          </w:p>
        </w:tc>
      </w:tr>
      <w:tr w:rsidR="00E95A3B" w:rsidRPr="00E36416" w14:paraId="51C2F4B6" w14:textId="77777777" w:rsidTr="001B6DCE">
        <w:trPr>
          <w:jc w:val="center"/>
        </w:trPr>
        <w:tc>
          <w:tcPr>
            <w:tcW w:w="1817" w:type="dxa"/>
            <w:vAlign w:val="center"/>
          </w:tcPr>
          <w:p w14:paraId="0F4CFFA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2</w:t>
            </w:r>
          </w:p>
        </w:tc>
        <w:tc>
          <w:tcPr>
            <w:tcW w:w="1418" w:type="dxa"/>
            <w:vAlign w:val="center"/>
          </w:tcPr>
          <w:p w14:paraId="17F8BC2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C57022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Beta-421155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F97D4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E48366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4680±30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5CFCC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3520–3370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5AC1A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3630–3360</w:t>
            </w:r>
          </w:p>
        </w:tc>
      </w:tr>
      <w:tr w:rsidR="00E95A3B" w:rsidRPr="00E36416" w14:paraId="45F899A8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3F32BEF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3</w:t>
            </w:r>
          </w:p>
        </w:tc>
        <w:tc>
          <w:tcPr>
            <w:tcW w:w="1418" w:type="dxa"/>
            <w:vMerge w:val="restart"/>
            <w:vAlign w:val="center"/>
          </w:tcPr>
          <w:p w14:paraId="18D3C85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FB9929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Beta-439075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3879C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AA57EF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4790±30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05C81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3640–3530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AD9F0D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3650–3520</w:t>
            </w:r>
          </w:p>
        </w:tc>
      </w:tr>
      <w:tr w:rsidR="00E95A3B" w:rsidRPr="00E36416" w14:paraId="069AFCA0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6D2B952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04D75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C557C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Beta-421156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C64CB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B79918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4490±30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1D180E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3340–3100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49E32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3350-–3090</w:t>
            </w:r>
          </w:p>
        </w:tc>
      </w:tr>
      <w:tr w:rsidR="00E95A3B" w:rsidRPr="00E36416" w14:paraId="72932078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02DA29D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84F5C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D59BC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Beta-439074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EC4F80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56BBC3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4200±30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20997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2890–2700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AAC645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2900-–670</w:t>
            </w:r>
          </w:p>
        </w:tc>
      </w:tr>
      <w:tr w:rsidR="00E95A3B" w:rsidRPr="00E36416" w14:paraId="60957163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11518FE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4</w:t>
            </w:r>
          </w:p>
        </w:tc>
        <w:tc>
          <w:tcPr>
            <w:tcW w:w="1418" w:type="dxa"/>
            <w:vMerge w:val="restart"/>
            <w:vAlign w:val="center"/>
          </w:tcPr>
          <w:p w14:paraId="0109A75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Chamber with passage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5B76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Beta-421157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3AD65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B3DDC09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4470±30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2F3EF5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3330–3090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28EEFE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3340–3020</w:t>
            </w:r>
          </w:p>
        </w:tc>
      </w:tr>
      <w:tr w:rsidR="00E95A3B" w:rsidRPr="00E36416" w14:paraId="68F60556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602BDD5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D6846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1652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Beta-439076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FB2D3A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A6D732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3980±30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3E834D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2570–2460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E406F2D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2580–2450</w:t>
            </w:r>
          </w:p>
        </w:tc>
      </w:tr>
      <w:tr w:rsidR="00E95A3B" w:rsidRPr="00E36416" w14:paraId="39797521" w14:textId="77777777" w:rsidTr="001B6DCE">
        <w:trPr>
          <w:jc w:val="center"/>
        </w:trPr>
        <w:tc>
          <w:tcPr>
            <w:tcW w:w="1817" w:type="dxa"/>
            <w:vAlign w:val="center"/>
          </w:tcPr>
          <w:p w14:paraId="413794F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5</w:t>
            </w:r>
          </w:p>
        </w:tc>
        <w:tc>
          <w:tcPr>
            <w:tcW w:w="1418" w:type="dxa"/>
            <w:vAlign w:val="center"/>
          </w:tcPr>
          <w:p w14:paraId="0C5B016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i/>
                <w:sz w:val="20"/>
                <w:szCs w:val="20"/>
              </w:rPr>
              <w:t>Rundgräber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1AA4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Beta-421158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FF3CA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FC726C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4530±30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627F5D6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3360–3110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60F068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3370–3100</w:t>
            </w:r>
          </w:p>
        </w:tc>
      </w:tr>
      <w:tr w:rsidR="00E95A3B" w:rsidRPr="00E36416" w14:paraId="518640A5" w14:textId="77777777" w:rsidTr="001B6DCE">
        <w:trPr>
          <w:jc w:val="center"/>
        </w:trPr>
        <w:tc>
          <w:tcPr>
            <w:tcW w:w="1817" w:type="dxa"/>
            <w:vAlign w:val="center"/>
          </w:tcPr>
          <w:p w14:paraId="038F4CF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Las Churuletas 6</w:t>
            </w:r>
          </w:p>
        </w:tc>
        <w:tc>
          <w:tcPr>
            <w:tcW w:w="1418" w:type="dxa"/>
            <w:vAlign w:val="center"/>
          </w:tcPr>
          <w:p w14:paraId="2B88F26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i/>
                <w:sz w:val="20"/>
                <w:szCs w:val="20"/>
              </w:rPr>
              <w:t>Rundgräber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9371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Beta-439078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553FC2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FD028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4180±30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564B16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2880–2690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38B494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2890–2660</w:t>
            </w:r>
          </w:p>
        </w:tc>
      </w:tr>
      <w:tr w:rsidR="00E95A3B" w:rsidRPr="00E36416" w14:paraId="540C27DC" w14:textId="77777777" w:rsidTr="001B6DCE">
        <w:trPr>
          <w:jc w:val="center"/>
        </w:trPr>
        <w:tc>
          <w:tcPr>
            <w:tcW w:w="1817" w:type="dxa"/>
            <w:vAlign w:val="center"/>
          </w:tcPr>
          <w:p w14:paraId="266AD85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 Atalaya 1</w:t>
            </w:r>
          </w:p>
        </w:tc>
        <w:tc>
          <w:tcPr>
            <w:tcW w:w="1418" w:type="dxa"/>
            <w:vAlign w:val="center"/>
          </w:tcPr>
          <w:p w14:paraId="6BFAC97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F0EB83D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2BEBB0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A19BE3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4050±29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A3AA3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2620–2490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C6A09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2840–2480</w:t>
            </w:r>
          </w:p>
        </w:tc>
      </w:tr>
      <w:tr w:rsidR="00E95A3B" w:rsidRPr="00E36416" w14:paraId="11469C38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7161FCC2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 Atalaya 6</w:t>
            </w:r>
          </w:p>
        </w:tc>
        <w:tc>
          <w:tcPr>
            <w:tcW w:w="1418" w:type="dxa"/>
            <w:vMerge w:val="restart"/>
            <w:vAlign w:val="center"/>
          </w:tcPr>
          <w:p w14:paraId="572A968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Chamber with passage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CF922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34E432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72F2A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4041±29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0D4C9F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2620–2490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53D607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2840–2470</w:t>
            </w:r>
          </w:p>
        </w:tc>
      </w:tr>
      <w:tr w:rsidR="00E95A3B" w:rsidRPr="00E36416" w14:paraId="0AAEFE19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5CE3C35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8CAE1BD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42DB6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1E83D7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58B9EE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4012±29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85CE4F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2570–2480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C946D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2620–2460</w:t>
            </w:r>
          </w:p>
        </w:tc>
      </w:tr>
      <w:tr w:rsidR="00E95A3B" w:rsidRPr="00E36416" w14:paraId="4779D34A" w14:textId="77777777" w:rsidTr="001B6DCE">
        <w:trPr>
          <w:trHeight w:hRule="exact" w:val="345"/>
          <w:jc w:val="center"/>
        </w:trPr>
        <w:tc>
          <w:tcPr>
            <w:tcW w:w="1817" w:type="dxa"/>
            <w:vMerge/>
            <w:vAlign w:val="center"/>
          </w:tcPr>
          <w:p w14:paraId="7656B8D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77FE971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7AFD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SUERC-69011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5228F0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D595A5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3959±25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DACB2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2570–2460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B1A7A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2570–2340</w:t>
            </w:r>
          </w:p>
        </w:tc>
      </w:tr>
      <w:tr w:rsidR="00E95A3B" w:rsidRPr="00E36416" w14:paraId="2AB7A7CC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27AB901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7BC3331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8B114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ETH-74311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22C59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503ABF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3928±20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E908B5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2475–2345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FFE9C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2480–2340</w:t>
            </w:r>
          </w:p>
        </w:tc>
      </w:tr>
      <w:tr w:rsidR="00E95A3B" w:rsidRPr="00E36416" w14:paraId="0F1FCBB8" w14:textId="77777777" w:rsidTr="001B6DCE">
        <w:trPr>
          <w:trHeight w:val="324"/>
          <w:jc w:val="center"/>
        </w:trPr>
        <w:tc>
          <w:tcPr>
            <w:tcW w:w="1817" w:type="dxa"/>
            <w:vMerge/>
            <w:vAlign w:val="center"/>
          </w:tcPr>
          <w:p w14:paraId="62ACFB4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13189A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B5704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ETH-74310</w:t>
            </w:r>
          </w:p>
        </w:tc>
        <w:tc>
          <w:tcPr>
            <w:tcW w:w="1459" w:type="dxa"/>
            <w:shd w:val="clear" w:color="auto" w:fill="auto"/>
          </w:tcPr>
          <w:p w14:paraId="0AC5EB8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5E960E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3925±20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538377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2475–2345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B5BCF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2480–2340</w:t>
            </w:r>
          </w:p>
        </w:tc>
      </w:tr>
      <w:tr w:rsidR="00E95A3B" w:rsidRPr="00E36416" w14:paraId="520BEBF3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51D6FFD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402215E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AF123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ETH-74309</w:t>
            </w:r>
          </w:p>
        </w:tc>
        <w:tc>
          <w:tcPr>
            <w:tcW w:w="1459" w:type="dxa"/>
            <w:shd w:val="clear" w:color="auto" w:fill="auto"/>
          </w:tcPr>
          <w:p w14:paraId="355B876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3663AC9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3922±20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E9E59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2470–2345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1ACBD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2475–2340</w:t>
            </w:r>
          </w:p>
        </w:tc>
      </w:tr>
      <w:tr w:rsidR="00E95A3B" w:rsidRPr="00E36416" w14:paraId="0BE0C706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2E679D2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580391E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1AE2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ETH-74308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83CAF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0E3EA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3844±20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87174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2345–2210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9449D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2455–2200</w:t>
            </w:r>
          </w:p>
        </w:tc>
      </w:tr>
      <w:tr w:rsidR="00E95A3B" w:rsidRPr="00E36416" w14:paraId="6F69E9A4" w14:textId="77777777" w:rsidTr="001B6DCE">
        <w:trPr>
          <w:jc w:val="center"/>
        </w:trPr>
        <w:tc>
          <w:tcPr>
            <w:tcW w:w="1817" w:type="dxa"/>
            <w:vAlign w:val="center"/>
          </w:tcPr>
          <w:p w14:paraId="493FDA7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 Atalaya 7</w:t>
            </w:r>
          </w:p>
        </w:tc>
        <w:tc>
          <w:tcPr>
            <w:tcW w:w="1418" w:type="dxa"/>
            <w:vAlign w:val="center"/>
          </w:tcPr>
          <w:p w14:paraId="31ACE44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Chamber with passage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EDBA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4FD574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60B29A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4883±29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54A794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3700–3640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51AC7A6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3710–3630</w:t>
            </w:r>
          </w:p>
        </w:tc>
      </w:tr>
      <w:tr w:rsidR="00E95A3B" w:rsidRPr="00E36416" w14:paraId="46D668FE" w14:textId="77777777" w:rsidTr="001B6DCE">
        <w:trPr>
          <w:jc w:val="center"/>
        </w:trPr>
        <w:tc>
          <w:tcPr>
            <w:tcW w:w="1817" w:type="dxa"/>
            <w:vAlign w:val="center"/>
          </w:tcPr>
          <w:p w14:paraId="4D353D9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 Atalaya 8</w:t>
            </w:r>
          </w:p>
        </w:tc>
        <w:tc>
          <w:tcPr>
            <w:tcW w:w="1418" w:type="dxa"/>
            <w:vAlign w:val="center"/>
          </w:tcPr>
          <w:p w14:paraId="0E881A2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i/>
                <w:sz w:val="20"/>
                <w:szCs w:val="20"/>
              </w:rPr>
              <w:t>Rundgräber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F22C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C60E5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B2249C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4582±29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75F78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3490–3190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1A660A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3500–3110</w:t>
            </w:r>
          </w:p>
        </w:tc>
      </w:tr>
      <w:tr w:rsidR="00E95A3B" w:rsidRPr="00E36416" w14:paraId="30E11252" w14:textId="77777777" w:rsidTr="001B6DCE">
        <w:trPr>
          <w:jc w:val="center"/>
        </w:trPr>
        <w:tc>
          <w:tcPr>
            <w:tcW w:w="1817" w:type="dxa"/>
            <w:vAlign w:val="center"/>
          </w:tcPr>
          <w:p w14:paraId="2A86A3F4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La Atalaya 9</w:t>
            </w:r>
          </w:p>
        </w:tc>
        <w:tc>
          <w:tcPr>
            <w:tcW w:w="1418" w:type="dxa"/>
            <w:vAlign w:val="center"/>
          </w:tcPr>
          <w:p w14:paraId="0A4C8CA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5BCA14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SUERC-69019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8527D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Human </w:t>
            </w:r>
            <w:proofErr w:type="spellStart"/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tooh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14:paraId="2F5662A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4578±29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012C08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3490–3140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A711FE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3500–3110</w:t>
            </w:r>
          </w:p>
        </w:tc>
      </w:tr>
      <w:tr w:rsidR="00E95A3B" w:rsidRPr="00E36416" w14:paraId="1D44FEEA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458898D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Jautón 1</w:t>
            </w:r>
          </w:p>
        </w:tc>
        <w:tc>
          <w:tcPr>
            <w:tcW w:w="1418" w:type="dxa"/>
            <w:vMerge w:val="restart"/>
            <w:vAlign w:val="center"/>
          </w:tcPr>
          <w:p w14:paraId="245D8EF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i/>
                <w:sz w:val="20"/>
                <w:szCs w:val="20"/>
              </w:rPr>
              <w:t>Rundgräber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32992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ETH-74312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F9E9F9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35CCCED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4163±20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A2E89F9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2875–2695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66FE22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2880–2665</w:t>
            </w:r>
          </w:p>
        </w:tc>
      </w:tr>
      <w:tr w:rsidR="00E95A3B" w:rsidRPr="00E36416" w14:paraId="4B44C87F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7AF428AD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3C9749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B063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ETH-74313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7B719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C23587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4164±20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18C5D4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2875–2695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E423F9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2880–2665</w:t>
            </w:r>
          </w:p>
        </w:tc>
      </w:tr>
      <w:tr w:rsidR="00E95A3B" w:rsidRPr="00E36416" w14:paraId="4F5196A5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28CC889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49A0C8E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48C4D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ETH-74314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B3AA3E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996F35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4175±20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F019915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2875–2700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B5AA3F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2880–2675</w:t>
            </w:r>
          </w:p>
        </w:tc>
      </w:tr>
      <w:tr w:rsidR="00E95A3B" w:rsidRPr="00E36416" w14:paraId="20A90935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080D1634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79198FB2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AA9274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ETH-74315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C1507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38EDC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4148±20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05B6C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2865–2670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424DA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2875–2630</w:t>
            </w:r>
          </w:p>
        </w:tc>
      </w:tr>
      <w:tr w:rsidR="00E95A3B" w:rsidRPr="00E36416" w14:paraId="13C7A918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0FD3096D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E1D65E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B177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ETH-74316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81F6A0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8333A7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4112±20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056388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2850–2615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6C44CEA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2860–2575</w:t>
            </w:r>
          </w:p>
        </w:tc>
      </w:tr>
      <w:tr w:rsidR="00E95A3B" w:rsidRPr="00E36416" w14:paraId="72D3E2C3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6DAEA96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60A5AA49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8292A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40EC3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B36BED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4151±20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402A6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2865–2670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5A8ABC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2875–2635</w:t>
            </w:r>
          </w:p>
        </w:tc>
      </w:tr>
      <w:tr w:rsidR="00E95A3B" w:rsidRPr="00E36416" w14:paraId="6A846959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45AF466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702BD4A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AB7B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ETH-74318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0B7547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30BA7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4153±20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6E418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2870–2675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D4607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2875–2635</w:t>
            </w:r>
          </w:p>
        </w:tc>
      </w:tr>
      <w:tr w:rsidR="00E95A3B" w:rsidRPr="00E36416" w14:paraId="3030D40E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74CA722A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Jautón 5b</w:t>
            </w:r>
          </w:p>
        </w:tc>
        <w:tc>
          <w:tcPr>
            <w:tcW w:w="1418" w:type="dxa"/>
            <w:vMerge w:val="restart"/>
            <w:vAlign w:val="center"/>
          </w:tcPr>
          <w:p w14:paraId="158AB89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D8FC3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SUERC-69020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4F63C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0B4895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4219±29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0493D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2900–2760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A74C8E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2910–2690</w:t>
            </w:r>
          </w:p>
        </w:tc>
      </w:tr>
      <w:tr w:rsidR="00E95A3B" w:rsidRPr="00E36416" w14:paraId="2EC0BD92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5C43E93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3456AB7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BB3F6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33E12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B504CBD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4160±60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9CA668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2880–2660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A8DA0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2890–2580</w:t>
            </w:r>
          </w:p>
        </w:tc>
      </w:tr>
      <w:tr w:rsidR="00E95A3B" w:rsidRPr="00E36416" w14:paraId="0D5F8417" w14:textId="77777777" w:rsidTr="001B6DCE">
        <w:trPr>
          <w:jc w:val="center"/>
        </w:trPr>
        <w:tc>
          <w:tcPr>
            <w:tcW w:w="1817" w:type="dxa"/>
            <w:vMerge w:val="restart"/>
            <w:vAlign w:val="center"/>
          </w:tcPr>
          <w:p w14:paraId="3335561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Jautón</w:t>
            </w:r>
            <w:proofErr w:type="spellEnd"/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20349835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Chamber with passage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FF9A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SUERC-69021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BD951B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B1F947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4264±29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590918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2910–2880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62B7CC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2930–2770</w:t>
            </w:r>
          </w:p>
        </w:tc>
      </w:tr>
      <w:tr w:rsidR="00E95A3B" w:rsidRPr="00E36416" w14:paraId="6F8EA77F" w14:textId="77777777" w:rsidTr="001B6DCE">
        <w:trPr>
          <w:jc w:val="center"/>
        </w:trPr>
        <w:tc>
          <w:tcPr>
            <w:tcW w:w="1817" w:type="dxa"/>
            <w:vMerge/>
            <w:vAlign w:val="center"/>
          </w:tcPr>
          <w:p w14:paraId="245B220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3423F4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542C3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SUERC-69022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6304AD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tooth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5B4CBD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4189±24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3FBC7F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2880–2705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346EE2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2890–2675</w:t>
            </w:r>
          </w:p>
        </w:tc>
      </w:tr>
      <w:tr w:rsidR="00E95A3B" w:rsidRPr="00E36416" w14:paraId="721D4E60" w14:textId="77777777" w:rsidTr="001B6DCE">
        <w:trPr>
          <w:jc w:val="center"/>
        </w:trPr>
        <w:tc>
          <w:tcPr>
            <w:tcW w:w="1817" w:type="dxa"/>
            <w:vAlign w:val="center"/>
          </w:tcPr>
          <w:p w14:paraId="4EBC935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 xml:space="preserve">La Encantada </w:t>
            </w:r>
          </w:p>
        </w:tc>
        <w:tc>
          <w:tcPr>
            <w:tcW w:w="1418" w:type="dxa"/>
            <w:vAlign w:val="center"/>
          </w:tcPr>
          <w:p w14:paraId="336D7980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i/>
                <w:sz w:val="20"/>
                <w:szCs w:val="20"/>
              </w:rPr>
              <w:t>Tholoi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AF7DF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CSIC-249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063EDB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4A37F2B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2830±60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52478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1080–900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28DB9C9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1200–830</w:t>
            </w:r>
          </w:p>
        </w:tc>
      </w:tr>
      <w:tr w:rsidR="00E95A3B" w:rsidRPr="00E36416" w14:paraId="41517EC8" w14:textId="77777777" w:rsidTr="001B6DCE">
        <w:trPr>
          <w:jc w:val="center"/>
        </w:trPr>
        <w:tc>
          <w:tcPr>
            <w:tcW w:w="1817" w:type="dxa"/>
            <w:vAlign w:val="center"/>
          </w:tcPr>
          <w:p w14:paraId="6954AA7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Gorriquía 1</w:t>
            </w:r>
          </w:p>
        </w:tc>
        <w:tc>
          <w:tcPr>
            <w:tcW w:w="1418" w:type="dxa"/>
            <w:vAlign w:val="center"/>
          </w:tcPr>
          <w:p w14:paraId="701C7F2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46F8E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Beta-184196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C7619B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4F826D0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2300±40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F5D98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410–250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A79D7D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430–200</w:t>
            </w:r>
          </w:p>
        </w:tc>
      </w:tr>
      <w:tr w:rsidR="00E95A3B" w:rsidRPr="00E36416" w14:paraId="74228A7D" w14:textId="77777777" w:rsidTr="001B6DCE">
        <w:trPr>
          <w:jc w:val="center"/>
        </w:trPr>
        <w:tc>
          <w:tcPr>
            <w:tcW w:w="1817" w:type="dxa"/>
            <w:vAlign w:val="center"/>
          </w:tcPr>
          <w:p w14:paraId="6E79853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Caporchanes 2</w:t>
            </w:r>
          </w:p>
        </w:tc>
        <w:tc>
          <w:tcPr>
            <w:tcW w:w="1418" w:type="dxa"/>
            <w:vAlign w:val="center"/>
          </w:tcPr>
          <w:p w14:paraId="46F9530C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Chamber with passage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3BDC3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Beta-171807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C3C9D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231B71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1850±50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E08BD4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 xml:space="preserve">80–240 cal </w:t>
            </w:r>
            <w:r w:rsidRPr="00E36416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610C53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 xml:space="preserve">50–330 cal </w:t>
            </w:r>
            <w:r w:rsidRPr="00E36416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</w:p>
        </w:tc>
      </w:tr>
      <w:tr w:rsidR="00E95A3B" w:rsidRPr="00E36416" w14:paraId="017F0C6E" w14:textId="77777777" w:rsidTr="001B6DCE">
        <w:trPr>
          <w:jc w:val="center"/>
        </w:trPr>
        <w:tc>
          <w:tcPr>
            <w:tcW w:w="1817" w:type="dxa"/>
            <w:vAlign w:val="center"/>
          </w:tcPr>
          <w:p w14:paraId="6C27E268" w14:textId="77777777" w:rsidR="00E95A3B" w:rsidRPr="00E36416" w:rsidRDefault="00E95A3B" w:rsidP="00E95A3B">
            <w:pPr>
              <w:spacing w:before="100" w:after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Alparatas 1</w:t>
            </w:r>
          </w:p>
        </w:tc>
        <w:tc>
          <w:tcPr>
            <w:tcW w:w="1418" w:type="dxa"/>
            <w:vAlign w:val="center"/>
          </w:tcPr>
          <w:p w14:paraId="51259981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41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Rundgräber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A7ECF18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Beta-171806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DB8E67" w14:textId="77777777" w:rsidR="00E95A3B" w:rsidRPr="00E36416" w:rsidRDefault="00E95A3B" w:rsidP="001B6D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Human bone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AF2F895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>1450±50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6374CEF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 xml:space="preserve">570–650 cal </w:t>
            </w:r>
            <w:r w:rsidRPr="00E36416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8F60BC" w14:textId="77777777" w:rsidR="00E95A3B" w:rsidRPr="00E36416" w:rsidRDefault="00E95A3B" w:rsidP="001B6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416">
              <w:rPr>
                <w:rFonts w:ascii="Times New Roman" w:hAnsi="Times New Roman" w:cs="Times New Roman"/>
                <w:sz w:val="20"/>
                <w:szCs w:val="20"/>
              </w:rPr>
              <w:t xml:space="preserve">430–670 cal </w:t>
            </w:r>
            <w:r w:rsidRPr="00E36416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</w:p>
        </w:tc>
      </w:tr>
    </w:tbl>
    <w:p w14:paraId="020C7C75" w14:textId="77777777" w:rsidR="00E95A3B" w:rsidRDefault="00E95A3B" w:rsidP="00E95A3B"/>
    <w:p w14:paraId="683E2BF9" w14:textId="77777777" w:rsidR="00E36416" w:rsidRDefault="00E36416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br w:type="page"/>
      </w:r>
    </w:p>
    <w:p w14:paraId="28DFDAE4" w14:textId="637A5C92" w:rsidR="00E36416" w:rsidRPr="00E36416" w:rsidRDefault="00E36416" w:rsidP="00E36416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36416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References</w:t>
      </w:r>
    </w:p>
    <w:p w14:paraId="2EDD2596" w14:textId="231F927C" w:rsidR="00E36416" w:rsidRPr="009D1406" w:rsidRDefault="00E36416" w:rsidP="00E36416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9D1406">
        <w:rPr>
          <w:rFonts w:ascii="Times New Roman" w:hAnsi="Times New Roman" w:cs="Times New Roman"/>
          <w:color w:val="34241A"/>
          <w:sz w:val="24"/>
          <w:szCs w:val="24"/>
          <w:shd w:val="clear" w:color="auto" w:fill="FFFFFF"/>
          <w:lang w:val="es-ES"/>
        </w:rPr>
        <w:t xml:space="preserve">Almagro Gorbea, M. 1972. Nuevas fechas para la Prehistoria y la Arqueología peninsulares. </w:t>
      </w:r>
      <w:r w:rsidRPr="009D1406">
        <w:rPr>
          <w:rFonts w:ascii="Times New Roman" w:hAnsi="Times New Roman" w:cs="Times New Roman"/>
          <w:i/>
          <w:color w:val="131413"/>
          <w:sz w:val="24"/>
          <w:szCs w:val="24"/>
          <w:lang w:val="es-ES"/>
        </w:rPr>
        <w:t>Trabajos de Prehistoria,</w:t>
      </w:r>
      <w:r w:rsidRPr="009D14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1406">
        <w:rPr>
          <w:rStyle w:val="nfasis"/>
          <w:rFonts w:ascii="Times New Roman" w:hAnsi="Times New Roman" w:cs="Times New Roman"/>
          <w:i w:val="0"/>
          <w:color w:val="34241A"/>
          <w:sz w:val="24"/>
          <w:szCs w:val="24"/>
          <w:shd w:val="clear" w:color="auto" w:fill="FFFFFF"/>
          <w:lang w:val="es-ES"/>
        </w:rPr>
        <w:t xml:space="preserve">29: </w:t>
      </w:r>
      <w:r w:rsidRPr="009D1406">
        <w:rPr>
          <w:rFonts w:ascii="Times New Roman" w:hAnsi="Times New Roman" w:cs="Times New Roman"/>
          <w:color w:val="34241A"/>
          <w:sz w:val="24"/>
          <w:szCs w:val="24"/>
          <w:shd w:val="clear" w:color="auto" w:fill="FFFFFF"/>
          <w:lang w:val="es-ES"/>
        </w:rPr>
        <w:t>228–44.</w:t>
      </w:r>
    </w:p>
    <w:p w14:paraId="74F7AD47" w14:textId="294BF247" w:rsidR="00E36416" w:rsidRPr="009D1406" w:rsidRDefault="00E36416" w:rsidP="00E3641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s-ES"/>
        </w:rPr>
      </w:pPr>
      <w:r w:rsidRPr="009D1406">
        <w:rPr>
          <w:rFonts w:ascii="Times New Roman" w:hAnsi="Times New Roman" w:cs="Times New Roman"/>
          <w:sz w:val="24"/>
          <w:szCs w:val="24"/>
          <w:lang w:val="es-ES"/>
        </w:rPr>
        <w:t xml:space="preserve">Alonso Mathias, J., Cabrera Valdés, V., Chapa Brunet, T. &amp; Fernández Miranda M. 1978. Índice de fechas arqueológicas de C-14 para España y Portugal. In: M. Almagro Gorbea &amp; M. Fernández Miranda, eds., </w:t>
      </w:r>
      <w:r w:rsidRPr="009D1406">
        <w:rPr>
          <w:rFonts w:ascii="Times New Roman" w:hAnsi="Times New Roman" w:cs="Times New Roman"/>
          <w:i/>
          <w:iCs/>
          <w:sz w:val="24"/>
          <w:szCs w:val="24"/>
          <w:lang w:val="es-ES"/>
        </w:rPr>
        <w:t>C14 y Prehistoria de la Península Ibérica</w:t>
      </w:r>
      <w:r w:rsidRPr="009D140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. Madrid: </w:t>
      </w:r>
      <w:r w:rsidRPr="009D1406">
        <w:rPr>
          <w:rFonts w:ascii="Times New Roman" w:hAnsi="Times New Roman" w:cs="Times New Roman"/>
          <w:sz w:val="24"/>
          <w:szCs w:val="24"/>
          <w:lang w:val="es-ES"/>
        </w:rPr>
        <w:t>Fundación Juan March, p</w:t>
      </w:r>
      <w:r w:rsidRPr="009D1406">
        <w:rPr>
          <w:rFonts w:ascii="Times New Roman" w:hAnsi="Times New Roman" w:cs="Times New Roman"/>
          <w:iCs/>
          <w:sz w:val="24"/>
          <w:szCs w:val="24"/>
          <w:lang w:val="es-ES"/>
        </w:rPr>
        <w:t>p. 155–83</w:t>
      </w:r>
      <w:r w:rsidRPr="009D140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BF6910" w14:textId="212DF756" w:rsidR="00E36416" w:rsidRPr="00DD39C3" w:rsidRDefault="00E36416" w:rsidP="00E36416">
      <w:pPr>
        <w:pStyle w:val="EndNoteBibliography"/>
        <w:spacing w:line="360" w:lineRule="auto"/>
        <w:ind w:left="284" w:hanging="284"/>
        <w:rPr>
          <w:rFonts w:ascii="Times New Roman" w:hAnsi="Times New Roman" w:cs="Times New Roman"/>
          <w:lang w:val="es-ES"/>
        </w:rPr>
      </w:pPr>
      <w:r w:rsidRPr="00DD39C3">
        <w:rPr>
          <w:rFonts w:ascii="Times New Roman" w:hAnsi="Times New Roman" w:cs="Times New Roman"/>
          <w:lang w:val="es-ES"/>
        </w:rPr>
        <w:t xml:space="preserve">Castaño, P., Delibes de Castro, G., Fernández-Miranda, M., Fernández-Posse, M.D., Mariscal, B., Martín, C. </w:t>
      </w:r>
      <w:r>
        <w:rPr>
          <w:rFonts w:ascii="Times New Roman" w:hAnsi="Times New Roman" w:cs="Times New Roman"/>
          <w:lang w:val="es-ES"/>
        </w:rPr>
        <w:t>et al</w:t>
      </w:r>
      <w:r w:rsidRPr="00DD39C3">
        <w:rPr>
          <w:rFonts w:ascii="Times New Roman" w:hAnsi="Times New Roman" w:cs="Times New Roman"/>
          <w:lang w:val="es-ES"/>
        </w:rPr>
        <w:t xml:space="preserve">. 1991. Applications des méthodes archéometriques pour l'analyse du Chalcolithique dans le bassin de Vera (Almería, España). </w:t>
      </w:r>
      <w:r w:rsidRPr="00DD39C3">
        <w:rPr>
          <w:rFonts w:ascii="Times New Roman" w:hAnsi="Times New Roman" w:cs="Times New Roman"/>
          <w:i/>
          <w:lang w:val="es-ES"/>
        </w:rPr>
        <w:t>R</w:t>
      </w:r>
      <w:r>
        <w:rPr>
          <w:rFonts w:ascii="Times New Roman" w:hAnsi="Times New Roman" w:cs="Times New Roman"/>
          <w:i/>
          <w:lang w:val="es-ES"/>
        </w:rPr>
        <w:t>e</w:t>
      </w:r>
      <w:r w:rsidRPr="00DD39C3">
        <w:rPr>
          <w:rFonts w:ascii="Times New Roman" w:hAnsi="Times New Roman" w:cs="Times New Roman"/>
          <w:i/>
          <w:lang w:val="es-ES"/>
        </w:rPr>
        <w:t>vue d'Archéom</w:t>
      </w:r>
      <w:r>
        <w:rPr>
          <w:rFonts w:ascii="Times New Roman" w:hAnsi="Times New Roman" w:cs="Times New Roman"/>
          <w:i/>
          <w:lang w:val="es-ES"/>
        </w:rPr>
        <w:t>é</w:t>
      </w:r>
      <w:r w:rsidRPr="00DD39C3">
        <w:rPr>
          <w:rFonts w:ascii="Times New Roman" w:hAnsi="Times New Roman" w:cs="Times New Roman"/>
          <w:i/>
          <w:lang w:val="es-ES"/>
        </w:rPr>
        <w:t>trie,</w:t>
      </w:r>
      <w:r w:rsidRPr="00DD39C3">
        <w:rPr>
          <w:rFonts w:ascii="Times New Roman" w:hAnsi="Times New Roman" w:cs="Times New Roman"/>
          <w:lang w:val="es-ES"/>
        </w:rPr>
        <w:t xml:space="preserve"> 15: 47</w:t>
      </w:r>
      <w:r>
        <w:rPr>
          <w:rFonts w:ascii="Times New Roman" w:hAnsi="Times New Roman" w:cs="Times New Roman"/>
          <w:lang w:val="es-ES"/>
        </w:rPr>
        <w:t>–</w:t>
      </w:r>
      <w:r w:rsidRPr="00DD39C3">
        <w:rPr>
          <w:rFonts w:ascii="Times New Roman" w:hAnsi="Times New Roman" w:cs="Times New Roman"/>
          <w:lang w:val="es-ES"/>
        </w:rPr>
        <w:t>53.</w:t>
      </w:r>
    </w:p>
    <w:p w14:paraId="362E76C9" w14:textId="67F61396" w:rsidR="00E36416" w:rsidRPr="00DD39C3" w:rsidRDefault="00E36416" w:rsidP="00E36416">
      <w:pPr>
        <w:pStyle w:val="EndNoteBibliography"/>
        <w:spacing w:line="360" w:lineRule="auto"/>
        <w:ind w:left="284" w:hanging="284"/>
        <w:rPr>
          <w:rFonts w:ascii="Times New Roman" w:hAnsi="Times New Roman" w:cs="Times New Roman"/>
          <w:lang w:val="es-ES"/>
        </w:rPr>
      </w:pPr>
      <w:r w:rsidRPr="00DD39C3">
        <w:rPr>
          <w:rFonts w:ascii="Times New Roman" w:hAnsi="Times New Roman" w:cs="Times New Roman"/>
          <w:lang w:val="es-ES"/>
        </w:rPr>
        <w:t xml:space="preserve">Castro, P., Lull, V. &amp; Micó R. 1996. </w:t>
      </w:r>
      <w:r w:rsidRPr="00DD39C3">
        <w:rPr>
          <w:rFonts w:ascii="Times New Roman" w:hAnsi="Times New Roman" w:cs="Times New Roman"/>
          <w:i/>
          <w:lang w:val="es-ES"/>
        </w:rPr>
        <w:t>Cronología de la Prehistoria Reciente de la Península Ibérica y Baleares (c. 2800</w:t>
      </w:r>
      <w:r>
        <w:rPr>
          <w:rFonts w:ascii="Times New Roman" w:hAnsi="Times New Roman" w:cs="Times New Roman"/>
          <w:i/>
          <w:lang w:val="es-ES"/>
        </w:rPr>
        <w:t>–</w:t>
      </w:r>
      <w:r w:rsidRPr="00DD39C3">
        <w:rPr>
          <w:rFonts w:ascii="Times New Roman" w:hAnsi="Times New Roman" w:cs="Times New Roman"/>
          <w:i/>
          <w:lang w:val="es-ES"/>
        </w:rPr>
        <w:t>900 cal ANE</w:t>
      </w:r>
      <w:r w:rsidRPr="00DD39C3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 xml:space="preserve"> (</w:t>
      </w:r>
      <w:r w:rsidRPr="00DD39C3">
        <w:rPr>
          <w:rFonts w:ascii="Times New Roman" w:hAnsi="Times New Roman" w:cs="Times New Roman"/>
          <w:lang w:val="es-ES"/>
        </w:rPr>
        <w:t>British Archaeological Reports. International Series 652</w:t>
      </w:r>
      <w:r>
        <w:rPr>
          <w:rFonts w:ascii="Times New Roman" w:hAnsi="Times New Roman" w:cs="Times New Roman"/>
          <w:lang w:val="es-ES"/>
        </w:rPr>
        <w:t>)</w:t>
      </w:r>
      <w:r w:rsidRPr="00DD39C3">
        <w:rPr>
          <w:rFonts w:ascii="Times New Roman" w:hAnsi="Times New Roman" w:cs="Times New Roman"/>
          <w:lang w:val="es-ES"/>
        </w:rPr>
        <w:t>.</w:t>
      </w:r>
      <w:r w:rsidRPr="00DD39C3">
        <w:rPr>
          <w:rFonts w:ascii="Times New Roman" w:hAnsi="Times New Roman" w:cs="Times New Roman"/>
          <w:i/>
          <w:lang w:val="es-ES"/>
        </w:rPr>
        <w:t xml:space="preserve"> </w:t>
      </w:r>
      <w:r w:rsidRPr="00DD39C3">
        <w:rPr>
          <w:rFonts w:ascii="Times New Roman" w:hAnsi="Times New Roman" w:cs="Times New Roman"/>
          <w:lang w:val="es-ES"/>
        </w:rPr>
        <w:t xml:space="preserve">Oxford: </w:t>
      </w:r>
      <w:r>
        <w:rPr>
          <w:rFonts w:ascii="Times New Roman" w:hAnsi="Times New Roman" w:cs="Times New Roman"/>
          <w:lang w:val="es-ES"/>
        </w:rPr>
        <w:t>Tempus Reparatum.</w:t>
      </w:r>
    </w:p>
    <w:p w14:paraId="2F8FCD0B" w14:textId="555425E9" w:rsidR="00E36416" w:rsidRPr="009D1406" w:rsidRDefault="00E36416" w:rsidP="00E36416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9D140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González-Gómez, C., Sánchez-Sánchez, P. &amp; Villafranca-Sánchez. E 1986. University of Granada Radiocarbon Dates III. </w:t>
      </w:r>
      <w:r w:rsidRPr="009D1406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Radiocarbon,</w:t>
      </w:r>
      <w:r w:rsidRPr="009D1406">
        <w:rPr>
          <w:rStyle w:val="nf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es-ES"/>
        </w:rPr>
        <w:t xml:space="preserve"> 28: </w:t>
      </w:r>
      <w:r w:rsidRPr="009D140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1200–05.</w:t>
      </w:r>
    </w:p>
    <w:p w14:paraId="3AB9F889" w14:textId="183F51F6" w:rsidR="00E36416" w:rsidRPr="00DD39C3" w:rsidRDefault="00E36416" w:rsidP="00E36416">
      <w:pPr>
        <w:pStyle w:val="EndNoteBibliography"/>
        <w:spacing w:line="360" w:lineRule="auto"/>
        <w:ind w:left="284" w:hanging="284"/>
        <w:rPr>
          <w:rFonts w:ascii="Times New Roman" w:hAnsi="Times New Roman" w:cs="Times New Roman"/>
          <w:lang w:val="es-ES"/>
        </w:rPr>
      </w:pPr>
      <w:r w:rsidRPr="00DD39C3">
        <w:rPr>
          <w:rFonts w:ascii="Times New Roman" w:hAnsi="Times New Roman" w:cs="Times New Roman"/>
          <w:lang w:val="es-ES"/>
        </w:rPr>
        <w:t xml:space="preserve">Mederos, A. 1995. La cronología absoluta de la Prehistoria Reciente del sureste de la Península Ibérica. </w:t>
      </w:r>
      <w:r w:rsidRPr="00DD39C3">
        <w:rPr>
          <w:rFonts w:ascii="Times New Roman" w:hAnsi="Times New Roman" w:cs="Times New Roman"/>
          <w:i/>
          <w:lang w:val="es-ES"/>
        </w:rPr>
        <w:t>Pyrenae,</w:t>
      </w:r>
      <w:r w:rsidRPr="00DD39C3">
        <w:rPr>
          <w:rFonts w:ascii="Times New Roman" w:hAnsi="Times New Roman" w:cs="Times New Roman"/>
          <w:lang w:val="es-ES"/>
        </w:rPr>
        <w:t xml:space="preserve"> 26: 53</w:t>
      </w:r>
      <w:r>
        <w:rPr>
          <w:rFonts w:ascii="Times New Roman" w:hAnsi="Times New Roman" w:cs="Times New Roman"/>
          <w:lang w:val="es-ES"/>
        </w:rPr>
        <w:t>–</w:t>
      </w:r>
      <w:r w:rsidRPr="00DD39C3">
        <w:rPr>
          <w:rFonts w:ascii="Times New Roman" w:hAnsi="Times New Roman" w:cs="Times New Roman"/>
          <w:lang w:val="es-ES"/>
        </w:rPr>
        <w:t>90.</w:t>
      </w:r>
    </w:p>
    <w:p w14:paraId="0B807BEF" w14:textId="5037F693" w:rsidR="00E36416" w:rsidRPr="00E95A3B" w:rsidRDefault="00E36416" w:rsidP="00E3641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406">
        <w:rPr>
          <w:rFonts w:ascii="Times New Roman" w:hAnsi="Times New Roman" w:cs="Times New Roman"/>
          <w:sz w:val="24"/>
          <w:szCs w:val="24"/>
          <w:lang w:val="es-ES"/>
        </w:rPr>
        <w:t xml:space="preserve">Murillo Barroso, M., Martinón Torres, M., Camalich Massieu, M.D., Martín Socas, D. &amp; Molina González, F. 2017. </w:t>
      </w:r>
      <w:r w:rsidRPr="00DD39C3">
        <w:rPr>
          <w:rFonts w:ascii="Times New Roman" w:hAnsi="Times New Roman" w:cs="Times New Roman"/>
          <w:sz w:val="24"/>
          <w:szCs w:val="24"/>
        </w:rPr>
        <w:t xml:space="preserve">Early Metallurgy in SE Iberia. The Workshop of Las </w:t>
      </w:r>
      <w:proofErr w:type="spellStart"/>
      <w:r w:rsidRPr="00DD39C3">
        <w:rPr>
          <w:rFonts w:ascii="Times New Roman" w:hAnsi="Times New Roman" w:cs="Times New Roman"/>
          <w:sz w:val="24"/>
          <w:szCs w:val="24"/>
        </w:rPr>
        <w:t>Pilas</w:t>
      </w:r>
      <w:proofErr w:type="spellEnd"/>
      <w:r w:rsidRPr="00DD39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9C3">
        <w:rPr>
          <w:rFonts w:ascii="Times New Roman" w:hAnsi="Times New Roman" w:cs="Times New Roman"/>
          <w:sz w:val="24"/>
          <w:szCs w:val="24"/>
        </w:rPr>
        <w:t>Mojácar</w:t>
      </w:r>
      <w:proofErr w:type="spellEnd"/>
      <w:r w:rsidRPr="00DD3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9C3">
        <w:rPr>
          <w:rFonts w:ascii="Times New Roman" w:hAnsi="Times New Roman" w:cs="Times New Roman"/>
          <w:sz w:val="24"/>
          <w:szCs w:val="24"/>
        </w:rPr>
        <w:t>Almería</w:t>
      </w:r>
      <w:proofErr w:type="spellEnd"/>
      <w:r w:rsidRPr="00DD39C3">
        <w:rPr>
          <w:rFonts w:ascii="Times New Roman" w:hAnsi="Times New Roman" w:cs="Times New Roman"/>
          <w:sz w:val="24"/>
          <w:szCs w:val="24"/>
        </w:rPr>
        <w:t xml:space="preserve">, Spain). </w:t>
      </w:r>
      <w:r w:rsidRPr="00DD39C3">
        <w:rPr>
          <w:rFonts w:ascii="Times New Roman" w:hAnsi="Times New Roman" w:cs="Times New Roman"/>
          <w:i/>
          <w:color w:val="131413"/>
          <w:sz w:val="24"/>
          <w:szCs w:val="24"/>
        </w:rPr>
        <w:t>Archaeological and Anthropological Sciences,</w:t>
      </w:r>
      <w:r w:rsidRPr="00DD39C3">
        <w:rPr>
          <w:rFonts w:ascii="Times New Roman" w:hAnsi="Times New Roman" w:cs="Times New Roman"/>
          <w:sz w:val="24"/>
          <w:szCs w:val="24"/>
        </w:rPr>
        <w:t xml:space="preserve"> 9: 1539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39C3">
        <w:rPr>
          <w:rFonts w:ascii="Times New Roman" w:hAnsi="Times New Roman" w:cs="Times New Roman"/>
          <w:sz w:val="24"/>
          <w:szCs w:val="24"/>
        </w:rPr>
        <w:t xml:space="preserve">69. </w:t>
      </w:r>
      <w:hyperlink r:id="rId5" w:history="1">
        <w:r w:rsidRPr="00DD39C3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https://doi.org/10.1007/s12520-016-0451-8</w:t>
        </w:r>
      </w:hyperlink>
      <w:r w:rsidRPr="00E95A3B">
        <w:rPr>
          <w:rFonts w:ascii="Times New Roman" w:hAnsi="Times New Roman" w:cs="Times New Roman"/>
          <w:sz w:val="24"/>
          <w:szCs w:val="24"/>
        </w:rPr>
        <w:t>.</w:t>
      </w:r>
    </w:p>
    <w:p w14:paraId="2DC63B5B" w14:textId="77777777" w:rsidR="00E95A3B" w:rsidRPr="00E95A3B" w:rsidRDefault="00E95A3B" w:rsidP="00E95A3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E95A3B" w:rsidRPr="00E95A3B" w:rsidSect="00E3641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3B"/>
    <w:rsid w:val="00026A83"/>
    <w:rsid w:val="00034E09"/>
    <w:rsid w:val="00046662"/>
    <w:rsid w:val="000478ED"/>
    <w:rsid w:val="00062A77"/>
    <w:rsid w:val="000B1856"/>
    <w:rsid w:val="000B508C"/>
    <w:rsid w:val="000C5BE7"/>
    <w:rsid w:val="0012275E"/>
    <w:rsid w:val="00146693"/>
    <w:rsid w:val="0017165F"/>
    <w:rsid w:val="001B6DCE"/>
    <w:rsid w:val="001D55F4"/>
    <w:rsid w:val="002259DC"/>
    <w:rsid w:val="00257CFB"/>
    <w:rsid w:val="002822FB"/>
    <w:rsid w:val="002A4DAF"/>
    <w:rsid w:val="002B2F59"/>
    <w:rsid w:val="00360F53"/>
    <w:rsid w:val="00365D43"/>
    <w:rsid w:val="00387549"/>
    <w:rsid w:val="003B70EC"/>
    <w:rsid w:val="00404D1A"/>
    <w:rsid w:val="004235D3"/>
    <w:rsid w:val="004801E9"/>
    <w:rsid w:val="004939E6"/>
    <w:rsid w:val="004B5374"/>
    <w:rsid w:val="004C6FFA"/>
    <w:rsid w:val="004F074C"/>
    <w:rsid w:val="005335E8"/>
    <w:rsid w:val="005840F6"/>
    <w:rsid w:val="005B1C7D"/>
    <w:rsid w:val="005D4B78"/>
    <w:rsid w:val="005F31D8"/>
    <w:rsid w:val="0060777F"/>
    <w:rsid w:val="00611FD7"/>
    <w:rsid w:val="00640624"/>
    <w:rsid w:val="006577CD"/>
    <w:rsid w:val="006712F6"/>
    <w:rsid w:val="006D218F"/>
    <w:rsid w:val="0074327E"/>
    <w:rsid w:val="00773FAB"/>
    <w:rsid w:val="007C4E6C"/>
    <w:rsid w:val="007F277E"/>
    <w:rsid w:val="00831DAF"/>
    <w:rsid w:val="008664F8"/>
    <w:rsid w:val="008C2299"/>
    <w:rsid w:val="008E1929"/>
    <w:rsid w:val="008E4C61"/>
    <w:rsid w:val="0091362A"/>
    <w:rsid w:val="00997326"/>
    <w:rsid w:val="009A4EC5"/>
    <w:rsid w:val="009D1406"/>
    <w:rsid w:val="00A01B7D"/>
    <w:rsid w:val="00A25F3A"/>
    <w:rsid w:val="00A64DF5"/>
    <w:rsid w:val="00A91096"/>
    <w:rsid w:val="00AB4B00"/>
    <w:rsid w:val="00AE15D7"/>
    <w:rsid w:val="00AE1A9E"/>
    <w:rsid w:val="00B234FE"/>
    <w:rsid w:val="00B467F2"/>
    <w:rsid w:val="00B74B80"/>
    <w:rsid w:val="00B8076F"/>
    <w:rsid w:val="00B92EE5"/>
    <w:rsid w:val="00BC5744"/>
    <w:rsid w:val="00BE4F34"/>
    <w:rsid w:val="00C246DE"/>
    <w:rsid w:val="00CC762A"/>
    <w:rsid w:val="00D047B3"/>
    <w:rsid w:val="00D2436D"/>
    <w:rsid w:val="00DD39C3"/>
    <w:rsid w:val="00DE5A22"/>
    <w:rsid w:val="00E36416"/>
    <w:rsid w:val="00E61626"/>
    <w:rsid w:val="00E65574"/>
    <w:rsid w:val="00E95A3B"/>
    <w:rsid w:val="00EB34B3"/>
    <w:rsid w:val="00EE22A6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A3B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ar"/>
    <w:rsid w:val="00E95A3B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E95A3B"/>
    <w:rPr>
      <w:rFonts w:ascii="Arial" w:hAnsi="Arial" w:cs="Arial"/>
      <w:noProof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E95A3B"/>
    <w:rPr>
      <w:i/>
      <w:iCs/>
    </w:rPr>
  </w:style>
  <w:style w:type="table" w:styleId="Tablaconcuadrcula">
    <w:name w:val="Table Grid"/>
    <w:basedOn w:val="Tablanormal"/>
    <w:uiPriority w:val="59"/>
    <w:rsid w:val="00E95A3B"/>
    <w:pPr>
      <w:spacing w:beforeAutospacing="1" w:after="0" w:afterAutospacing="1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39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9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9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9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9C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364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A3B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ar"/>
    <w:rsid w:val="00E95A3B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E95A3B"/>
    <w:rPr>
      <w:rFonts w:ascii="Arial" w:hAnsi="Arial" w:cs="Arial"/>
      <w:noProof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E95A3B"/>
    <w:rPr>
      <w:i/>
      <w:iCs/>
    </w:rPr>
  </w:style>
  <w:style w:type="table" w:styleId="Tablaconcuadrcula">
    <w:name w:val="Table Grid"/>
    <w:basedOn w:val="Tablanormal"/>
    <w:uiPriority w:val="59"/>
    <w:rsid w:val="00E95A3B"/>
    <w:pPr>
      <w:spacing w:beforeAutospacing="1" w:after="0" w:afterAutospacing="1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39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9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9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9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9C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3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2520-016-0451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Hummler</dc:creator>
  <cp:lastModifiedBy>Usuario</cp:lastModifiedBy>
  <cp:revision>2</cp:revision>
  <dcterms:created xsi:type="dcterms:W3CDTF">2020-08-18T09:25:00Z</dcterms:created>
  <dcterms:modified xsi:type="dcterms:W3CDTF">2020-08-18T09:25:00Z</dcterms:modified>
</cp:coreProperties>
</file>