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822"/>
        <w:tblW w:w="9430" w:type="dxa"/>
        <w:tblLayout w:type="fixed"/>
        <w:tblLook w:val="04A0" w:firstRow="1" w:lastRow="0" w:firstColumn="1" w:lastColumn="0" w:noHBand="0" w:noVBand="1"/>
      </w:tblPr>
      <w:tblGrid>
        <w:gridCol w:w="547"/>
        <w:gridCol w:w="1808"/>
        <w:gridCol w:w="2318"/>
        <w:gridCol w:w="543"/>
        <w:gridCol w:w="1867"/>
        <w:gridCol w:w="2347"/>
      </w:tblGrid>
      <w:tr w:rsidR="008C32AB" w:rsidRPr="008C32AB" w14:paraId="32E6C34C" w14:textId="77777777" w:rsidTr="008C32AB">
        <w:trPr>
          <w:trHeight w:val="278"/>
        </w:trPr>
        <w:tc>
          <w:tcPr>
            <w:tcW w:w="547" w:type="dxa"/>
          </w:tcPr>
          <w:p w14:paraId="516F4B6D" w14:textId="74F0C9A7" w:rsidR="008C32AB" w:rsidRPr="008C32AB" w:rsidRDefault="008C32AB" w:rsidP="008C3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C32AB">
              <w:rPr>
                <w:rFonts w:ascii="Times New Roman" w:hAnsi="Times New Roman" w:cs="Times New Roman"/>
                <w:b/>
                <w:sz w:val="22"/>
                <w:szCs w:val="22"/>
              </w:rPr>
              <w:t>Sl</w:t>
            </w:r>
            <w:proofErr w:type="spellEnd"/>
            <w:r w:rsidRPr="008C32A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1808" w:type="dxa"/>
          </w:tcPr>
          <w:p w14:paraId="09B6F8D0" w14:textId="58C67B26" w:rsidR="008C32AB" w:rsidRPr="008C32AB" w:rsidRDefault="008C32AB" w:rsidP="008C3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b/>
                <w:sz w:val="22"/>
                <w:szCs w:val="22"/>
              </w:rPr>
              <w:t>Genotype</w:t>
            </w:r>
          </w:p>
        </w:tc>
        <w:tc>
          <w:tcPr>
            <w:tcW w:w="2318" w:type="dxa"/>
          </w:tcPr>
          <w:p w14:paraId="4B73FFA8" w14:textId="77777777" w:rsidR="008C32AB" w:rsidRPr="008C32AB" w:rsidRDefault="008C32AB" w:rsidP="008C3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b/>
                <w:sz w:val="22"/>
                <w:szCs w:val="22"/>
              </w:rPr>
              <w:t>Place of collection</w:t>
            </w:r>
          </w:p>
        </w:tc>
        <w:tc>
          <w:tcPr>
            <w:tcW w:w="543" w:type="dxa"/>
          </w:tcPr>
          <w:p w14:paraId="1EF32601" w14:textId="0E795369" w:rsidR="008C32AB" w:rsidRPr="008C32AB" w:rsidRDefault="008C32AB" w:rsidP="008C3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b/>
                <w:sz w:val="22"/>
                <w:szCs w:val="22"/>
              </w:rPr>
              <w:t>Sl. No.</w:t>
            </w:r>
          </w:p>
        </w:tc>
        <w:tc>
          <w:tcPr>
            <w:tcW w:w="1867" w:type="dxa"/>
          </w:tcPr>
          <w:p w14:paraId="3D5B7727" w14:textId="381529D8" w:rsidR="008C32AB" w:rsidRPr="008C32AB" w:rsidRDefault="008C32AB" w:rsidP="008C3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b/>
                <w:sz w:val="22"/>
                <w:szCs w:val="22"/>
              </w:rPr>
              <w:t>Genotype</w:t>
            </w:r>
          </w:p>
        </w:tc>
        <w:tc>
          <w:tcPr>
            <w:tcW w:w="2347" w:type="dxa"/>
          </w:tcPr>
          <w:p w14:paraId="78F6E61C" w14:textId="77777777" w:rsidR="008C32AB" w:rsidRPr="008C32AB" w:rsidRDefault="008C32AB" w:rsidP="008C3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b/>
                <w:sz w:val="22"/>
                <w:szCs w:val="22"/>
              </w:rPr>
              <w:t>Place of collection</w:t>
            </w:r>
          </w:p>
        </w:tc>
      </w:tr>
      <w:tr w:rsidR="008C32AB" w:rsidRPr="008C32AB" w14:paraId="31C86D98" w14:textId="77777777" w:rsidTr="008C32AB">
        <w:trPr>
          <w:trHeight w:val="67"/>
        </w:trPr>
        <w:tc>
          <w:tcPr>
            <w:tcW w:w="547" w:type="dxa"/>
          </w:tcPr>
          <w:p w14:paraId="5C2D10EF" w14:textId="5474FFBB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14:paraId="5D6859B9" w14:textId="35AD80A5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 xml:space="preserve">Pusa </w:t>
            </w: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Jwala</w:t>
            </w:r>
            <w:proofErr w:type="spellEnd"/>
          </w:p>
        </w:tc>
        <w:tc>
          <w:tcPr>
            <w:tcW w:w="2318" w:type="dxa"/>
          </w:tcPr>
          <w:p w14:paraId="0747092B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 xml:space="preserve">IARI, New </w:t>
            </w: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delhi</w:t>
            </w:r>
            <w:proofErr w:type="spellEnd"/>
          </w:p>
        </w:tc>
        <w:tc>
          <w:tcPr>
            <w:tcW w:w="543" w:type="dxa"/>
          </w:tcPr>
          <w:p w14:paraId="03A55685" w14:textId="0A2B7B8C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867" w:type="dxa"/>
          </w:tcPr>
          <w:p w14:paraId="28586DF8" w14:textId="7105B95F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Solan</w:t>
            </w:r>
            <w:proofErr w:type="spellEnd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Bharpur</w:t>
            </w:r>
            <w:proofErr w:type="spellEnd"/>
          </w:p>
        </w:tc>
        <w:tc>
          <w:tcPr>
            <w:tcW w:w="2347" w:type="dxa"/>
          </w:tcPr>
          <w:p w14:paraId="637F9D75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Solan</w:t>
            </w:r>
            <w:proofErr w:type="spellEnd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, HP</w:t>
            </w:r>
          </w:p>
        </w:tc>
      </w:tr>
      <w:tr w:rsidR="008C32AB" w:rsidRPr="008C32AB" w14:paraId="5EF83EAF" w14:textId="77777777" w:rsidTr="008C32AB">
        <w:trPr>
          <w:trHeight w:val="285"/>
        </w:trPr>
        <w:tc>
          <w:tcPr>
            <w:tcW w:w="547" w:type="dxa"/>
          </w:tcPr>
          <w:p w14:paraId="4898050F" w14:textId="278390B6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08" w:type="dxa"/>
          </w:tcPr>
          <w:p w14:paraId="1E5935B1" w14:textId="47EF763E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 xml:space="preserve">Arka </w:t>
            </w: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Lohit</w:t>
            </w:r>
            <w:proofErr w:type="spellEnd"/>
          </w:p>
        </w:tc>
        <w:tc>
          <w:tcPr>
            <w:tcW w:w="2318" w:type="dxa"/>
          </w:tcPr>
          <w:p w14:paraId="5F6D7A7A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IIHR, Bangalore</w:t>
            </w:r>
          </w:p>
        </w:tc>
        <w:tc>
          <w:tcPr>
            <w:tcW w:w="543" w:type="dxa"/>
          </w:tcPr>
          <w:p w14:paraId="645FCA3F" w14:textId="539D8113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867" w:type="dxa"/>
          </w:tcPr>
          <w:p w14:paraId="5ACE368E" w14:textId="78F4DA18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KTPL 19</w:t>
            </w:r>
          </w:p>
        </w:tc>
        <w:tc>
          <w:tcPr>
            <w:tcW w:w="2347" w:type="dxa"/>
          </w:tcPr>
          <w:p w14:paraId="340FD8AD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Katrain, HP</w:t>
            </w:r>
          </w:p>
        </w:tc>
      </w:tr>
      <w:tr w:rsidR="008C32AB" w:rsidRPr="008C32AB" w14:paraId="4E467936" w14:textId="77777777" w:rsidTr="008C32AB">
        <w:trPr>
          <w:trHeight w:val="355"/>
        </w:trPr>
        <w:tc>
          <w:tcPr>
            <w:tcW w:w="547" w:type="dxa"/>
          </w:tcPr>
          <w:p w14:paraId="2536F4F6" w14:textId="7D535F8B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08" w:type="dxa"/>
          </w:tcPr>
          <w:p w14:paraId="6255B50F" w14:textId="0B06F6CE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 xml:space="preserve">Arka </w:t>
            </w: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Abir</w:t>
            </w:r>
            <w:proofErr w:type="spellEnd"/>
          </w:p>
        </w:tc>
        <w:tc>
          <w:tcPr>
            <w:tcW w:w="2318" w:type="dxa"/>
          </w:tcPr>
          <w:p w14:paraId="0D0FF51E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IIHR, Bangalore</w:t>
            </w:r>
          </w:p>
        </w:tc>
        <w:tc>
          <w:tcPr>
            <w:tcW w:w="543" w:type="dxa"/>
          </w:tcPr>
          <w:p w14:paraId="7F7B22E4" w14:textId="72611B7E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867" w:type="dxa"/>
          </w:tcPr>
          <w:p w14:paraId="511DA7D5" w14:textId="49DEB2B8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Jayanti</w:t>
            </w:r>
          </w:p>
        </w:tc>
        <w:tc>
          <w:tcPr>
            <w:tcW w:w="2347" w:type="dxa"/>
          </w:tcPr>
          <w:p w14:paraId="79BC77A2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 xml:space="preserve">Akola, </w:t>
            </w: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Maharastra</w:t>
            </w:r>
            <w:proofErr w:type="spellEnd"/>
          </w:p>
        </w:tc>
      </w:tr>
      <w:tr w:rsidR="008C32AB" w:rsidRPr="008C32AB" w14:paraId="2757E48D" w14:textId="77777777" w:rsidTr="008C32AB">
        <w:trPr>
          <w:trHeight w:val="355"/>
        </w:trPr>
        <w:tc>
          <w:tcPr>
            <w:tcW w:w="547" w:type="dxa"/>
          </w:tcPr>
          <w:p w14:paraId="2E1FF0E9" w14:textId="02855801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08" w:type="dxa"/>
          </w:tcPr>
          <w:p w14:paraId="533510A3" w14:textId="486036B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 xml:space="preserve">Punjab </w:t>
            </w: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guchhedar</w:t>
            </w:r>
            <w:proofErr w:type="spellEnd"/>
          </w:p>
        </w:tc>
        <w:tc>
          <w:tcPr>
            <w:tcW w:w="2318" w:type="dxa"/>
          </w:tcPr>
          <w:p w14:paraId="35CC27D7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PAU, Punjab</w:t>
            </w:r>
          </w:p>
        </w:tc>
        <w:tc>
          <w:tcPr>
            <w:tcW w:w="543" w:type="dxa"/>
          </w:tcPr>
          <w:p w14:paraId="5B9EFB87" w14:textId="5648CDE8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867" w:type="dxa"/>
          </w:tcPr>
          <w:p w14:paraId="38DE7097" w14:textId="31F6942B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 xml:space="preserve">Hungarian Yellow </w:t>
            </w:r>
          </w:p>
        </w:tc>
        <w:tc>
          <w:tcPr>
            <w:tcW w:w="2347" w:type="dxa"/>
          </w:tcPr>
          <w:p w14:paraId="489215B7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Hungary</w:t>
            </w:r>
          </w:p>
        </w:tc>
      </w:tr>
      <w:tr w:rsidR="008C32AB" w:rsidRPr="008C32AB" w14:paraId="264756ED" w14:textId="77777777" w:rsidTr="008C32AB">
        <w:trPr>
          <w:trHeight w:val="345"/>
        </w:trPr>
        <w:tc>
          <w:tcPr>
            <w:tcW w:w="547" w:type="dxa"/>
          </w:tcPr>
          <w:p w14:paraId="69D2D8E3" w14:textId="508DBF42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08" w:type="dxa"/>
          </w:tcPr>
          <w:p w14:paraId="5FA1684D" w14:textId="1A69D9BD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 xml:space="preserve">Punjab </w:t>
            </w: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Sadabahar</w:t>
            </w:r>
            <w:proofErr w:type="spellEnd"/>
          </w:p>
        </w:tc>
        <w:tc>
          <w:tcPr>
            <w:tcW w:w="2318" w:type="dxa"/>
          </w:tcPr>
          <w:p w14:paraId="4E2B38B3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PAU, Punjab</w:t>
            </w:r>
          </w:p>
        </w:tc>
        <w:tc>
          <w:tcPr>
            <w:tcW w:w="543" w:type="dxa"/>
          </w:tcPr>
          <w:p w14:paraId="7601C79A" w14:textId="00D4D519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67" w:type="dxa"/>
          </w:tcPr>
          <w:p w14:paraId="6C91A861" w14:textId="7D2455F0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IC 395322</w:t>
            </w:r>
          </w:p>
        </w:tc>
        <w:tc>
          <w:tcPr>
            <w:tcW w:w="2347" w:type="dxa"/>
          </w:tcPr>
          <w:p w14:paraId="2AF5799D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Srilanka</w:t>
            </w:r>
            <w:proofErr w:type="spellEnd"/>
          </w:p>
        </w:tc>
      </w:tr>
      <w:tr w:rsidR="008C32AB" w:rsidRPr="008C32AB" w14:paraId="6C25CDB4" w14:textId="77777777" w:rsidTr="008C32AB">
        <w:trPr>
          <w:trHeight w:val="263"/>
        </w:trPr>
        <w:tc>
          <w:tcPr>
            <w:tcW w:w="547" w:type="dxa"/>
          </w:tcPr>
          <w:p w14:paraId="5A0809A2" w14:textId="68EF16DA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08" w:type="dxa"/>
          </w:tcPr>
          <w:p w14:paraId="08372439" w14:textId="58D76344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Byadagi</w:t>
            </w:r>
            <w:proofErr w:type="spellEnd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Kaddi</w:t>
            </w:r>
            <w:proofErr w:type="spellEnd"/>
          </w:p>
        </w:tc>
        <w:tc>
          <w:tcPr>
            <w:tcW w:w="2318" w:type="dxa"/>
          </w:tcPr>
          <w:p w14:paraId="46754BD0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 xml:space="preserve">Dharwad, </w:t>
            </w: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karnataka</w:t>
            </w:r>
            <w:proofErr w:type="spellEnd"/>
          </w:p>
        </w:tc>
        <w:tc>
          <w:tcPr>
            <w:tcW w:w="543" w:type="dxa"/>
          </w:tcPr>
          <w:p w14:paraId="430B7FD4" w14:textId="1494C46D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867" w:type="dxa"/>
          </w:tcPr>
          <w:p w14:paraId="644E9E11" w14:textId="3D53630B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LCA 353</w:t>
            </w:r>
          </w:p>
        </w:tc>
        <w:tc>
          <w:tcPr>
            <w:tcW w:w="2347" w:type="dxa"/>
          </w:tcPr>
          <w:p w14:paraId="3712ED49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Guntur, AP</w:t>
            </w:r>
          </w:p>
        </w:tc>
      </w:tr>
      <w:tr w:rsidR="008C32AB" w:rsidRPr="008C32AB" w14:paraId="1A29EB6D" w14:textId="77777777" w:rsidTr="008C32AB">
        <w:trPr>
          <w:trHeight w:val="195"/>
        </w:trPr>
        <w:tc>
          <w:tcPr>
            <w:tcW w:w="547" w:type="dxa"/>
          </w:tcPr>
          <w:p w14:paraId="52AB0E34" w14:textId="374C8BCD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08" w:type="dxa"/>
          </w:tcPr>
          <w:p w14:paraId="289571C9" w14:textId="01667534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IC 395323</w:t>
            </w:r>
          </w:p>
        </w:tc>
        <w:tc>
          <w:tcPr>
            <w:tcW w:w="2318" w:type="dxa"/>
          </w:tcPr>
          <w:p w14:paraId="083AE1AC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Srilanka</w:t>
            </w:r>
            <w:proofErr w:type="spellEnd"/>
          </w:p>
        </w:tc>
        <w:tc>
          <w:tcPr>
            <w:tcW w:w="543" w:type="dxa"/>
          </w:tcPr>
          <w:p w14:paraId="793C7BC6" w14:textId="001FF4CD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867" w:type="dxa"/>
          </w:tcPr>
          <w:p w14:paraId="7D830590" w14:textId="2B33B1E6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LCA 235</w:t>
            </w:r>
          </w:p>
        </w:tc>
        <w:tc>
          <w:tcPr>
            <w:tcW w:w="2347" w:type="dxa"/>
          </w:tcPr>
          <w:p w14:paraId="26796524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Guntur, AP</w:t>
            </w:r>
          </w:p>
        </w:tc>
      </w:tr>
      <w:tr w:rsidR="008C32AB" w:rsidRPr="008C32AB" w14:paraId="713DD94B" w14:textId="77777777" w:rsidTr="008C32AB">
        <w:trPr>
          <w:trHeight w:val="355"/>
        </w:trPr>
        <w:tc>
          <w:tcPr>
            <w:tcW w:w="547" w:type="dxa"/>
          </w:tcPr>
          <w:p w14:paraId="2437657F" w14:textId="0E9C12D0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08" w:type="dxa"/>
          </w:tcPr>
          <w:p w14:paraId="15B699F3" w14:textId="074CB138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Pant C1</w:t>
            </w:r>
          </w:p>
        </w:tc>
        <w:tc>
          <w:tcPr>
            <w:tcW w:w="2318" w:type="dxa"/>
          </w:tcPr>
          <w:p w14:paraId="193CB707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Pantnagar</w:t>
            </w:r>
            <w:proofErr w:type="spellEnd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, Uttarakhand</w:t>
            </w:r>
          </w:p>
        </w:tc>
        <w:tc>
          <w:tcPr>
            <w:tcW w:w="543" w:type="dxa"/>
          </w:tcPr>
          <w:p w14:paraId="6AA561B0" w14:textId="24C0D53C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867" w:type="dxa"/>
          </w:tcPr>
          <w:p w14:paraId="2721F72E" w14:textId="2065561D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LCA 333</w:t>
            </w:r>
          </w:p>
        </w:tc>
        <w:tc>
          <w:tcPr>
            <w:tcW w:w="2347" w:type="dxa"/>
          </w:tcPr>
          <w:p w14:paraId="5D145CED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Guntur, AP</w:t>
            </w:r>
          </w:p>
        </w:tc>
      </w:tr>
      <w:tr w:rsidR="008C32AB" w:rsidRPr="008C32AB" w14:paraId="07E7619C" w14:textId="77777777" w:rsidTr="008C32AB">
        <w:trPr>
          <w:trHeight w:val="355"/>
        </w:trPr>
        <w:tc>
          <w:tcPr>
            <w:tcW w:w="547" w:type="dxa"/>
          </w:tcPr>
          <w:p w14:paraId="5DE978C5" w14:textId="148A792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08" w:type="dxa"/>
          </w:tcPr>
          <w:p w14:paraId="05E115FA" w14:textId="7C3D7CCB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Anugraha</w:t>
            </w:r>
          </w:p>
        </w:tc>
        <w:tc>
          <w:tcPr>
            <w:tcW w:w="2318" w:type="dxa"/>
          </w:tcPr>
          <w:p w14:paraId="2714C6CD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Kerala</w:t>
            </w:r>
          </w:p>
        </w:tc>
        <w:tc>
          <w:tcPr>
            <w:tcW w:w="543" w:type="dxa"/>
          </w:tcPr>
          <w:p w14:paraId="7F6795AD" w14:textId="4ED28E7F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867" w:type="dxa"/>
          </w:tcPr>
          <w:p w14:paraId="3072761B" w14:textId="65A17DE5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HDC 75</w:t>
            </w:r>
          </w:p>
        </w:tc>
        <w:tc>
          <w:tcPr>
            <w:tcW w:w="2347" w:type="dxa"/>
          </w:tcPr>
          <w:p w14:paraId="3229C7EB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 xml:space="preserve">Hyderabad, </w:t>
            </w: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Telengana</w:t>
            </w:r>
            <w:proofErr w:type="spellEnd"/>
          </w:p>
        </w:tc>
      </w:tr>
      <w:tr w:rsidR="008C32AB" w:rsidRPr="008C32AB" w14:paraId="42C80A4D" w14:textId="77777777" w:rsidTr="008C32AB">
        <w:trPr>
          <w:trHeight w:val="355"/>
        </w:trPr>
        <w:tc>
          <w:tcPr>
            <w:tcW w:w="547" w:type="dxa"/>
          </w:tcPr>
          <w:p w14:paraId="6A0B6E34" w14:textId="53A65638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08" w:type="dxa"/>
          </w:tcPr>
          <w:p w14:paraId="37A79967" w14:textId="60CB15AD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Phule Mukta</w:t>
            </w:r>
          </w:p>
        </w:tc>
        <w:tc>
          <w:tcPr>
            <w:tcW w:w="2318" w:type="dxa"/>
          </w:tcPr>
          <w:p w14:paraId="33B4C741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Rahuri</w:t>
            </w:r>
            <w:proofErr w:type="spellEnd"/>
          </w:p>
        </w:tc>
        <w:tc>
          <w:tcPr>
            <w:tcW w:w="543" w:type="dxa"/>
          </w:tcPr>
          <w:p w14:paraId="6A76C8BF" w14:textId="7A5CF79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867" w:type="dxa"/>
          </w:tcPr>
          <w:p w14:paraId="55BACC42" w14:textId="43E605BC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JCA 283</w:t>
            </w:r>
          </w:p>
        </w:tc>
        <w:tc>
          <w:tcPr>
            <w:tcW w:w="2347" w:type="dxa"/>
          </w:tcPr>
          <w:p w14:paraId="7A3AF4A3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MP</w:t>
            </w:r>
          </w:p>
        </w:tc>
      </w:tr>
      <w:tr w:rsidR="008C32AB" w:rsidRPr="008C32AB" w14:paraId="0F68747E" w14:textId="77777777" w:rsidTr="008C32AB">
        <w:trPr>
          <w:trHeight w:val="355"/>
        </w:trPr>
        <w:tc>
          <w:tcPr>
            <w:tcW w:w="547" w:type="dxa"/>
          </w:tcPr>
          <w:p w14:paraId="4A93E28C" w14:textId="3CEBF632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08" w:type="dxa"/>
          </w:tcPr>
          <w:p w14:paraId="2379ED46" w14:textId="538FB15B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 xml:space="preserve">Arka </w:t>
            </w: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Suphal</w:t>
            </w:r>
            <w:proofErr w:type="spellEnd"/>
          </w:p>
        </w:tc>
        <w:tc>
          <w:tcPr>
            <w:tcW w:w="2318" w:type="dxa"/>
          </w:tcPr>
          <w:p w14:paraId="1790676E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IIHR, Bangalore</w:t>
            </w:r>
          </w:p>
        </w:tc>
        <w:tc>
          <w:tcPr>
            <w:tcW w:w="543" w:type="dxa"/>
          </w:tcPr>
          <w:p w14:paraId="2745E359" w14:textId="3FE075F4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867" w:type="dxa"/>
          </w:tcPr>
          <w:p w14:paraId="4125D4F4" w14:textId="6A00443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Japaneese</w:t>
            </w:r>
            <w:proofErr w:type="spellEnd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 xml:space="preserve"> Long</w:t>
            </w:r>
          </w:p>
        </w:tc>
        <w:tc>
          <w:tcPr>
            <w:tcW w:w="2347" w:type="dxa"/>
          </w:tcPr>
          <w:p w14:paraId="63675D05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India</w:t>
            </w:r>
          </w:p>
        </w:tc>
      </w:tr>
      <w:tr w:rsidR="008C32AB" w:rsidRPr="008C32AB" w14:paraId="46CB4AC7" w14:textId="77777777" w:rsidTr="008C32AB">
        <w:trPr>
          <w:trHeight w:val="355"/>
        </w:trPr>
        <w:tc>
          <w:tcPr>
            <w:tcW w:w="547" w:type="dxa"/>
          </w:tcPr>
          <w:p w14:paraId="5904F67D" w14:textId="0B4ECB6F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08" w:type="dxa"/>
          </w:tcPr>
          <w:p w14:paraId="686E7CC1" w14:textId="266703AE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 xml:space="preserve">Arka </w:t>
            </w: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Gourav</w:t>
            </w:r>
            <w:proofErr w:type="spellEnd"/>
          </w:p>
        </w:tc>
        <w:tc>
          <w:tcPr>
            <w:tcW w:w="2318" w:type="dxa"/>
          </w:tcPr>
          <w:p w14:paraId="71B4F923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IIHR, Bangalore</w:t>
            </w:r>
          </w:p>
        </w:tc>
        <w:tc>
          <w:tcPr>
            <w:tcW w:w="543" w:type="dxa"/>
          </w:tcPr>
          <w:p w14:paraId="2127806D" w14:textId="7B4EB523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867" w:type="dxa"/>
          </w:tcPr>
          <w:p w14:paraId="4EB4DE58" w14:textId="3F2FA05A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PC 2062</w:t>
            </w:r>
          </w:p>
        </w:tc>
        <w:tc>
          <w:tcPr>
            <w:tcW w:w="2347" w:type="dxa"/>
          </w:tcPr>
          <w:p w14:paraId="0BC2AF49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Taiwan</w:t>
            </w:r>
          </w:p>
        </w:tc>
      </w:tr>
      <w:tr w:rsidR="008C32AB" w:rsidRPr="008C32AB" w14:paraId="7C185A67" w14:textId="77777777" w:rsidTr="008C32AB">
        <w:trPr>
          <w:trHeight w:val="355"/>
        </w:trPr>
        <w:tc>
          <w:tcPr>
            <w:tcW w:w="547" w:type="dxa"/>
          </w:tcPr>
          <w:p w14:paraId="3DAC75DF" w14:textId="5236423F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808" w:type="dxa"/>
          </w:tcPr>
          <w:p w14:paraId="2EDB313A" w14:textId="2E70EFCE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Byadagi</w:t>
            </w:r>
            <w:proofErr w:type="spellEnd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dabbi</w:t>
            </w:r>
            <w:proofErr w:type="spellEnd"/>
          </w:p>
        </w:tc>
        <w:tc>
          <w:tcPr>
            <w:tcW w:w="2318" w:type="dxa"/>
          </w:tcPr>
          <w:p w14:paraId="29FC3C1D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Dharwad, Karnataka</w:t>
            </w:r>
          </w:p>
        </w:tc>
        <w:tc>
          <w:tcPr>
            <w:tcW w:w="543" w:type="dxa"/>
          </w:tcPr>
          <w:p w14:paraId="79D95D01" w14:textId="1A94AD06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867" w:type="dxa"/>
          </w:tcPr>
          <w:p w14:paraId="6FB90A95" w14:textId="0376A660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Ajeet</w:t>
            </w:r>
            <w:proofErr w:type="spellEnd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2347" w:type="dxa"/>
          </w:tcPr>
          <w:p w14:paraId="28D7DBCF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India</w:t>
            </w:r>
          </w:p>
        </w:tc>
      </w:tr>
      <w:tr w:rsidR="008C32AB" w:rsidRPr="008C32AB" w14:paraId="5EDB5072" w14:textId="77777777" w:rsidTr="008C32AB">
        <w:trPr>
          <w:trHeight w:val="368"/>
        </w:trPr>
        <w:tc>
          <w:tcPr>
            <w:tcW w:w="547" w:type="dxa"/>
          </w:tcPr>
          <w:p w14:paraId="62759285" w14:textId="1B2C9E43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808" w:type="dxa"/>
          </w:tcPr>
          <w:p w14:paraId="3DA5F55F" w14:textId="1C32C328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ICPN 11# 7</w:t>
            </w:r>
          </w:p>
        </w:tc>
        <w:tc>
          <w:tcPr>
            <w:tcW w:w="2318" w:type="dxa"/>
          </w:tcPr>
          <w:p w14:paraId="22C31CAC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Taiwan</w:t>
            </w:r>
          </w:p>
        </w:tc>
        <w:tc>
          <w:tcPr>
            <w:tcW w:w="543" w:type="dxa"/>
          </w:tcPr>
          <w:p w14:paraId="6ACC4040" w14:textId="2B71EF7C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867" w:type="dxa"/>
          </w:tcPr>
          <w:p w14:paraId="6CECB2C6" w14:textId="22D1EF0B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Ajeet</w:t>
            </w:r>
            <w:proofErr w:type="spellEnd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2347" w:type="dxa"/>
          </w:tcPr>
          <w:p w14:paraId="4F933EC1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India</w:t>
            </w:r>
          </w:p>
        </w:tc>
      </w:tr>
      <w:tr w:rsidR="008C32AB" w:rsidRPr="008C32AB" w14:paraId="740A3BCE" w14:textId="77777777" w:rsidTr="008C32AB">
        <w:trPr>
          <w:trHeight w:val="355"/>
        </w:trPr>
        <w:tc>
          <w:tcPr>
            <w:tcW w:w="547" w:type="dxa"/>
          </w:tcPr>
          <w:p w14:paraId="61B0218E" w14:textId="7C3ECE2E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808" w:type="dxa"/>
          </w:tcPr>
          <w:p w14:paraId="7EA324E3" w14:textId="5382F2F9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Pant C3</w:t>
            </w:r>
          </w:p>
        </w:tc>
        <w:tc>
          <w:tcPr>
            <w:tcW w:w="2318" w:type="dxa"/>
          </w:tcPr>
          <w:p w14:paraId="53CB2388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Pantnagar</w:t>
            </w:r>
            <w:proofErr w:type="spellEnd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, Uttarakhand</w:t>
            </w:r>
          </w:p>
        </w:tc>
        <w:tc>
          <w:tcPr>
            <w:tcW w:w="543" w:type="dxa"/>
          </w:tcPr>
          <w:p w14:paraId="30DD002A" w14:textId="2B11D06C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867" w:type="dxa"/>
          </w:tcPr>
          <w:p w14:paraId="45F82448" w14:textId="38C9CD7D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BCL 5</w:t>
            </w:r>
          </w:p>
        </w:tc>
        <w:tc>
          <w:tcPr>
            <w:tcW w:w="2347" w:type="dxa"/>
          </w:tcPr>
          <w:p w14:paraId="5B94BC57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India</w:t>
            </w:r>
          </w:p>
        </w:tc>
      </w:tr>
      <w:tr w:rsidR="008C32AB" w:rsidRPr="008C32AB" w14:paraId="27EB027B" w14:textId="77777777" w:rsidTr="008C32AB">
        <w:trPr>
          <w:trHeight w:val="355"/>
        </w:trPr>
        <w:tc>
          <w:tcPr>
            <w:tcW w:w="547" w:type="dxa"/>
          </w:tcPr>
          <w:p w14:paraId="6773CF31" w14:textId="00CA4A3A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808" w:type="dxa"/>
          </w:tcPr>
          <w:p w14:paraId="2A4B376B" w14:textId="3D044264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K1</w:t>
            </w:r>
          </w:p>
        </w:tc>
        <w:tc>
          <w:tcPr>
            <w:tcW w:w="2318" w:type="dxa"/>
          </w:tcPr>
          <w:p w14:paraId="2299CA28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Coimbatore, Tamilnadu</w:t>
            </w:r>
          </w:p>
        </w:tc>
        <w:tc>
          <w:tcPr>
            <w:tcW w:w="543" w:type="dxa"/>
          </w:tcPr>
          <w:p w14:paraId="4CF439AE" w14:textId="69F4714A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867" w:type="dxa"/>
          </w:tcPr>
          <w:p w14:paraId="24530950" w14:textId="295C173D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PBC 535</w:t>
            </w:r>
          </w:p>
        </w:tc>
        <w:tc>
          <w:tcPr>
            <w:tcW w:w="2347" w:type="dxa"/>
          </w:tcPr>
          <w:p w14:paraId="2098FB3C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Taiwan</w:t>
            </w:r>
          </w:p>
        </w:tc>
      </w:tr>
      <w:tr w:rsidR="008C32AB" w:rsidRPr="008C32AB" w14:paraId="147AC46F" w14:textId="77777777" w:rsidTr="008C32AB">
        <w:trPr>
          <w:trHeight w:val="355"/>
        </w:trPr>
        <w:tc>
          <w:tcPr>
            <w:tcW w:w="547" w:type="dxa"/>
          </w:tcPr>
          <w:p w14:paraId="1DF45D0F" w14:textId="4C381A6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808" w:type="dxa"/>
          </w:tcPr>
          <w:p w14:paraId="6B9C24EC" w14:textId="60E074F9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ICPN 11#2</w:t>
            </w:r>
          </w:p>
        </w:tc>
        <w:tc>
          <w:tcPr>
            <w:tcW w:w="2318" w:type="dxa"/>
          </w:tcPr>
          <w:p w14:paraId="60415191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Taiwan</w:t>
            </w:r>
          </w:p>
        </w:tc>
        <w:tc>
          <w:tcPr>
            <w:tcW w:w="543" w:type="dxa"/>
          </w:tcPr>
          <w:p w14:paraId="7F6A8793" w14:textId="7BE22530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867" w:type="dxa"/>
          </w:tcPr>
          <w:p w14:paraId="5595616A" w14:textId="50559CBB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LCA 334</w:t>
            </w:r>
          </w:p>
        </w:tc>
        <w:tc>
          <w:tcPr>
            <w:tcW w:w="2347" w:type="dxa"/>
          </w:tcPr>
          <w:p w14:paraId="5EC70795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Guntur, AP</w:t>
            </w:r>
          </w:p>
        </w:tc>
      </w:tr>
      <w:tr w:rsidR="008C32AB" w:rsidRPr="008C32AB" w14:paraId="77743AFB" w14:textId="77777777" w:rsidTr="008C32AB">
        <w:trPr>
          <w:trHeight w:val="355"/>
        </w:trPr>
        <w:tc>
          <w:tcPr>
            <w:tcW w:w="547" w:type="dxa"/>
          </w:tcPr>
          <w:p w14:paraId="7B579F01" w14:textId="517FD87E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808" w:type="dxa"/>
          </w:tcPr>
          <w:p w14:paraId="45DC28DD" w14:textId="42A2D1CE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 xml:space="preserve">Punjab </w:t>
            </w: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Surkh</w:t>
            </w:r>
            <w:proofErr w:type="spellEnd"/>
          </w:p>
        </w:tc>
        <w:tc>
          <w:tcPr>
            <w:tcW w:w="2318" w:type="dxa"/>
          </w:tcPr>
          <w:p w14:paraId="2A188778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PAU, Punjab</w:t>
            </w:r>
          </w:p>
        </w:tc>
        <w:tc>
          <w:tcPr>
            <w:tcW w:w="543" w:type="dxa"/>
          </w:tcPr>
          <w:p w14:paraId="11004F9C" w14:textId="46D4D190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867" w:type="dxa"/>
          </w:tcPr>
          <w:p w14:paraId="687D4F48" w14:textId="34E003D8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Arka Basant</w:t>
            </w:r>
          </w:p>
        </w:tc>
        <w:tc>
          <w:tcPr>
            <w:tcW w:w="2347" w:type="dxa"/>
          </w:tcPr>
          <w:p w14:paraId="2A577019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 xml:space="preserve">IIHR, </w:t>
            </w: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Bangaloe</w:t>
            </w:r>
            <w:proofErr w:type="spellEnd"/>
          </w:p>
        </w:tc>
      </w:tr>
      <w:tr w:rsidR="008C32AB" w:rsidRPr="008C32AB" w14:paraId="41975911" w14:textId="77777777" w:rsidTr="008C32AB">
        <w:trPr>
          <w:trHeight w:val="355"/>
        </w:trPr>
        <w:tc>
          <w:tcPr>
            <w:tcW w:w="547" w:type="dxa"/>
          </w:tcPr>
          <w:p w14:paraId="098E8A84" w14:textId="32A4E6F3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808" w:type="dxa"/>
          </w:tcPr>
          <w:p w14:paraId="5EE31A81" w14:textId="6B7BDB0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Punjab Lal</w:t>
            </w:r>
          </w:p>
        </w:tc>
        <w:tc>
          <w:tcPr>
            <w:tcW w:w="2318" w:type="dxa"/>
          </w:tcPr>
          <w:p w14:paraId="497CC27F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PAU, Punjab</w:t>
            </w:r>
          </w:p>
        </w:tc>
        <w:tc>
          <w:tcPr>
            <w:tcW w:w="543" w:type="dxa"/>
          </w:tcPr>
          <w:p w14:paraId="59AACC76" w14:textId="3C7BE248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867" w:type="dxa"/>
          </w:tcPr>
          <w:p w14:paraId="3BAC2AE4" w14:textId="53FADADA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Phule Jyoti</w:t>
            </w:r>
          </w:p>
        </w:tc>
        <w:tc>
          <w:tcPr>
            <w:tcW w:w="2347" w:type="dxa"/>
          </w:tcPr>
          <w:p w14:paraId="56F64A90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Rahuri</w:t>
            </w:r>
            <w:proofErr w:type="spellEnd"/>
          </w:p>
        </w:tc>
      </w:tr>
      <w:tr w:rsidR="008C32AB" w:rsidRPr="008C32AB" w14:paraId="23DF2B75" w14:textId="77777777" w:rsidTr="008C32AB">
        <w:trPr>
          <w:trHeight w:val="355"/>
        </w:trPr>
        <w:tc>
          <w:tcPr>
            <w:tcW w:w="547" w:type="dxa"/>
          </w:tcPr>
          <w:p w14:paraId="7B0995DB" w14:textId="675B5A4F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08" w:type="dxa"/>
          </w:tcPr>
          <w:p w14:paraId="5EA37F7B" w14:textId="3C649DE1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Utkal</w:t>
            </w:r>
            <w:proofErr w:type="spellEnd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 xml:space="preserve"> Yellow</w:t>
            </w:r>
          </w:p>
        </w:tc>
        <w:tc>
          <w:tcPr>
            <w:tcW w:w="2318" w:type="dxa"/>
          </w:tcPr>
          <w:p w14:paraId="415E8C7E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Odisha</w:t>
            </w:r>
          </w:p>
        </w:tc>
        <w:tc>
          <w:tcPr>
            <w:tcW w:w="543" w:type="dxa"/>
          </w:tcPr>
          <w:p w14:paraId="356134AC" w14:textId="05227C6F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867" w:type="dxa"/>
          </w:tcPr>
          <w:p w14:paraId="3E58E6FA" w14:textId="0872C0F5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Arka Mohini</w:t>
            </w:r>
          </w:p>
        </w:tc>
        <w:tc>
          <w:tcPr>
            <w:tcW w:w="2347" w:type="dxa"/>
          </w:tcPr>
          <w:p w14:paraId="73A1DE6F" w14:textId="77777777" w:rsidR="008C32AB" w:rsidRPr="008C32AB" w:rsidRDefault="008C32AB" w:rsidP="008C32AB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2AB">
              <w:rPr>
                <w:rFonts w:ascii="Times New Roman" w:hAnsi="Times New Roman" w:cs="Times New Roman"/>
                <w:sz w:val="22"/>
                <w:szCs w:val="22"/>
              </w:rPr>
              <w:t xml:space="preserve">IIHR, </w:t>
            </w:r>
            <w:proofErr w:type="spellStart"/>
            <w:r w:rsidRPr="008C32AB">
              <w:rPr>
                <w:rFonts w:ascii="Times New Roman" w:hAnsi="Times New Roman" w:cs="Times New Roman"/>
                <w:sz w:val="22"/>
                <w:szCs w:val="22"/>
              </w:rPr>
              <w:t>Bnagalore</w:t>
            </w:r>
            <w:proofErr w:type="spellEnd"/>
          </w:p>
        </w:tc>
      </w:tr>
    </w:tbl>
    <w:p w14:paraId="7ECAEDCB" w14:textId="61C62E0C" w:rsidR="00800068" w:rsidRPr="008C32AB" w:rsidRDefault="008C32AB" w:rsidP="00800068">
      <w:pPr>
        <w:rPr>
          <w:rFonts w:ascii="Times New Roman" w:hAnsi="Times New Roman" w:cs="Times New Roman"/>
          <w:b/>
          <w:sz w:val="20"/>
          <w:lang w:val="en-AU"/>
        </w:rPr>
      </w:pPr>
      <w:r>
        <w:rPr>
          <w:rFonts w:ascii="Times New Roman" w:hAnsi="Times New Roman" w:cs="Times New Roman"/>
          <w:b/>
          <w:lang w:val="en-AU"/>
        </w:rPr>
        <w:t>Table S1: List of genotypes used along with their place of collection</w:t>
      </w:r>
      <w:bookmarkStart w:id="0" w:name="_GoBack"/>
      <w:bookmarkEnd w:id="0"/>
    </w:p>
    <w:p w14:paraId="1CF70A85" w14:textId="4C5B5CD1" w:rsidR="008C32AB" w:rsidRDefault="008C32AB" w:rsidP="00800068">
      <w:pPr>
        <w:rPr>
          <w:rFonts w:ascii="Times New Roman" w:hAnsi="Times New Roman" w:cs="Times New Roman"/>
          <w:b/>
          <w:lang w:val="en-AU"/>
        </w:rPr>
      </w:pPr>
    </w:p>
    <w:p w14:paraId="6804A939" w14:textId="77777777" w:rsidR="008C32AB" w:rsidRPr="00800068" w:rsidRDefault="008C32AB" w:rsidP="00800068">
      <w:pPr>
        <w:rPr>
          <w:rFonts w:ascii="Times New Roman" w:hAnsi="Times New Roman" w:cs="Times New Roman"/>
          <w:b/>
          <w:lang w:val="en-AU"/>
        </w:rPr>
      </w:pPr>
    </w:p>
    <w:p w14:paraId="19D07683" w14:textId="7D2AD8F6" w:rsidR="00800068" w:rsidRPr="00800068" w:rsidRDefault="00800068" w:rsidP="00800068">
      <w:pPr>
        <w:tabs>
          <w:tab w:val="left" w:pos="945"/>
        </w:tabs>
        <w:spacing w:line="360" w:lineRule="auto"/>
        <w:jc w:val="both"/>
        <w:rPr>
          <w:rFonts w:ascii="Times New Roman" w:hAnsi="Times New Roman"/>
          <w:b/>
          <w:i/>
        </w:rPr>
      </w:pPr>
      <w:r w:rsidRPr="00AB6252">
        <w:rPr>
          <w:rFonts w:ascii="Times New Roman" w:hAnsi="Times New Roman"/>
          <w:b/>
        </w:rPr>
        <w:t xml:space="preserve">Table </w:t>
      </w:r>
      <w:r>
        <w:rPr>
          <w:rFonts w:ascii="Times New Roman" w:hAnsi="Times New Roman"/>
          <w:b/>
        </w:rPr>
        <w:t>S</w:t>
      </w:r>
      <w:r w:rsidR="008C32AB">
        <w:rPr>
          <w:rFonts w:ascii="Times New Roman" w:hAnsi="Times New Roman"/>
          <w:b/>
        </w:rPr>
        <w:t>2</w:t>
      </w:r>
      <w:r w:rsidRPr="00AB6252">
        <w:rPr>
          <w:rFonts w:ascii="Times New Roman" w:hAnsi="Times New Roman"/>
          <w:b/>
        </w:rPr>
        <w:t>: Standardization of lethal temperature</w:t>
      </w:r>
      <w:r>
        <w:rPr>
          <w:rFonts w:ascii="Times New Roman" w:hAnsi="Times New Roman"/>
          <w:b/>
        </w:rPr>
        <w:t xml:space="preserve"> for </w:t>
      </w:r>
      <w:r w:rsidRPr="00800068">
        <w:rPr>
          <w:rFonts w:ascii="Times New Roman" w:hAnsi="Times New Roman"/>
          <w:b/>
          <w:i/>
        </w:rPr>
        <w:t>Capsicum</w:t>
      </w:r>
    </w:p>
    <w:tbl>
      <w:tblPr>
        <w:tblW w:w="8322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2"/>
        <w:gridCol w:w="1063"/>
        <w:gridCol w:w="1658"/>
        <w:gridCol w:w="1658"/>
        <w:gridCol w:w="1691"/>
      </w:tblGrid>
      <w:tr w:rsidR="00800068" w:rsidRPr="0015526A" w14:paraId="5AFE61F9" w14:textId="77777777" w:rsidTr="00800068">
        <w:trPr>
          <w:trHeight w:val="377"/>
        </w:trPr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5F3CE1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 xml:space="preserve">Temperature in </w:t>
            </w:r>
            <w:r w:rsidRPr="0015526A">
              <w:rPr>
                <w:rFonts w:ascii="MS Mincho" w:eastAsia="MS Mincho" w:hAnsi="MS Mincho" w:cs="MS Mincho"/>
                <w:b/>
                <w:bCs/>
                <w:color w:val="000000"/>
                <w:kern w:val="24"/>
                <w:position w:val="7"/>
                <w:vertAlign w:val="superscript"/>
              </w:rPr>
              <w:t>∘</w:t>
            </w:r>
            <w:r w:rsidRPr="0015526A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  <w:position w:val="7"/>
                <w:vertAlign w:val="superscript"/>
              </w:rPr>
              <w:t xml:space="preserve"> </w:t>
            </w:r>
            <w:r w:rsidRPr="0015526A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C</w:t>
            </w:r>
          </w:p>
        </w:tc>
        <w:tc>
          <w:tcPr>
            <w:tcW w:w="6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F73E7" w14:textId="77777777" w:rsidR="00800068" w:rsidRPr="0015526A" w:rsidRDefault="00800068" w:rsidP="00C04CBE">
            <w:pPr>
              <w:jc w:val="center"/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Duration</w:t>
            </w:r>
          </w:p>
        </w:tc>
      </w:tr>
      <w:tr w:rsidR="00800068" w:rsidRPr="0015526A" w14:paraId="14EDD4B2" w14:textId="77777777" w:rsidTr="00800068">
        <w:trPr>
          <w:trHeight w:val="377"/>
        </w:trPr>
        <w:tc>
          <w:tcPr>
            <w:tcW w:w="2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16D70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D055AE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1 hr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73AE95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1.5 hr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FD50B6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2 hr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0E3401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3hr</w:t>
            </w:r>
          </w:p>
        </w:tc>
      </w:tr>
      <w:tr w:rsidR="00800068" w:rsidRPr="0015526A" w14:paraId="31441D10" w14:textId="77777777" w:rsidTr="00800068">
        <w:trPr>
          <w:trHeight w:val="242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056B56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44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F37E57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color w:val="000000"/>
                <w:kern w:val="24"/>
              </w:rPr>
              <w:t>100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4276A4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color w:val="000000"/>
                <w:kern w:val="24"/>
              </w:rPr>
              <w:t>74.6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E7AC5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color w:val="000000"/>
                <w:kern w:val="24"/>
              </w:rPr>
              <w:t>67.4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899E1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color w:val="000000"/>
                <w:kern w:val="24"/>
              </w:rPr>
              <w:t>50</w:t>
            </w:r>
          </w:p>
        </w:tc>
      </w:tr>
      <w:tr w:rsidR="00800068" w:rsidRPr="0015526A" w14:paraId="466BB928" w14:textId="77777777" w:rsidTr="00800068">
        <w:trPr>
          <w:trHeight w:val="377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1BBDDD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46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F92F6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color w:val="000000"/>
                <w:kern w:val="24"/>
              </w:rPr>
              <w:t>65.5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5D2BE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color w:val="000000"/>
                <w:kern w:val="24"/>
              </w:rPr>
              <w:t>50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281A9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color w:val="000000"/>
                <w:kern w:val="24"/>
              </w:rPr>
              <w:t>44.5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52AE6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color w:val="000000"/>
                <w:kern w:val="24"/>
              </w:rPr>
              <w:t>16.7</w:t>
            </w:r>
          </w:p>
        </w:tc>
      </w:tr>
      <w:tr w:rsidR="00800068" w:rsidRPr="0015526A" w14:paraId="546CAAD3" w14:textId="77777777" w:rsidTr="00800068">
        <w:trPr>
          <w:trHeight w:val="377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B1A2F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48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185112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color w:val="000000"/>
                <w:kern w:val="24"/>
              </w:rPr>
              <w:t>19.5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AEAC4" w14:textId="77777777" w:rsidR="00800068" w:rsidRPr="00E45CC0" w:rsidRDefault="00800068" w:rsidP="00C04C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5CC0"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24"/>
              </w:rPr>
              <w:t>11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3D4922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color w:val="000000"/>
                <w:kern w:val="24"/>
              </w:rPr>
              <w:t>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B4E6D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color w:val="000000"/>
                <w:kern w:val="24"/>
              </w:rPr>
              <w:t>0</w:t>
            </w:r>
          </w:p>
        </w:tc>
      </w:tr>
      <w:tr w:rsidR="00800068" w:rsidRPr="0015526A" w14:paraId="128C8CF7" w14:textId="77777777" w:rsidTr="00800068">
        <w:trPr>
          <w:trHeight w:val="377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24AF9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50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6328FE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color w:val="000000"/>
                <w:kern w:val="24"/>
              </w:rPr>
              <w:t>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87FC0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color w:val="000000"/>
                <w:kern w:val="24"/>
              </w:rPr>
              <w:t>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B9BCBF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color w:val="000000"/>
                <w:kern w:val="24"/>
              </w:rPr>
              <w:t>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AB69E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color w:val="000000"/>
                <w:kern w:val="24"/>
              </w:rPr>
              <w:t>0</w:t>
            </w:r>
          </w:p>
        </w:tc>
      </w:tr>
      <w:tr w:rsidR="00800068" w:rsidRPr="0015526A" w14:paraId="7041691A" w14:textId="77777777" w:rsidTr="00800068">
        <w:trPr>
          <w:trHeight w:val="377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0890BC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</w:rPr>
              <w:t>52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54E32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color w:val="000000"/>
                <w:kern w:val="24"/>
              </w:rPr>
              <w:t>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B59C18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color w:val="000000"/>
                <w:kern w:val="24"/>
              </w:rPr>
              <w:t>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322CF1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color w:val="000000"/>
                <w:kern w:val="24"/>
              </w:rPr>
              <w:t>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F30CDD" w14:textId="77777777" w:rsidR="00800068" w:rsidRPr="0015526A" w:rsidRDefault="00800068" w:rsidP="00C04CBE">
            <w:pPr>
              <w:rPr>
                <w:rFonts w:ascii="Times New Roman" w:hAnsi="Times New Roman" w:cs="Times New Roman"/>
              </w:rPr>
            </w:pPr>
            <w:r w:rsidRPr="0015526A">
              <w:rPr>
                <w:rFonts w:ascii="Times New Roman" w:eastAsia="Arial" w:hAnsi="Times New Roman" w:cs="Times New Roman"/>
                <w:color w:val="000000"/>
                <w:kern w:val="24"/>
              </w:rPr>
              <w:t>0</w:t>
            </w:r>
          </w:p>
        </w:tc>
      </w:tr>
    </w:tbl>
    <w:p w14:paraId="1869FD2A" w14:textId="77777777" w:rsidR="00800068" w:rsidRDefault="00800068">
      <w:pPr>
        <w:rPr>
          <w:rFonts w:ascii="Times New Roman" w:hAnsi="Times New Roman" w:cs="Times New Roman"/>
          <w:b/>
          <w:lang w:val="en-AU"/>
        </w:rPr>
      </w:pPr>
    </w:p>
    <w:p w14:paraId="3521EB55" w14:textId="688AE0F2" w:rsidR="00800068" w:rsidRPr="00800068" w:rsidRDefault="00800068" w:rsidP="00800068">
      <w:pPr>
        <w:tabs>
          <w:tab w:val="left" w:pos="945"/>
        </w:tabs>
        <w:spacing w:line="360" w:lineRule="auto"/>
        <w:jc w:val="both"/>
        <w:rPr>
          <w:rFonts w:ascii="Times New Roman" w:hAnsi="Times New Roman"/>
          <w:b/>
          <w:i/>
        </w:rPr>
      </w:pPr>
      <w:r w:rsidRPr="00800068">
        <w:rPr>
          <w:rFonts w:ascii="Times New Roman" w:hAnsi="Times New Roman" w:cs="Times New Roman"/>
          <w:b/>
          <w:lang w:val="en-AU"/>
        </w:rPr>
        <w:lastRenderedPageBreak/>
        <w:t>Table S</w:t>
      </w:r>
      <w:r w:rsidR="008C32AB">
        <w:rPr>
          <w:rFonts w:ascii="Times New Roman" w:hAnsi="Times New Roman" w:cs="Times New Roman"/>
          <w:b/>
          <w:lang w:val="en-AU"/>
        </w:rPr>
        <w:t>3</w:t>
      </w:r>
      <w:r>
        <w:rPr>
          <w:rFonts w:ascii="Times New Roman" w:hAnsi="Times New Roman" w:cs="Times New Roman"/>
          <w:b/>
          <w:lang w:val="en-AU"/>
        </w:rPr>
        <w:t xml:space="preserve">: </w:t>
      </w:r>
      <w:r w:rsidRPr="0015526A">
        <w:rPr>
          <w:rFonts w:ascii="Times New Roman" w:hAnsi="Times New Roman"/>
          <w:b/>
        </w:rPr>
        <w:t>Standardization of induction temperature</w:t>
      </w:r>
      <w:r>
        <w:rPr>
          <w:rFonts w:ascii="Times New Roman" w:hAnsi="Times New Roman"/>
          <w:b/>
        </w:rPr>
        <w:t xml:space="preserve"> for </w:t>
      </w:r>
      <w:r w:rsidRPr="00800068">
        <w:rPr>
          <w:rFonts w:ascii="Times New Roman" w:hAnsi="Times New Roman"/>
          <w:b/>
          <w:i/>
        </w:rPr>
        <w:t>Capsicum</w:t>
      </w:r>
    </w:p>
    <w:tbl>
      <w:tblPr>
        <w:tblpPr w:leftFromText="180" w:rightFromText="180" w:vertAnchor="text" w:horzAnchor="margin" w:tblpY="1"/>
        <w:tblW w:w="4634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56"/>
        <w:gridCol w:w="3800"/>
        <w:gridCol w:w="1733"/>
        <w:gridCol w:w="1752"/>
      </w:tblGrid>
      <w:tr w:rsidR="00800068" w:rsidRPr="0015526A" w14:paraId="33288374" w14:textId="77777777" w:rsidTr="00800068">
        <w:trPr>
          <w:trHeight w:val="326"/>
        </w:trPr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DE2C2" w14:textId="77777777" w:rsidR="00800068" w:rsidRPr="0015526A" w:rsidRDefault="00800068" w:rsidP="00800068">
            <w:pPr>
              <w:rPr>
                <w:rFonts w:ascii="Times New Roman" w:hAnsi="Times New Roman" w:cs="Times New Roman"/>
                <w:szCs w:val="36"/>
              </w:rPr>
            </w:pPr>
            <w:proofErr w:type="spellStart"/>
            <w:r w:rsidRPr="0015526A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8"/>
              </w:rPr>
              <w:t>Sl</w:t>
            </w:r>
            <w:proofErr w:type="spellEnd"/>
            <w:r w:rsidRPr="0015526A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8"/>
              </w:rPr>
              <w:t xml:space="preserve"> no. </w:t>
            </w:r>
          </w:p>
        </w:tc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01263C" w14:textId="77777777" w:rsidR="00800068" w:rsidRPr="0015526A" w:rsidRDefault="00800068" w:rsidP="00800068">
            <w:pPr>
              <w:rPr>
                <w:rFonts w:ascii="Times New Roman" w:hAnsi="Times New Roman" w:cs="Times New Roman"/>
                <w:szCs w:val="36"/>
              </w:rPr>
            </w:pPr>
            <w:r w:rsidRPr="0015526A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8"/>
              </w:rPr>
              <w:t>Temperature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4AC14" w14:textId="77777777" w:rsidR="00800068" w:rsidRPr="0015526A" w:rsidRDefault="00800068" w:rsidP="00800068">
            <w:pPr>
              <w:rPr>
                <w:rFonts w:ascii="Times New Roman" w:hAnsi="Times New Roman" w:cs="Times New Roman"/>
                <w:szCs w:val="36"/>
              </w:rPr>
            </w:pPr>
            <w:r w:rsidRPr="0015526A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8"/>
              </w:rPr>
              <w:t>Duration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EA64C3" w14:textId="77777777" w:rsidR="00800068" w:rsidRPr="0015526A" w:rsidRDefault="00800068" w:rsidP="00800068">
            <w:pPr>
              <w:rPr>
                <w:rFonts w:ascii="Times New Roman" w:hAnsi="Times New Roman" w:cs="Times New Roman"/>
                <w:szCs w:val="36"/>
              </w:rPr>
            </w:pPr>
            <w:r w:rsidRPr="0015526A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8"/>
              </w:rPr>
              <w:t>Survival %</w:t>
            </w:r>
          </w:p>
        </w:tc>
      </w:tr>
      <w:tr w:rsidR="00800068" w:rsidRPr="0015526A" w14:paraId="76D32829" w14:textId="77777777" w:rsidTr="00800068">
        <w:trPr>
          <w:trHeight w:val="581"/>
        </w:trPr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47C139" w14:textId="77777777" w:rsidR="00800068" w:rsidRPr="0015526A" w:rsidRDefault="00800068" w:rsidP="00800068">
            <w:pPr>
              <w:rPr>
                <w:rFonts w:ascii="Times New Roman" w:hAnsi="Times New Roman" w:cs="Times New Roman"/>
                <w:szCs w:val="36"/>
              </w:rPr>
            </w:pPr>
            <w:r w:rsidRPr="0015526A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8"/>
              </w:rPr>
              <w:t>1</w:t>
            </w:r>
          </w:p>
        </w:tc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CC7782" w14:textId="77777777" w:rsidR="00800068" w:rsidRPr="0015526A" w:rsidRDefault="00800068" w:rsidP="00800068">
            <w:pPr>
              <w:rPr>
                <w:rFonts w:ascii="Times New Roman" w:hAnsi="Times New Roman" w:cs="Times New Roman"/>
                <w:szCs w:val="36"/>
              </w:rPr>
            </w:pPr>
            <w:r w:rsidRPr="0015526A">
              <w:rPr>
                <w:rFonts w:ascii="Times New Roman" w:hAnsi="Times New Roman" w:cs="Times New Roman"/>
                <w:color w:val="000000"/>
                <w:kern w:val="24"/>
                <w:szCs w:val="28"/>
              </w:rPr>
              <w:t>33</w:t>
            </w:r>
            <w:r w:rsidRPr="0015526A">
              <w:rPr>
                <w:rFonts w:ascii="MS Mincho" w:eastAsia="MS Mincho" w:hAnsi="MS Mincho" w:cs="MS Mincho"/>
                <w:color w:val="000000"/>
                <w:kern w:val="24"/>
                <w:position w:val="8"/>
                <w:szCs w:val="28"/>
                <w:vertAlign w:val="superscript"/>
              </w:rPr>
              <w:t>∘</w:t>
            </w:r>
            <w:r w:rsidRPr="0015526A">
              <w:rPr>
                <w:rFonts w:ascii="Times New Roman" w:hAnsi="Times New Roman" w:cs="Times New Roman"/>
                <w:color w:val="000000"/>
                <w:kern w:val="24"/>
                <w:szCs w:val="28"/>
              </w:rPr>
              <w:t>C- 44</w:t>
            </w:r>
            <w:r w:rsidRPr="0015526A">
              <w:rPr>
                <w:rFonts w:ascii="MS Mincho" w:eastAsia="MS Mincho" w:hAnsi="MS Mincho" w:cs="MS Mincho"/>
                <w:color w:val="000000"/>
                <w:kern w:val="24"/>
                <w:position w:val="8"/>
                <w:szCs w:val="28"/>
                <w:vertAlign w:val="superscript"/>
              </w:rPr>
              <w:t>∘</w:t>
            </w:r>
            <w:r w:rsidRPr="0015526A">
              <w:rPr>
                <w:rFonts w:ascii="Times New Roman" w:hAnsi="Times New Roman" w:cs="Times New Roman"/>
                <w:color w:val="000000"/>
                <w:kern w:val="24"/>
                <w:szCs w:val="28"/>
              </w:rPr>
              <w:t>C followed by lethal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117ADD" w14:textId="77777777" w:rsidR="00800068" w:rsidRPr="0015526A" w:rsidRDefault="00800068" w:rsidP="00800068">
            <w:pPr>
              <w:rPr>
                <w:rFonts w:ascii="Times New Roman" w:hAnsi="Times New Roman" w:cs="Times New Roman"/>
                <w:szCs w:val="36"/>
              </w:rPr>
            </w:pPr>
            <w:r w:rsidRPr="0015526A">
              <w:rPr>
                <w:rFonts w:ascii="Times New Roman" w:hAnsi="Times New Roman" w:cs="Times New Roman"/>
                <w:color w:val="000000"/>
                <w:kern w:val="24"/>
                <w:szCs w:val="28"/>
              </w:rPr>
              <w:t>4 hr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A33273" w14:textId="77777777" w:rsidR="00800068" w:rsidRPr="0015526A" w:rsidRDefault="00800068" w:rsidP="00800068">
            <w:pPr>
              <w:rPr>
                <w:rFonts w:ascii="Times New Roman" w:hAnsi="Times New Roman" w:cs="Times New Roman"/>
                <w:szCs w:val="36"/>
              </w:rPr>
            </w:pPr>
            <w:r w:rsidRPr="0015526A">
              <w:rPr>
                <w:rFonts w:ascii="Times New Roman" w:hAnsi="Times New Roman" w:cs="Times New Roman"/>
                <w:color w:val="000000"/>
                <w:kern w:val="24"/>
                <w:szCs w:val="28"/>
              </w:rPr>
              <w:t>16.67</w:t>
            </w:r>
          </w:p>
        </w:tc>
      </w:tr>
      <w:tr w:rsidR="00800068" w:rsidRPr="0015526A" w14:paraId="5B4E64C4" w14:textId="77777777" w:rsidTr="00800068">
        <w:trPr>
          <w:trHeight w:val="469"/>
        </w:trPr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B8AA8D" w14:textId="77777777" w:rsidR="00800068" w:rsidRPr="0015526A" w:rsidRDefault="00800068" w:rsidP="00800068">
            <w:pPr>
              <w:rPr>
                <w:rFonts w:ascii="Times New Roman" w:hAnsi="Times New Roman" w:cs="Times New Roman"/>
                <w:szCs w:val="36"/>
              </w:rPr>
            </w:pPr>
            <w:r w:rsidRPr="0015526A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8"/>
              </w:rPr>
              <w:t>2</w:t>
            </w:r>
          </w:p>
        </w:tc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73AE3A" w14:textId="77777777" w:rsidR="00800068" w:rsidRPr="0015526A" w:rsidRDefault="00800068" w:rsidP="00800068">
            <w:pPr>
              <w:rPr>
                <w:rFonts w:ascii="Times New Roman" w:hAnsi="Times New Roman" w:cs="Times New Roman"/>
                <w:szCs w:val="36"/>
              </w:rPr>
            </w:pPr>
            <w:r w:rsidRPr="0015526A">
              <w:rPr>
                <w:rFonts w:ascii="Times New Roman" w:hAnsi="Times New Roman" w:cs="Times New Roman"/>
                <w:color w:val="000000"/>
                <w:kern w:val="24"/>
                <w:szCs w:val="28"/>
              </w:rPr>
              <w:t>33</w:t>
            </w:r>
            <w:r w:rsidRPr="0015526A">
              <w:rPr>
                <w:rFonts w:ascii="MS Mincho" w:eastAsia="MS Mincho" w:hAnsi="MS Mincho" w:cs="MS Mincho"/>
                <w:color w:val="000000"/>
                <w:kern w:val="24"/>
                <w:position w:val="8"/>
                <w:szCs w:val="28"/>
                <w:vertAlign w:val="superscript"/>
              </w:rPr>
              <w:t>∘</w:t>
            </w:r>
            <w:r w:rsidRPr="0015526A">
              <w:rPr>
                <w:rFonts w:ascii="Times New Roman" w:hAnsi="Times New Roman" w:cs="Times New Roman"/>
                <w:color w:val="000000"/>
                <w:kern w:val="24"/>
                <w:szCs w:val="28"/>
              </w:rPr>
              <w:t>C- 42</w:t>
            </w:r>
            <w:r w:rsidRPr="0015526A">
              <w:rPr>
                <w:rFonts w:ascii="MS Mincho" w:eastAsia="MS Mincho" w:hAnsi="MS Mincho" w:cs="MS Mincho"/>
                <w:color w:val="000000"/>
                <w:kern w:val="24"/>
                <w:position w:val="8"/>
                <w:szCs w:val="28"/>
                <w:vertAlign w:val="superscript"/>
              </w:rPr>
              <w:t>∘</w:t>
            </w:r>
            <w:r w:rsidRPr="0015526A">
              <w:rPr>
                <w:rFonts w:ascii="Times New Roman" w:hAnsi="Times New Roman" w:cs="Times New Roman"/>
                <w:color w:val="000000"/>
                <w:kern w:val="24"/>
                <w:szCs w:val="28"/>
              </w:rPr>
              <w:t>C followed by lethal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EFBA18" w14:textId="77777777" w:rsidR="00800068" w:rsidRPr="0015526A" w:rsidRDefault="00800068" w:rsidP="00800068">
            <w:pPr>
              <w:rPr>
                <w:rFonts w:ascii="Times New Roman" w:hAnsi="Times New Roman" w:cs="Times New Roman"/>
                <w:szCs w:val="36"/>
              </w:rPr>
            </w:pPr>
            <w:r w:rsidRPr="0015526A">
              <w:rPr>
                <w:rFonts w:ascii="Times New Roman" w:hAnsi="Times New Roman" w:cs="Times New Roman"/>
                <w:color w:val="000000"/>
                <w:kern w:val="24"/>
                <w:szCs w:val="28"/>
              </w:rPr>
              <w:t>4hr 30 mins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C2E817" w14:textId="77777777" w:rsidR="00800068" w:rsidRPr="0015526A" w:rsidRDefault="00800068" w:rsidP="00800068">
            <w:pPr>
              <w:rPr>
                <w:rFonts w:ascii="Times New Roman" w:hAnsi="Times New Roman" w:cs="Times New Roman"/>
                <w:szCs w:val="36"/>
              </w:rPr>
            </w:pPr>
            <w:r w:rsidRPr="0015526A">
              <w:rPr>
                <w:rFonts w:ascii="Times New Roman" w:hAnsi="Times New Roman" w:cs="Times New Roman"/>
                <w:color w:val="000000"/>
                <w:kern w:val="24"/>
                <w:szCs w:val="28"/>
              </w:rPr>
              <w:t>3.00</w:t>
            </w:r>
          </w:p>
        </w:tc>
      </w:tr>
      <w:tr w:rsidR="00800068" w:rsidRPr="0015526A" w14:paraId="3C2A9AB5" w14:textId="77777777" w:rsidTr="00800068">
        <w:trPr>
          <w:trHeight w:val="397"/>
        </w:trPr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7C9133" w14:textId="77777777" w:rsidR="00800068" w:rsidRPr="0015526A" w:rsidRDefault="00800068" w:rsidP="00800068">
            <w:pPr>
              <w:rPr>
                <w:rFonts w:ascii="Times New Roman" w:hAnsi="Times New Roman" w:cs="Times New Roman"/>
                <w:szCs w:val="36"/>
              </w:rPr>
            </w:pPr>
            <w:r w:rsidRPr="0015526A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8"/>
              </w:rPr>
              <w:t>3</w:t>
            </w:r>
          </w:p>
        </w:tc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DB3987" w14:textId="77777777" w:rsidR="00800068" w:rsidRPr="0015526A" w:rsidRDefault="00800068" w:rsidP="00800068">
            <w:pPr>
              <w:rPr>
                <w:rFonts w:ascii="Times New Roman" w:hAnsi="Times New Roman" w:cs="Times New Roman"/>
                <w:szCs w:val="36"/>
              </w:rPr>
            </w:pPr>
            <w:r w:rsidRPr="0015526A">
              <w:rPr>
                <w:rFonts w:ascii="Times New Roman" w:hAnsi="Times New Roman" w:cs="Times New Roman"/>
                <w:color w:val="000000"/>
                <w:kern w:val="24"/>
                <w:szCs w:val="28"/>
              </w:rPr>
              <w:t>33</w:t>
            </w:r>
            <w:r w:rsidRPr="0015526A">
              <w:rPr>
                <w:rFonts w:ascii="MS Mincho" w:eastAsia="MS Mincho" w:hAnsi="MS Mincho" w:cs="MS Mincho"/>
                <w:color w:val="000000"/>
                <w:kern w:val="24"/>
                <w:position w:val="8"/>
                <w:szCs w:val="28"/>
                <w:vertAlign w:val="superscript"/>
              </w:rPr>
              <w:t>∘</w:t>
            </w:r>
            <w:r w:rsidRPr="0015526A">
              <w:rPr>
                <w:rFonts w:ascii="Times New Roman" w:hAnsi="Times New Roman" w:cs="Times New Roman"/>
                <w:color w:val="000000"/>
                <w:kern w:val="24"/>
                <w:szCs w:val="28"/>
              </w:rPr>
              <w:t>C- 42</w:t>
            </w:r>
            <w:r w:rsidRPr="0015526A">
              <w:rPr>
                <w:rFonts w:ascii="MS Mincho" w:eastAsia="MS Mincho" w:hAnsi="MS Mincho" w:cs="MS Mincho"/>
                <w:color w:val="000000"/>
                <w:kern w:val="24"/>
                <w:position w:val="8"/>
                <w:szCs w:val="28"/>
                <w:vertAlign w:val="superscript"/>
              </w:rPr>
              <w:t>∘</w:t>
            </w:r>
            <w:r w:rsidRPr="0015526A">
              <w:rPr>
                <w:rFonts w:ascii="Times New Roman" w:hAnsi="Times New Roman" w:cs="Times New Roman"/>
                <w:color w:val="000000"/>
                <w:kern w:val="24"/>
                <w:szCs w:val="28"/>
              </w:rPr>
              <w:t>C followed by lethal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ACE60" w14:textId="77777777" w:rsidR="00800068" w:rsidRPr="0015526A" w:rsidRDefault="00800068" w:rsidP="00800068">
            <w:pPr>
              <w:rPr>
                <w:rFonts w:ascii="Times New Roman" w:hAnsi="Times New Roman" w:cs="Times New Roman"/>
                <w:szCs w:val="36"/>
              </w:rPr>
            </w:pPr>
            <w:r w:rsidRPr="0015526A">
              <w:rPr>
                <w:rFonts w:ascii="Times New Roman" w:hAnsi="Times New Roman" w:cs="Times New Roman"/>
                <w:color w:val="000000"/>
                <w:kern w:val="24"/>
                <w:szCs w:val="28"/>
              </w:rPr>
              <w:t>4hr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0C2D17" w14:textId="77777777" w:rsidR="00800068" w:rsidRPr="0015526A" w:rsidRDefault="00800068" w:rsidP="00800068">
            <w:pPr>
              <w:rPr>
                <w:rFonts w:ascii="Times New Roman" w:hAnsi="Times New Roman" w:cs="Times New Roman"/>
                <w:szCs w:val="36"/>
              </w:rPr>
            </w:pPr>
            <w:r w:rsidRPr="00E45CC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Cs w:val="28"/>
              </w:rPr>
              <w:t>30.55</w:t>
            </w:r>
          </w:p>
        </w:tc>
      </w:tr>
    </w:tbl>
    <w:p w14:paraId="497DD2F1" w14:textId="77777777" w:rsidR="00800068" w:rsidRDefault="00800068" w:rsidP="00800068">
      <w:pPr>
        <w:rPr>
          <w:rFonts w:ascii="Times New Roman" w:hAnsi="Times New Roman"/>
          <w:b/>
        </w:rPr>
      </w:pPr>
    </w:p>
    <w:p w14:paraId="7B12426F" w14:textId="77777777" w:rsidR="00800068" w:rsidRPr="00800068" w:rsidRDefault="00800068">
      <w:pPr>
        <w:rPr>
          <w:rFonts w:ascii="Times New Roman" w:hAnsi="Times New Roman" w:cs="Times New Roman"/>
          <w:b/>
          <w:lang w:val="en-AU"/>
        </w:rPr>
      </w:pPr>
    </w:p>
    <w:sectPr w:rsidR="00800068" w:rsidRPr="00800068" w:rsidSect="007E298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68"/>
    <w:rsid w:val="007E2988"/>
    <w:rsid w:val="00800068"/>
    <w:rsid w:val="008C32AB"/>
    <w:rsid w:val="00B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682DC"/>
  <w15:chartTrackingRefBased/>
  <w15:docId w15:val="{83F677DF-996D-4146-8BAA-B9D77941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06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8C3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sourav panigrahi</dc:creator>
  <cp:keywords/>
  <dc:description/>
  <cp:lastModifiedBy>Smaranika Mishra</cp:lastModifiedBy>
  <cp:revision>2</cp:revision>
  <dcterms:created xsi:type="dcterms:W3CDTF">2019-08-29T05:59:00Z</dcterms:created>
  <dcterms:modified xsi:type="dcterms:W3CDTF">2019-11-27T06:50:00Z</dcterms:modified>
</cp:coreProperties>
</file>