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ED38EA" w14:textId="77777777" w:rsidR="00FA0D7E" w:rsidRPr="004C69F0" w:rsidRDefault="00FA0D7E" w:rsidP="00FA0D7E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Supplementary </w:t>
      </w:r>
      <w:r w:rsidRPr="004C69F0">
        <w:rPr>
          <w:rFonts w:ascii="Times New Roman" w:hAnsi="Times New Roman" w:cs="Times New Roman"/>
          <w:b/>
          <w:sz w:val="24"/>
          <w:szCs w:val="24"/>
        </w:rPr>
        <w:t xml:space="preserve">Table 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4C69F0">
        <w:rPr>
          <w:rFonts w:ascii="Times New Roman" w:hAnsi="Times New Roman" w:cs="Times New Roman"/>
          <w:sz w:val="24"/>
          <w:szCs w:val="24"/>
        </w:rPr>
        <w:t>. Comparison of fold expression changes given by DESeq2 vs qPCR</w:t>
      </w:r>
    </w:p>
    <w:tbl>
      <w:tblPr>
        <w:tblStyle w:val="TableGrid"/>
        <w:tblW w:w="9067" w:type="dxa"/>
        <w:tblLayout w:type="fixed"/>
        <w:tblLook w:val="04A0" w:firstRow="1" w:lastRow="0" w:firstColumn="1" w:lastColumn="0" w:noHBand="0" w:noVBand="1"/>
      </w:tblPr>
      <w:tblGrid>
        <w:gridCol w:w="1570"/>
        <w:gridCol w:w="1417"/>
        <w:gridCol w:w="2678"/>
        <w:gridCol w:w="1418"/>
        <w:gridCol w:w="1984"/>
      </w:tblGrid>
      <w:tr w:rsidR="00FA0D7E" w:rsidRPr="004C69F0" w14:paraId="46FDE784" w14:textId="77777777" w:rsidTr="00BC264D">
        <w:trPr>
          <w:trHeight w:val="552"/>
        </w:trPr>
        <w:tc>
          <w:tcPr>
            <w:tcW w:w="1570" w:type="dxa"/>
            <w:hideMark/>
          </w:tcPr>
          <w:p w14:paraId="6FAD57F9" w14:textId="77777777" w:rsidR="00FA0D7E" w:rsidRPr="004C69F0" w:rsidRDefault="00FA0D7E" w:rsidP="002C4EB8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9F0">
              <w:rPr>
                <w:rFonts w:ascii="Times New Roman" w:eastAsia="Times New Roman" w:hAnsi="Times New Roman" w:cs="Times New Roman"/>
                <w:sz w:val="24"/>
                <w:szCs w:val="24"/>
              </w:rPr>
              <w:t>qPCR target gene</w:t>
            </w:r>
          </w:p>
        </w:tc>
        <w:tc>
          <w:tcPr>
            <w:tcW w:w="1417" w:type="dxa"/>
          </w:tcPr>
          <w:p w14:paraId="6814EC08" w14:textId="77777777" w:rsidR="00FA0D7E" w:rsidRPr="004C69F0" w:rsidRDefault="00FA0D7E" w:rsidP="002C4EB8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9F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C. elegans </w:t>
            </w:r>
            <w:r w:rsidRPr="004C69F0">
              <w:rPr>
                <w:rFonts w:ascii="Times New Roman" w:eastAsia="Times New Roman" w:hAnsi="Times New Roman" w:cs="Times New Roman"/>
                <w:sz w:val="24"/>
                <w:szCs w:val="24"/>
              </w:rPr>
              <w:t>ortholog</w:t>
            </w:r>
          </w:p>
        </w:tc>
        <w:tc>
          <w:tcPr>
            <w:tcW w:w="2678" w:type="dxa"/>
          </w:tcPr>
          <w:p w14:paraId="05AFE36C" w14:textId="77777777" w:rsidR="00FA0D7E" w:rsidRPr="004C69F0" w:rsidRDefault="00FA0D7E" w:rsidP="002C4EB8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9F0">
              <w:rPr>
                <w:rFonts w:ascii="Times New Roman" w:eastAsia="Times New Roman" w:hAnsi="Times New Roman" w:cs="Times New Roman"/>
                <w:sz w:val="24"/>
                <w:szCs w:val="24"/>
              </w:rPr>
              <w:t>Treatment leading to change in expression</w:t>
            </w:r>
          </w:p>
        </w:tc>
        <w:tc>
          <w:tcPr>
            <w:tcW w:w="1418" w:type="dxa"/>
            <w:hideMark/>
          </w:tcPr>
          <w:p w14:paraId="47B46B05" w14:textId="77777777" w:rsidR="00FA0D7E" w:rsidRPr="004C69F0" w:rsidRDefault="00FA0D7E" w:rsidP="002C4EB8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9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</w:t>
            </w:r>
            <w:r w:rsidRPr="004C69F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DESeqlog2</w:t>
            </w:r>
          </w:p>
        </w:tc>
        <w:tc>
          <w:tcPr>
            <w:tcW w:w="1984" w:type="dxa"/>
          </w:tcPr>
          <w:p w14:paraId="6F7A6EEA" w14:textId="77777777" w:rsidR="00FA0D7E" w:rsidRPr="004C69F0" w:rsidRDefault="00FA0D7E" w:rsidP="002C4EB8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9F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4C69F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-ΔΔCt</w:t>
            </w:r>
            <w:r w:rsidRPr="004C69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qPCR</w:t>
            </w:r>
          </w:p>
        </w:tc>
      </w:tr>
      <w:tr w:rsidR="00FA0D7E" w:rsidRPr="004C69F0" w14:paraId="4B19B45D" w14:textId="77777777" w:rsidTr="00BC264D">
        <w:trPr>
          <w:trHeight w:val="851"/>
        </w:trPr>
        <w:tc>
          <w:tcPr>
            <w:tcW w:w="1570" w:type="dxa"/>
            <w:hideMark/>
          </w:tcPr>
          <w:p w14:paraId="15A78AFF" w14:textId="77777777" w:rsidR="00FA0D7E" w:rsidRPr="00F01EA3" w:rsidRDefault="00FA0D7E" w:rsidP="002C4EB8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1EA3">
              <w:rPr>
                <w:rFonts w:ascii="Times New Roman" w:eastAsia="Times New Roman" w:hAnsi="Times New Roman" w:cs="Times New Roman"/>
                <w:sz w:val="24"/>
                <w:szCs w:val="24"/>
              </w:rPr>
              <w:t>Bm4155</w:t>
            </w:r>
          </w:p>
        </w:tc>
        <w:tc>
          <w:tcPr>
            <w:tcW w:w="1417" w:type="dxa"/>
          </w:tcPr>
          <w:p w14:paraId="578C1C85" w14:textId="77777777" w:rsidR="00FA0D7E" w:rsidRPr="00F01EA3" w:rsidRDefault="00FA0D7E" w:rsidP="002C4EB8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01EA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cey-2</w:t>
            </w:r>
            <w:r w:rsidRPr="00F01EA3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F01EA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cey-3</w:t>
            </w:r>
          </w:p>
        </w:tc>
        <w:tc>
          <w:tcPr>
            <w:tcW w:w="2678" w:type="dxa"/>
          </w:tcPr>
          <w:p w14:paraId="689B0EB2" w14:textId="4971D158" w:rsidR="00FA0D7E" w:rsidRPr="00F01EA3" w:rsidRDefault="00FA0D7E" w:rsidP="0071462E">
            <w:pPr>
              <w:pStyle w:val="Default"/>
              <w:spacing w:line="480" w:lineRule="auto"/>
              <w:jc w:val="center"/>
              <w:rPr>
                <w:rFonts w:eastAsia="Times New Roman"/>
              </w:rPr>
            </w:pPr>
            <w:r w:rsidRPr="004C69F0">
              <w:rPr>
                <w:color w:val="auto"/>
              </w:rPr>
              <w:t xml:space="preserve">↑ IVM </w:t>
            </w:r>
            <w:proofErr w:type="spellStart"/>
            <w:r w:rsidRPr="004C69F0">
              <w:rPr>
                <w:color w:val="auto"/>
              </w:rPr>
              <w:t>Mf</w:t>
            </w:r>
            <w:proofErr w:type="spellEnd"/>
            <w:r w:rsidRPr="004C69F0">
              <w:rPr>
                <w:color w:val="auto"/>
              </w:rPr>
              <w:t xml:space="preserve"> 24 hours</w:t>
            </w:r>
          </w:p>
        </w:tc>
        <w:tc>
          <w:tcPr>
            <w:tcW w:w="1418" w:type="dxa"/>
            <w:hideMark/>
          </w:tcPr>
          <w:p w14:paraId="1F8FBC93" w14:textId="77777777" w:rsidR="00FA0D7E" w:rsidRPr="00F01EA3" w:rsidRDefault="00FA0D7E" w:rsidP="002C4EB8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1EA3">
              <w:rPr>
                <w:rFonts w:ascii="Times New Roman" w:eastAsia="Times New Roman" w:hAnsi="Times New Roman" w:cs="Times New Roman"/>
                <w:sz w:val="24"/>
                <w:szCs w:val="24"/>
              </w:rPr>
              <w:t>1.5025</w:t>
            </w:r>
          </w:p>
        </w:tc>
        <w:tc>
          <w:tcPr>
            <w:tcW w:w="1984" w:type="dxa"/>
          </w:tcPr>
          <w:p w14:paraId="68421B2E" w14:textId="77777777" w:rsidR="00FA0D7E" w:rsidRPr="00F01EA3" w:rsidRDefault="00FA0D7E" w:rsidP="002C4EB8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1EA3">
              <w:rPr>
                <w:rFonts w:ascii="Times New Roman" w:eastAsia="Times New Roman" w:hAnsi="Times New Roman" w:cs="Times New Roman"/>
                <w:sz w:val="24"/>
                <w:szCs w:val="24"/>
              </w:rPr>
              <w:t>1.27</w:t>
            </w:r>
          </w:p>
        </w:tc>
      </w:tr>
      <w:tr w:rsidR="00FA0D7E" w:rsidRPr="004C69F0" w14:paraId="22EF3324" w14:textId="77777777" w:rsidTr="00BC264D">
        <w:trPr>
          <w:trHeight w:val="851"/>
        </w:trPr>
        <w:tc>
          <w:tcPr>
            <w:tcW w:w="1570" w:type="dxa"/>
            <w:hideMark/>
          </w:tcPr>
          <w:p w14:paraId="342928E8" w14:textId="77777777" w:rsidR="00FA0D7E" w:rsidRPr="00F01EA3" w:rsidRDefault="00FA0D7E" w:rsidP="002C4EB8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1EA3">
              <w:rPr>
                <w:rFonts w:ascii="Times New Roman" w:eastAsia="Times New Roman" w:hAnsi="Times New Roman" w:cs="Times New Roman"/>
                <w:sz w:val="24"/>
                <w:szCs w:val="24"/>
              </w:rPr>
              <w:t>Bm4360</w:t>
            </w:r>
          </w:p>
        </w:tc>
        <w:tc>
          <w:tcPr>
            <w:tcW w:w="1417" w:type="dxa"/>
          </w:tcPr>
          <w:p w14:paraId="2A130CF2" w14:textId="77777777" w:rsidR="00FA0D7E" w:rsidRPr="00F01EA3" w:rsidRDefault="00FA0D7E" w:rsidP="002C4EB8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01EA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dnj-13</w:t>
            </w:r>
          </w:p>
        </w:tc>
        <w:tc>
          <w:tcPr>
            <w:tcW w:w="2678" w:type="dxa"/>
          </w:tcPr>
          <w:p w14:paraId="51B862F3" w14:textId="2E790485" w:rsidR="00FA0D7E" w:rsidRPr="00F01EA3" w:rsidRDefault="00FA0D7E" w:rsidP="0071462E">
            <w:pPr>
              <w:pStyle w:val="Default"/>
              <w:spacing w:line="480" w:lineRule="auto"/>
              <w:jc w:val="center"/>
              <w:rPr>
                <w:rFonts w:eastAsia="Times New Roman"/>
              </w:rPr>
            </w:pPr>
            <w:r w:rsidRPr="004C69F0">
              <w:rPr>
                <w:color w:val="auto"/>
              </w:rPr>
              <w:t>↓ IVM</w:t>
            </w:r>
            <w:bookmarkStart w:id="0" w:name="_GoBack"/>
            <w:bookmarkEnd w:id="0"/>
            <w:r w:rsidRPr="004C69F0">
              <w:rPr>
                <w:color w:val="auto"/>
              </w:rPr>
              <w:t xml:space="preserve"> Mf 24 hours </w:t>
            </w:r>
          </w:p>
        </w:tc>
        <w:tc>
          <w:tcPr>
            <w:tcW w:w="1418" w:type="dxa"/>
            <w:hideMark/>
          </w:tcPr>
          <w:p w14:paraId="29B8EE14" w14:textId="77777777" w:rsidR="00FA0D7E" w:rsidRPr="00F01EA3" w:rsidRDefault="00FA0D7E" w:rsidP="002C4EB8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1EA3">
              <w:rPr>
                <w:rFonts w:ascii="Times New Roman" w:eastAsia="Times New Roman" w:hAnsi="Times New Roman" w:cs="Times New Roman"/>
                <w:sz w:val="24"/>
                <w:szCs w:val="24"/>
              </w:rPr>
              <w:t>0.666</w:t>
            </w:r>
          </w:p>
        </w:tc>
        <w:tc>
          <w:tcPr>
            <w:tcW w:w="1984" w:type="dxa"/>
          </w:tcPr>
          <w:p w14:paraId="36923B06" w14:textId="77777777" w:rsidR="00FA0D7E" w:rsidRPr="00F01EA3" w:rsidRDefault="00FA0D7E" w:rsidP="002C4EB8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1EA3">
              <w:rPr>
                <w:rFonts w:ascii="Times New Roman" w:eastAsia="Times New Roman" w:hAnsi="Times New Roman" w:cs="Times New Roman"/>
                <w:sz w:val="24"/>
                <w:szCs w:val="24"/>
              </w:rPr>
              <w:t>0.175</w:t>
            </w:r>
          </w:p>
        </w:tc>
      </w:tr>
      <w:tr w:rsidR="00FA0D7E" w:rsidRPr="004C69F0" w14:paraId="76EFBA95" w14:textId="77777777" w:rsidTr="00BC264D">
        <w:trPr>
          <w:trHeight w:val="851"/>
        </w:trPr>
        <w:tc>
          <w:tcPr>
            <w:tcW w:w="1570" w:type="dxa"/>
            <w:hideMark/>
          </w:tcPr>
          <w:p w14:paraId="4D89BD60" w14:textId="77777777" w:rsidR="00FA0D7E" w:rsidRPr="00F01EA3" w:rsidRDefault="00FA0D7E" w:rsidP="002C4EB8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1EA3">
              <w:rPr>
                <w:rFonts w:ascii="Times New Roman" w:eastAsia="Times New Roman" w:hAnsi="Times New Roman" w:cs="Times New Roman"/>
                <w:sz w:val="24"/>
                <w:szCs w:val="24"/>
              </w:rPr>
              <w:t>Bm1750</w:t>
            </w:r>
          </w:p>
        </w:tc>
        <w:tc>
          <w:tcPr>
            <w:tcW w:w="1417" w:type="dxa"/>
          </w:tcPr>
          <w:p w14:paraId="3832E8C9" w14:textId="77777777" w:rsidR="00FA0D7E" w:rsidRPr="00F01EA3" w:rsidRDefault="00FA0D7E" w:rsidP="002C4EB8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01EA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hlh-1</w:t>
            </w:r>
          </w:p>
        </w:tc>
        <w:tc>
          <w:tcPr>
            <w:tcW w:w="2678" w:type="dxa"/>
          </w:tcPr>
          <w:p w14:paraId="2932FA14" w14:textId="73AF3D34" w:rsidR="00FA0D7E" w:rsidRPr="00F01EA3" w:rsidRDefault="00FA0D7E" w:rsidP="0071462E">
            <w:pPr>
              <w:pStyle w:val="Default"/>
              <w:spacing w:line="480" w:lineRule="auto"/>
              <w:jc w:val="center"/>
              <w:rPr>
                <w:rFonts w:eastAsia="Times New Roman"/>
              </w:rPr>
            </w:pPr>
            <w:r w:rsidRPr="004C69F0">
              <w:rPr>
                <w:color w:val="auto"/>
              </w:rPr>
              <w:t xml:space="preserve">↑ DEC Mf 7 days </w:t>
            </w:r>
          </w:p>
        </w:tc>
        <w:tc>
          <w:tcPr>
            <w:tcW w:w="1418" w:type="dxa"/>
            <w:hideMark/>
          </w:tcPr>
          <w:p w14:paraId="23B0887D" w14:textId="77777777" w:rsidR="00FA0D7E" w:rsidRPr="00F01EA3" w:rsidRDefault="00FA0D7E" w:rsidP="002C4EB8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1EA3">
              <w:rPr>
                <w:rFonts w:ascii="Times New Roman" w:eastAsia="Times New Roman" w:hAnsi="Times New Roman" w:cs="Times New Roman"/>
                <w:sz w:val="24"/>
                <w:szCs w:val="24"/>
              </w:rPr>
              <w:t>1.3186</w:t>
            </w:r>
          </w:p>
        </w:tc>
        <w:tc>
          <w:tcPr>
            <w:tcW w:w="1984" w:type="dxa"/>
          </w:tcPr>
          <w:p w14:paraId="4670F83B" w14:textId="77777777" w:rsidR="00FA0D7E" w:rsidRPr="00F01EA3" w:rsidRDefault="00FA0D7E" w:rsidP="002C4EB8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1EA3">
              <w:rPr>
                <w:rFonts w:ascii="Times New Roman" w:eastAsia="Times New Roman" w:hAnsi="Times New Roman" w:cs="Times New Roman"/>
                <w:sz w:val="24"/>
                <w:szCs w:val="24"/>
              </w:rPr>
              <w:t>4.25</w:t>
            </w:r>
          </w:p>
        </w:tc>
      </w:tr>
      <w:tr w:rsidR="00FA0D7E" w:rsidRPr="004C69F0" w14:paraId="0C846B09" w14:textId="77777777" w:rsidTr="00BC264D">
        <w:trPr>
          <w:trHeight w:val="851"/>
        </w:trPr>
        <w:tc>
          <w:tcPr>
            <w:tcW w:w="1570" w:type="dxa"/>
            <w:hideMark/>
          </w:tcPr>
          <w:p w14:paraId="65D5ED73" w14:textId="77777777" w:rsidR="00FA0D7E" w:rsidRPr="00F01EA3" w:rsidRDefault="00FA0D7E" w:rsidP="002C4EB8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1EA3">
              <w:rPr>
                <w:rFonts w:ascii="Times New Roman" w:eastAsia="Times New Roman" w:hAnsi="Times New Roman" w:cs="Times New Roman"/>
                <w:sz w:val="24"/>
                <w:szCs w:val="24"/>
              </w:rPr>
              <w:t>Bm4783</w:t>
            </w:r>
          </w:p>
        </w:tc>
        <w:tc>
          <w:tcPr>
            <w:tcW w:w="1417" w:type="dxa"/>
          </w:tcPr>
          <w:p w14:paraId="5B03306A" w14:textId="77777777" w:rsidR="00FA0D7E" w:rsidRPr="00F01EA3" w:rsidRDefault="00FA0D7E" w:rsidP="002C4EB8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01EA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fkh-9</w:t>
            </w:r>
          </w:p>
        </w:tc>
        <w:tc>
          <w:tcPr>
            <w:tcW w:w="2678" w:type="dxa"/>
          </w:tcPr>
          <w:p w14:paraId="593ABA4E" w14:textId="24CBDA65" w:rsidR="00FA0D7E" w:rsidRPr="00F01EA3" w:rsidRDefault="00FA0D7E" w:rsidP="0071462E">
            <w:pPr>
              <w:pStyle w:val="Default"/>
              <w:spacing w:line="480" w:lineRule="auto"/>
              <w:jc w:val="center"/>
              <w:rPr>
                <w:rFonts w:eastAsia="Times New Roman"/>
              </w:rPr>
            </w:pPr>
            <w:r w:rsidRPr="004C69F0">
              <w:rPr>
                <w:color w:val="auto"/>
              </w:rPr>
              <w:t xml:space="preserve">↓ DEC Mf 7 days </w:t>
            </w:r>
          </w:p>
        </w:tc>
        <w:tc>
          <w:tcPr>
            <w:tcW w:w="1418" w:type="dxa"/>
            <w:hideMark/>
          </w:tcPr>
          <w:p w14:paraId="3D0A198E" w14:textId="77777777" w:rsidR="00FA0D7E" w:rsidRPr="00F01EA3" w:rsidRDefault="00FA0D7E" w:rsidP="002C4EB8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1EA3">
              <w:rPr>
                <w:rFonts w:ascii="Times New Roman" w:eastAsia="Times New Roman" w:hAnsi="Times New Roman" w:cs="Times New Roman"/>
                <w:sz w:val="24"/>
                <w:szCs w:val="24"/>
              </w:rPr>
              <w:t>0.688</w:t>
            </w:r>
          </w:p>
        </w:tc>
        <w:tc>
          <w:tcPr>
            <w:tcW w:w="1984" w:type="dxa"/>
          </w:tcPr>
          <w:p w14:paraId="4783208C" w14:textId="77777777" w:rsidR="00FA0D7E" w:rsidRPr="00F01EA3" w:rsidRDefault="00FA0D7E" w:rsidP="002C4EB8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1EA3">
              <w:rPr>
                <w:rFonts w:ascii="Times New Roman" w:eastAsia="Times New Roman" w:hAnsi="Times New Roman" w:cs="Times New Roman"/>
                <w:sz w:val="24"/>
                <w:szCs w:val="24"/>
              </w:rPr>
              <w:t>0.545</w:t>
            </w:r>
          </w:p>
        </w:tc>
      </w:tr>
      <w:tr w:rsidR="00FA0D7E" w:rsidRPr="004C69F0" w14:paraId="63FD941A" w14:textId="77777777" w:rsidTr="00BC264D">
        <w:trPr>
          <w:trHeight w:val="851"/>
        </w:trPr>
        <w:tc>
          <w:tcPr>
            <w:tcW w:w="1570" w:type="dxa"/>
            <w:hideMark/>
          </w:tcPr>
          <w:p w14:paraId="4F0AF962" w14:textId="77777777" w:rsidR="00FA0D7E" w:rsidRPr="00F01EA3" w:rsidRDefault="00FA0D7E" w:rsidP="002C4EB8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1E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Bm7847 </w:t>
            </w:r>
          </w:p>
        </w:tc>
        <w:tc>
          <w:tcPr>
            <w:tcW w:w="1417" w:type="dxa"/>
          </w:tcPr>
          <w:p w14:paraId="730DF885" w14:textId="77777777" w:rsidR="00FA0D7E" w:rsidRPr="00F01EA3" w:rsidRDefault="00FA0D7E" w:rsidP="002C4EB8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1EA3">
              <w:rPr>
                <w:rFonts w:ascii="Times New Roman" w:eastAsia="Times New Roman" w:hAnsi="Times New Roman" w:cs="Times New Roman"/>
                <w:sz w:val="24"/>
                <w:szCs w:val="24"/>
              </w:rPr>
              <w:t>None</w:t>
            </w:r>
          </w:p>
        </w:tc>
        <w:tc>
          <w:tcPr>
            <w:tcW w:w="2678" w:type="dxa"/>
          </w:tcPr>
          <w:p w14:paraId="043F1350" w14:textId="3B861AC0" w:rsidR="00FA0D7E" w:rsidRPr="00F01EA3" w:rsidRDefault="00FA0D7E" w:rsidP="0071462E">
            <w:pPr>
              <w:pStyle w:val="Default"/>
              <w:spacing w:line="480" w:lineRule="auto"/>
              <w:jc w:val="center"/>
              <w:rPr>
                <w:rFonts w:eastAsia="Times New Roman"/>
              </w:rPr>
            </w:pPr>
            <w:r w:rsidRPr="004C69F0">
              <w:rPr>
                <w:color w:val="auto"/>
              </w:rPr>
              <w:t xml:space="preserve">↓ IVM ♀ 7 days </w:t>
            </w:r>
          </w:p>
        </w:tc>
        <w:tc>
          <w:tcPr>
            <w:tcW w:w="1418" w:type="dxa"/>
            <w:hideMark/>
          </w:tcPr>
          <w:p w14:paraId="02D49BBD" w14:textId="77777777" w:rsidR="00FA0D7E" w:rsidRPr="00F01EA3" w:rsidRDefault="00FA0D7E" w:rsidP="002C4EB8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1EA3">
              <w:rPr>
                <w:rFonts w:ascii="Times New Roman" w:eastAsia="Times New Roman" w:hAnsi="Times New Roman" w:cs="Times New Roman"/>
                <w:sz w:val="24"/>
                <w:szCs w:val="24"/>
              </w:rPr>
              <w:t>0.919</w:t>
            </w:r>
          </w:p>
        </w:tc>
        <w:tc>
          <w:tcPr>
            <w:tcW w:w="1984" w:type="dxa"/>
          </w:tcPr>
          <w:p w14:paraId="31675390" w14:textId="77777777" w:rsidR="00FA0D7E" w:rsidRPr="00F01EA3" w:rsidRDefault="00FA0D7E" w:rsidP="002C4EB8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1EA3">
              <w:rPr>
                <w:rFonts w:ascii="Times New Roman" w:eastAsia="Times New Roman" w:hAnsi="Times New Roman" w:cs="Times New Roman"/>
                <w:sz w:val="24"/>
                <w:szCs w:val="24"/>
              </w:rPr>
              <w:t>0.00379</w:t>
            </w:r>
          </w:p>
        </w:tc>
      </w:tr>
      <w:tr w:rsidR="00FA0D7E" w:rsidRPr="004C69F0" w14:paraId="204B6D41" w14:textId="77777777" w:rsidTr="00BC264D">
        <w:trPr>
          <w:trHeight w:val="851"/>
        </w:trPr>
        <w:tc>
          <w:tcPr>
            <w:tcW w:w="1570" w:type="dxa"/>
            <w:hideMark/>
          </w:tcPr>
          <w:p w14:paraId="1227A3A8" w14:textId="77777777" w:rsidR="00FA0D7E" w:rsidRPr="00F01EA3" w:rsidRDefault="00FA0D7E" w:rsidP="002C4EB8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1E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Bm7847 </w:t>
            </w:r>
          </w:p>
        </w:tc>
        <w:tc>
          <w:tcPr>
            <w:tcW w:w="1417" w:type="dxa"/>
          </w:tcPr>
          <w:p w14:paraId="15BE2153" w14:textId="77777777" w:rsidR="00FA0D7E" w:rsidRPr="00F01EA3" w:rsidRDefault="00FA0D7E" w:rsidP="002C4EB8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1EA3">
              <w:rPr>
                <w:rFonts w:ascii="Times New Roman" w:eastAsia="Times New Roman" w:hAnsi="Times New Roman" w:cs="Times New Roman"/>
                <w:sz w:val="24"/>
                <w:szCs w:val="24"/>
              </w:rPr>
              <w:t>None</w:t>
            </w:r>
          </w:p>
        </w:tc>
        <w:tc>
          <w:tcPr>
            <w:tcW w:w="2678" w:type="dxa"/>
          </w:tcPr>
          <w:p w14:paraId="41762B9F" w14:textId="22BD0B39" w:rsidR="00FA0D7E" w:rsidRPr="00F01EA3" w:rsidRDefault="00FA0D7E" w:rsidP="0071462E">
            <w:pPr>
              <w:pStyle w:val="Default"/>
              <w:spacing w:line="480" w:lineRule="auto"/>
              <w:jc w:val="center"/>
              <w:rPr>
                <w:rFonts w:eastAsia="Times New Roman"/>
              </w:rPr>
            </w:pPr>
            <w:r w:rsidRPr="004C69F0">
              <w:rPr>
                <w:color w:val="auto"/>
              </w:rPr>
              <w:t xml:space="preserve">↓ ALB ♀ 7 days </w:t>
            </w:r>
          </w:p>
        </w:tc>
        <w:tc>
          <w:tcPr>
            <w:tcW w:w="1418" w:type="dxa"/>
            <w:hideMark/>
          </w:tcPr>
          <w:p w14:paraId="6D744BB3" w14:textId="77777777" w:rsidR="00FA0D7E" w:rsidRPr="00F01EA3" w:rsidRDefault="00FA0D7E" w:rsidP="002C4EB8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1EA3">
              <w:rPr>
                <w:rFonts w:ascii="Times New Roman" w:eastAsia="Times New Roman" w:hAnsi="Times New Roman" w:cs="Times New Roman"/>
                <w:sz w:val="24"/>
                <w:szCs w:val="24"/>
              </w:rPr>
              <w:t>0.916</w:t>
            </w:r>
          </w:p>
        </w:tc>
        <w:tc>
          <w:tcPr>
            <w:tcW w:w="1984" w:type="dxa"/>
          </w:tcPr>
          <w:p w14:paraId="2189032C" w14:textId="77777777" w:rsidR="00FA0D7E" w:rsidRPr="00F01EA3" w:rsidRDefault="00FA0D7E" w:rsidP="002C4EB8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1EA3">
              <w:rPr>
                <w:rFonts w:ascii="Times New Roman" w:eastAsia="Times New Roman" w:hAnsi="Times New Roman" w:cs="Times New Roman"/>
                <w:sz w:val="24"/>
                <w:szCs w:val="24"/>
              </w:rPr>
              <w:t>0.0024</w:t>
            </w:r>
          </w:p>
        </w:tc>
      </w:tr>
      <w:tr w:rsidR="00FA0D7E" w:rsidRPr="004C69F0" w14:paraId="1D52F004" w14:textId="77777777" w:rsidTr="00BC264D">
        <w:trPr>
          <w:trHeight w:val="851"/>
        </w:trPr>
        <w:tc>
          <w:tcPr>
            <w:tcW w:w="1570" w:type="dxa"/>
            <w:hideMark/>
          </w:tcPr>
          <w:p w14:paraId="08AB07EB" w14:textId="77777777" w:rsidR="00FA0D7E" w:rsidRPr="00F01EA3" w:rsidRDefault="00FA0D7E" w:rsidP="002C4EB8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1EA3">
              <w:rPr>
                <w:rFonts w:ascii="Times New Roman" w:eastAsia="Times New Roman" w:hAnsi="Times New Roman" w:cs="Times New Roman"/>
                <w:sz w:val="24"/>
                <w:szCs w:val="24"/>
              </w:rPr>
              <w:t>Bm5185</w:t>
            </w:r>
          </w:p>
        </w:tc>
        <w:tc>
          <w:tcPr>
            <w:tcW w:w="1417" w:type="dxa"/>
          </w:tcPr>
          <w:p w14:paraId="245B89C8" w14:textId="77777777" w:rsidR="00FA0D7E" w:rsidRPr="00F01EA3" w:rsidRDefault="00FA0D7E" w:rsidP="002C4EB8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1EA3">
              <w:rPr>
                <w:rFonts w:ascii="Times New Roman" w:eastAsia="Times New Roman" w:hAnsi="Times New Roman" w:cs="Times New Roman"/>
                <w:sz w:val="24"/>
                <w:szCs w:val="24"/>
              </w:rPr>
              <w:t>None</w:t>
            </w:r>
          </w:p>
        </w:tc>
        <w:tc>
          <w:tcPr>
            <w:tcW w:w="2678" w:type="dxa"/>
          </w:tcPr>
          <w:p w14:paraId="26B6502C" w14:textId="49644A85" w:rsidR="00FA0D7E" w:rsidRPr="00F01EA3" w:rsidRDefault="00FA0D7E" w:rsidP="0071462E">
            <w:pPr>
              <w:pStyle w:val="Default"/>
              <w:spacing w:line="480" w:lineRule="auto"/>
              <w:jc w:val="center"/>
              <w:rPr>
                <w:rFonts w:eastAsia="Times New Roman"/>
              </w:rPr>
            </w:pPr>
            <w:r w:rsidRPr="004C69F0">
              <w:rPr>
                <w:color w:val="auto"/>
              </w:rPr>
              <w:t xml:space="preserve">↓ IVM ♀ 7 days </w:t>
            </w:r>
          </w:p>
        </w:tc>
        <w:tc>
          <w:tcPr>
            <w:tcW w:w="1418" w:type="dxa"/>
            <w:hideMark/>
          </w:tcPr>
          <w:p w14:paraId="3B2E66C6" w14:textId="77777777" w:rsidR="00FA0D7E" w:rsidRPr="00F01EA3" w:rsidRDefault="00FA0D7E" w:rsidP="002C4EB8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1EA3">
              <w:rPr>
                <w:rFonts w:ascii="Times New Roman" w:eastAsia="Times New Roman" w:hAnsi="Times New Roman" w:cs="Times New Roman"/>
                <w:sz w:val="24"/>
                <w:szCs w:val="24"/>
              </w:rPr>
              <w:t>0.913</w:t>
            </w:r>
          </w:p>
        </w:tc>
        <w:tc>
          <w:tcPr>
            <w:tcW w:w="1984" w:type="dxa"/>
          </w:tcPr>
          <w:p w14:paraId="7E299C02" w14:textId="77777777" w:rsidR="00FA0D7E" w:rsidRPr="00F01EA3" w:rsidRDefault="00FA0D7E" w:rsidP="002C4EB8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1EA3">
              <w:rPr>
                <w:rFonts w:ascii="Times New Roman" w:eastAsia="Times New Roman" w:hAnsi="Times New Roman" w:cs="Times New Roman"/>
                <w:sz w:val="24"/>
                <w:szCs w:val="24"/>
              </w:rPr>
              <w:t>0.2798</w:t>
            </w:r>
          </w:p>
        </w:tc>
      </w:tr>
      <w:tr w:rsidR="00FA0D7E" w:rsidRPr="004C69F0" w14:paraId="0D46A915" w14:textId="77777777" w:rsidTr="00BC264D">
        <w:trPr>
          <w:trHeight w:val="851"/>
        </w:trPr>
        <w:tc>
          <w:tcPr>
            <w:tcW w:w="1570" w:type="dxa"/>
            <w:hideMark/>
          </w:tcPr>
          <w:p w14:paraId="11CE8387" w14:textId="77777777" w:rsidR="00FA0D7E" w:rsidRPr="00F01EA3" w:rsidRDefault="00FA0D7E" w:rsidP="002C4EB8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1EA3">
              <w:rPr>
                <w:rFonts w:ascii="Times New Roman" w:eastAsia="Times New Roman" w:hAnsi="Times New Roman" w:cs="Times New Roman"/>
                <w:sz w:val="24"/>
                <w:szCs w:val="24"/>
              </w:rPr>
              <w:t>Bm6220</w:t>
            </w:r>
          </w:p>
        </w:tc>
        <w:tc>
          <w:tcPr>
            <w:tcW w:w="1417" w:type="dxa"/>
          </w:tcPr>
          <w:p w14:paraId="3A987CC1" w14:textId="77777777" w:rsidR="00FA0D7E" w:rsidRPr="00F01EA3" w:rsidRDefault="00FA0D7E" w:rsidP="002C4EB8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01EA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ttn-1</w:t>
            </w:r>
          </w:p>
        </w:tc>
        <w:tc>
          <w:tcPr>
            <w:tcW w:w="2678" w:type="dxa"/>
          </w:tcPr>
          <w:p w14:paraId="43352E18" w14:textId="278BAEBA" w:rsidR="00FA0D7E" w:rsidRPr="00F01EA3" w:rsidRDefault="00FA0D7E" w:rsidP="0071462E">
            <w:pPr>
              <w:pStyle w:val="Default"/>
              <w:spacing w:line="480" w:lineRule="auto"/>
              <w:jc w:val="center"/>
              <w:rPr>
                <w:rFonts w:eastAsia="Times New Roman"/>
              </w:rPr>
            </w:pPr>
            <w:r w:rsidRPr="004C69F0">
              <w:rPr>
                <w:color w:val="auto"/>
              </w:rPr>
              <w:t xml:space="preserve">↓ IVM ♂ 24 hours </w:t>
            </w:r>
          </w:p>
        </w:tc>
        <w:tc>
          <w:tcPr>
            <w:tcW w:w="1418" w:type="dxa"/>
            <w:hideMark/>
          </w:tcPr>
          <w:p w14:paraId="6A361779" w14:textId="77777777" w:rsidR="00FA0D7E" w:rsidRPr="00F01EA3" w:rsidRDefault="00FA0D7E" w:rsidP="002C4EB8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1EA3">
              <w:rPr>
                <w:rFonts w:ascii="Times New Roman" w:eastAsia="Times New Roman" w:hAnsi="Times New Roman" w:cs="Times New Roman"/>
                <w:sz w:val="24"/>
                <w:szCs w:val="24"/>
              </w:rPr>
              <w:t>0.655</w:t>
            </w:r>
          </w:p>
        </w:tc>
        <w:tc>
          <w:tcPr>
            <w:tcW w:w="1984" w:type="dxa"/>
          </w:tcPr>
          <w:p w14:paraId="382F651C" w14:textId="77777777" w:rsidR="00FA0D7E" w:rsidRPr="00F01EA3" w:rsidRDefault="00FA0D7E" w:rsidP="002C4EB8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1EA3">
              <w:rPr>
                <w:rFonts w:ascii="Times New Roman" w:eastAsia="Times New Roman" w:hAnsi="Times New Roman" w:cs="Times New Roman"/>
                <w:sz w:val="24"/>
                <w:szCs w:val="24"/>
              </w:rPr>
              <w:t>0.593</w:t>
            </w:r>
          </w:p>
        </w:tc>
      </w:tr>
      <w:tr w:rsidR="00FA0D7E" w:rsidRPr="004C69F0" w14:paraId="4D3AD56B" w14:textId="77777777" w:rsidTr="00BC264D">
        <w:trPr>
          <w:trHeight w:val="851"/>
        </w:trPr>
        <w:tc>
          <w:tcPr>
            <w:tcW w:w="1570" w:type="dxa"/>
            <w:hideMark/>
          </w:tcPr>
          <w:p w14:paraId="6AD15029" w14:textId="77777777" w:rsidR="00FA0D7E" w:rsidRPr="00F01EA3" w:rsidRDefault="00FA0D7E" w:rsidP="002C4EB8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1EA3">
              <w:rPr>
                <w:rFonts w:ascii="Times New Roman" w:eastAsia="Times New Roman" w:hAnsi="Times New Roman" w:cs="Times New Roman"/>
                <w:sz w:val="24"/>
                <w:szCs w:val="24"/>
              </w:rPr>
              <w:t>Bm3390</w:t>
            </w:r>
          </w:p>
        </w:tc>
        <w:tc>
          <w:tcPr>
            <w:tcW w:w="1417" w:type="dxa"/>
          </w:tcPr>
          <w:p w14:paraId="7AFD244F" w14:textId="77777777" w:rsidR="00FA0D7E" w:rsidRPr="00F01EA3" w:rsidRDefault="00FA0D7E" w:rsidP="002C4EB8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01EA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ubql-1</w:t>
            </w:r>
          </w:p>
        </w:tc>
        <w:tc>
          <w:tcPr>
            <w:tcW w:w="2678" w:type="dxa"/>
          </w:tcPr>
          <w:p w14:paraId="73E3EAF0" w14:textId="34BAEA51" w:rsidR="00FA0D7E" w:rsidRPr="00F01EA3" w:rsidRDefault="00FA0D7E" w:rsidP="0071462E">
            <w:pPr>
              <w:pStyle w:val="Default"/>
              <w:spacing w:line="480" w:lineRule="auto"/>
              <w:jc w:val="center"/>
              <w:rPr>
                <w:rFonts w:eastAsia="Times New Roman"/>
              </w:rPr>
            </w:pPr>
            <w:r w:rsidRPr="004C69F0">
              <w:rPr>
                <w:color w:val="auto"/>
              </w:rPr>
              <w:t xml:space="preserve">↑ DEC ♀ 24 hours </w:t>
            </w:r>
          </w:p>
        </w:tc>
        <w:tc>
          <w:tcPr>
            <w:tcW w:w="1418" w:type="dxa"/>
            <w:noWrap/>
            <w:hideMark/>
          </w:tcPr>
          <w:p w14:paraId="09B8E96F" w14:textId="77777777" w:rsidR="00FA0D7E" w:rsidRPr="00F01EA3" w:rsidRDefault="00FA0D7E" w:rsidP="002C4EB8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1EA3">
              <w:rPr>
                <w:rFonts w:ascii="Times New Roman" w:eastAsia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1984" w:type="dxa"/>
          </w:tcPr>
          <w:p w14:paraId="15DFFEB3" w14:textId="77777777" w:rsidR="00FA0D7E" w:rsidRPr="00F01EA3" w:rsidRDefault="00FA0D7E" w:rsidP="002C4EB8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1EA3">
              <w:rPr>
                <w:rFonts w:ascii="Times New Roman" w:eastAsia="Times New Roman" w:hAnsi="Times New Roman" w:cs="Times New Roman"/>
                <w:sz w:val="24"/>
                <w:szCs w:val="24"/>
              </w:rPr>
              <w:t>1.901</w:t>
            </w:r>
          </w:p>
        </w:tc>
      </w:tr>
      <w:tr w:rsidR="00FA0D7E" w:rsidRPr="004C69F0" w14:paraId="7F34F8C4" w14:textId="77777777" w:rsidTr="00BC264D">
        <w:trPr>
          <w:trHeight w:val="851"/>
        </w:trPr>
        <w:tc>
          <w:tcPr>
            <w:tcW w:w="1570" w:type="dxa"/>
            <w:hideMark/>
          </w:tcPr>
          <w:p w14:paraId="651A5325" w14:textId="77777777" w:rsidR="00FA0D7E" w:rsidRPr="00F01EA3" w:rsidRDefault="00FA0D7E" w:rsidP="002C4EB8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1E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Bm4605 </w:t>
            </w:r>
          </w:p>
        </w:tc>
        <w:tc>
          <w:tcPr>
            <w:tcW w:w="1417" w:type="dxa"/>
          </w:tcPr>
          <w:p w14:paraId="3DF49426" w14:textId="77777777" w:rsidR="00FA0D7E" w:rsidRPr="00F01EA3" w:rsidRDefault="00FA0D7E" w:rsidP="002C4EB8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01EA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col-119</w:t>
            </w:r>
          </w:p>
        </w:tc>
        <w:tc>
          <w:tcPr>
            <w:tcW w:w="2678" w:type="dxa"/>
          </w:tcPr>
          <w:p w14:paraId="530147ED" w14:textId="01BBE99D" w:rsidR="00FA0D7E" w:rsidRPr="00F01EA3" w:rsidRDefault="00FA0D7E" w:rsidP="0071462E">
            <w:pPr>
              <w:pStyle w:val="Default"/>
              <w:spacing w:line="480" w:lineRule="auto"/>
              <w:jc w:val="center"/>
              <w:rPr>
                <w:rFonts w:eastAsia="Times New Roman"/>
              </w:rPr>
            </w:pPr>
            <w:r w:rsidRPr="004C69F0">
              <w:rPr>
                <w:color w:val="auto"/>
              </w:rPr>
              <w:t xml:space="preserve">↑ IVM ♂ 7 days </w:t>
            </w:r>
          </w:p>
        </w:tc>
        <w:tc>
          <w:tcPr>
            <w:tcW w:w="1418" w:type="dxa"/>
            <w:hideMark/>
          </w:tcPr>
          <w:p w14:paraId="73311E72" w14:textId="77777777" w:rsidR="00FA0D7E" w:rsidRPr="00F01EA3" w:rsidRDefault="00FA0D7E" w:rsidP="002C4EB8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1EA3">
              <w:rPr>
                <w:rFonts w:ascii="Times New Roman" w:eastAsia="Times New Roman" w:hAnsi="Times New Roman" w:cs="Times New Roman"/>
                <w:sz w:val="24"/>
                <w:szCs w:val="24"/>
              </w:rPr>
              <w:t>1.69</w:t>
            </w:r>
          </w:p>
        </w:tc>
        <w:tc>
          <w:tcPr>
            <w:tcW w:w="1984" w:type="dxa"/>
          </w:tcPr>
          <w:p w14:paraId="3E69E2F7" w14:textId="77777777" w:rsidR="00FA0D7E" w:rsidRPr="00F01EA3" w:rsidRDefault="00FA0D7E" w:rsidP="002C4EB8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1EA3">
              <w:rPr>
                <w:rFonts w:ascii="Times New Roman" w:eastAsia="Times New Roman" w:hAnsi="Times New Roman" w:cs="Times New Roman"/>
                <w:sz w:val="24"/>
                <w:szCs w:val="24"/>
              </w:rPr>
              <w:t>2.69</w:t>
            </w:r>
          </w:p>
        </w:tc>
      </w:tr>
    </w:tbl>
    <w:p w14:paraId="2E386BA5" w14:textId="77777777" w:rsidR="00FA0D7E" w:rsidRDefault="00FA0D7E" w:rsidP="00FA0D7E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14:paraId="458656E8" w14:textId="77777777" w:rsidR="00635A42" w:rsidRDefault="00BC264D"/>
    <w:sectPr w:rsidR="00635A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0D7E"/>
    <w:rsid w:val="0071462E"/>
    <w:rsid w:val="00746788"/>
    <w:rsid w:val="00BC264D"/>
    <w:rsid w:val="00FA06B5"/>
    <w:rsid w:val="00FA0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EAD1E4"/>
  <w15:chartTrackingRefBased/>
  <w15:docId w15:val="{71C82DD4-AEFA-4384-AE45-D32008297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A0D7E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A0D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A0D7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Wolstenholme</dc:creator>
  <cp:keywords/>
  <dc:description/>
  <cp:lastModifiedBy>Alison Sage</cp:lastModifiedBy>
  <cp:revision>3</cp:revision>
  <dcterms:created xsi:type="dcterms:W3CDTF">2018-10-31T14:51:00Z</dcterms:created>
  <dcterms:modified xsi:type="dcterms:W3CDTF">2019-01-24T17:16:00Z</dcterms:modified>
</cp:coreProperties>
</file>